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D418C1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-240665</wp:posOffset>
            </wp:positionV>
            <wp:extent cx="608330" cy="791210"/>
            <wp:effectExtent l="19050" t="0" r="127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B44" w:rsidRPr="004A2F7D">
        <w:rPr>
          <w:noProof/>
          <w:sz w:val="28"/>
          <w:szCs w:val="28"/>
        </w:rPr>
        <w:t xml:space="preserve">    </w:t>
      </w:r>
      <w:r w:rsidRPr="00F54825">
        <w:rPr>
          <w:noProof/>
          <w:sz w:val="28"/>
          <w:szCs w:val="28"/>
        </w:rPr>
        <w:t xml:space="preserve"> </w:t>
      </w:r>
    </w:p>
    <w:p w:rsidR="00D418C1" w:rsidRDefault="00D418C1" w:rsidP="00D418C1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D418C1">
      <w:pPr>
        <w:keepNext/>
        <w:outlineLvl w:val="1"/>
        <w:rPr>
          <w:sz w:val="24"/>
        </w:rPr>
      </w:pPr>
    </w:p>
    <w:p w:rsidR="003718DC" w:rsidRPr="003718DC" w:rsidRDefault="003718DC" w:rsidP="003718DC">
      <w:pPr>
        <w:pStyle w:val="a3"/>
        <w:rPr>
          <w:b/>
          <w:sz w:val="28"/>
          <w:szCs w:val="28"/>
        </w:rPr>
      </w:pPr>
      <w:r w:rsidRPr="003718DC">
        <w:rPr>
          <w:b/>
          <w:sz w:val="28"/>
          <w:szCs w:val="28"/>
        </w:rPr>
        <w:t>ГОРОДСКОЙ ОКРУГ УРАЙ</w:t>
      </w: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</w:t>
      </w:r>
      <w:r w:rsidR="003718DC">
        <w:rPr>
          <w:b/>
          <w:sz w:val="28"/>
          <w:szCs w:val="28"/>
        </w:rPr>
        <w:t>ОГО</w:t>
      </w:r>
      <w:r w:rsidRPr="00F54825">
        <w:rPr>
          <w:b/>
          <w:sz w:val="28"/>
          <w:szCs w:val="28"/>
        </w:rPr>
        <w:t xml:space="preserve"> АВТОНОМН</w:t>
      </w:r>
      <w:r w:rsidR="003718DC">
        <w:rPr>
          <w:b/>
          <w:sz w:val="28"/>
          <w:szCs w:val="28"/>
        </w:rPr>
        <w:t>ОГО</w:t>
      </w:r>
      <w:r w:rsidRPr="00F54825">
        <w:rPr>
          <w:b/>
          <w:sz w:val="28"/>
          <w:szCs w:val="28"/>
        </w:rPr>
        <w:t xml:space="preserve"> ОКРУГ</w:t>
      </w:r>
      <w:r w:rsidR="003718DC">
        <w:rPr>
          <w:b/>
          <w:sz w:val="28"/>
          <w:szCs w:val="28"/>
        </w:rPr>
        <w:t>А</w:t>
      </w:r>
      <w:r w:rsidRPr="00F54825">
        <w:rPr>
          <w:b/>
          <w:sz w:val="28"/>
          <w:szCs w:val="28"/>
        </w:rPr>
        <w:t xml:space="preserve"> - ЮГР</w:t>
      </w:r>
      <w:r w:rsidR="003718DC">
        <w:rPr>
          <w:b/>
          <w:sz w:val="28"/>
          <w:szCs w:val="28"/>
        </w:rPr>
        <w:t>Ы</w:t>
      </w:r>
    </w:p>
    <w:p w:rsidR="00D418C1" w:rsidRPr="00F54825" w:rsidRDefault="00D418C1" w:rsidP="00D418C1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D418C1">
      <w:pPr>
        <w:jc w:val="center"/>
        <w:rPr>
          <w:b/>
          <w:sz w:val="36"/>
          <w:szCs w:val="36"/>
        </w:rPr>
      </w:pPr>
    </w:p>
    <w:p w:rsidR="00D418C1" w:rsidRDefault="00D418C1" w:rsidP="00D418C1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6E63B4" w:rsidRPr="00F54825" w:rsidRDefault="006E63B4" w:rsidP="00D418C1">
      <w:pPr>
        <w:jc w:val="center"/>
        <w:rPr>
          <w:b/>
          <w:sz w:val="36"/>
          <w:szCs w:val="36"/>
        </w:rPr>
      </w:pPr>
    </w:p>
    <w:p w:rsidR="006E63B4" w:rsidRPr="006F4CA0" w:rsidRDefault="00AA5A05" w:rsidP="006E63B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6E63B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EF476A" w:rsidRPr="00EF476A">
        <w:rPr>
          <w:b/>
          <w:sz w:val="28"/>
          <w:szCs w:val="28"/>
        </w:rPr>
        <w:t>24 марта 202</w:t>
      </w:r>
      <w:r w:rsidR="004A2F7D" w:rsidRPr="004A2F7D">
        <w:rPr>
          <w:b/>
          <w:sz w:val="28"/>
          <w:szCs w:val="28"/>
        </w:rPr>
        <w:t>3</w:t>
      </w:r>
      <w:r w:rsidR="00EF476A" w:rsidRPr="00EF476A">
        <w:rPr>
          <w:b/>
          <w:sz w:val="28"/>
          <w:szCs w:val="28"/>
        </w:rPr>
        <w:t xml:space="preserve"> года</w:t>
      </w:r>
      <w:r w:rsidR="006E63B4">
        <w:rPr>
          <w:b/>
          <w:sz w:val="28"/>
          <w:szCs w:val="28"/>
        </w:rPr>
        <w:t xml:space="preserve">                                     </w:t>
      </w:r>
      <w:r w:rsidR="006E63B4">
        <w:rPr>
          <w:b/>
          <w:sz w:val="28"/>
          <w:szCs w:val="28"/>
        </w:rPr>
        <w:tab/>
        <w:t xml:space="preserve">  </w:t>
      </w:r>
      <w:r w:rsidR="006E63B4">
        <w:rPr>
          <w:b/>
          <w:sz w:val="28"/>
          <w:szCs w:val="28"/>
        </w:rPr>
        <w:tab/>
      </w:r>
      <w:r w:rsidR="006E63B4" w:rsidRPr="00694E53">
        <w:rPr>
          <w:b/>
          <w:sz w:val="28"/>
          <w:szCs w:val="28"/>
        </w:rPr>
        <w:t xml:space="preserve">    </w:t>
      </w:r>
      <w:r w:rsidR="006E63B4">
        <w:rPr>
          <w:b/>
          <w:sz w:val="28"/>
          <w:szCs w:val="28"/>
        </w:rPr>
        <w:t xml:space="preserve">     </w:t>
      </w:r>
      <w:r w:rsidR="006E63B4" w:rsidRPr="006F4CA0">
        <w:rPr>
          <w:b/>
          <w:sz w:val="28"/>
          <w:szCs w:val="28"/>
        </w:rPr>
        <w:t xml:space="preserve">   </w:t>
      </w:r>
      <w:r w:rsidR="00554273">
        <w:rPr>
          <w:b/>
          <w:sz w:val="28"/>
          <w:szCs w:val="28"/>
        </w:rPr>
        <w:t xml:space="preserve">        </w:t>
      </w:r>
      <w:r w:rsidR="00EF476A">
        <w:rPr>
          <w:b/>
          <w:sz w:val="28"/>
          <w:szCs w:val="28"/>
        </w:rPr>
        <w:t xml:space="preserve">            </w:t>
      </w:r>
      <w:r w:rsidR="006E63B4">
        <w:rPr>
          <w:b/>
          <w:sz w:val="28"/>
          <w:szCs w:val="28"/>
        </w:rPr>
        <w:t xml:space="preserve"> № </w:t>
      </w:r>
      <w:r w:rsidR="00EF476A">
        <w:rPr>
          <w:b/>
          <w:sz w:val="28"/>
          <w:szCs w:val="28"/>
        </w:rPr>
        <w:t>13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554273" w:rsidRDefault="00EC3593" w:rsidP="00EC35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</w:t>
      </w:r>
      <w:r w:rsidR="00554273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AF07D7">
        <w:rPr>
          <w:rFonts w:eastAsiaTheme="minorHAnsi"/>
          <w:b/>
          <w:bCs/>
          <w:sz w:val="28"/>
          <w:szCs w:val="28"/>
          <w:lang w:eastAsia="en-US"/>
        </w:rPr>
        <w:t xml:space="preserve">орядок </w:t>
      </w:r>
      <w:r w:rsidR="00AF07D7" w:rsidRPr="00AF07D7">
        <w:rPr>
          <w:rFonts w:eastAsiaTheme="minorHAnsi"/>
          <w:b/>
          <w:sz w:val="28"/>
          <w:szCs w:val="28"/>
          <w:lang w:eastAsia="en-US"/>
        </w:rPr>
        <w:t xml:space="preserve">управления и распоряжения муниципальным жилищным фондом коммерческого </w:t>
      </w:r>
    </w:p>
    <w:p w:rsidR="00EC3593" w:rsidRPr="00AF07D7" w:rsidRDefault="00AF07D7" w:rsidP="00EC35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07D7">
        <w:rPr>
          <w:rFonts w:eastAsiaTheme="minorHAnsi"/>
          <w:b/>
          <w:sz w:val="28"/>
          <w:szCs w:val="28"/>
          <w:lang w:eastAsia="en-US"/>
        </w:rPr>
        <w:t>использования города Урай</w:t>
      </w:r>
    </w:p>
    <w:p w:rsidR="00554273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AA5A05" w:rsidRPr="00554273" w:rsidRDefault="00EC3593" w:rsidP="00554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DF" w:rsidRPr="00554273">
        <w:rPr>
          <w:sz w:val="28"/>
          <w:szCs w:val="28"/>
        </w:rPr>
        <w:t>Р</w:t>
      </w:r>
      <w:r w:rsidR="00636230" w:rsidRPr="00554273">
        <w:rPr>
          <w:sz w:val="28"/>
          <w:szCs w:val="28"/>
        </w:rPr>
        <w:t>ассмотрев представленный главой города Урай проект решения Думы города Урай</w:t>
      </w:r>
      <w:r w:rsidR="00554273" w:rsidRPr="005542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54273">
        <w:rPr>
          <w:rFonts w:eastAsiaTheme="minorHAnsi"/>
          <w:bCs/>
          <w:sz w:val="28"/>
          <w:szCs w:val="28"/>
          <w:lang w:eastAsia="en-US"/>
        </w:rPr>
        <w:t>«</w:t>
      </w:r>
      <w:r w:rsidR="00554273" w:rsidRPr="00554273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Порядок </w:t>
      </w:r>
      <w:r w:rsidR="00554273" w:rsidRPr="00554273">
        <w:rPr>
          <w:rFonts w:eastAsiaTheme="minorHAnsi"/>
          <w:sz w:val="28"/>
          <w:szCs w:val="28"/>
          <w:lang w:eastAsia="en-US"/>
        </w:rPr>
        <w:t>управления и распоряжения муниципальным жилищным фондом коммерческого использования города Урай</w:t>
      </w:r>
      <w:r w:rsidR="00554273">
        <w:rPr>
          <w:rFonts w:eastAsiaTheme="minorHAnsi"/>
          <w:sz w:val="28"/>
          <w:szCs w:val="28"/>
          <w:lang w:eastAsia="en-US"/>
        </w:rPr>
        <w:t>»</w:t>
      </w:r>
      <w:r w:rsidR="00636230" w:rsidRPr="00554273">
        <w:rPr>
          <w:sz w:val="28"/>
          <w:szCs w:val="28"/>
        </w:rPr>
        <w:t xml:space="preserve">, </w:t>
      </w:r>
      <w:r w:rsidR="00D418C1" w:rsidRPr="00554273">
        <w:rPr>
          <w:sz w:val="28"/>
          <w:szCs w:val="28"/>
        </w:rPr>
        <w:t xml:space="preserve">Дума города Урай </w:t>
      </w:r>
      <w:r w:rsidR="00D418C1" w:rsidRPr="00554273">
        <w:rPr>
          <w:b/>
          <w:sz w:val="28"/>
          <w:szCs w:val="28"/>
        </w:rPr>
        <w:t>решила</w:t>
      </w:r>
      <w:r w:rsidR="00D418C1" w:rsidRPr="00554273">
        <w:rPr>
          <w:sz w:val="28"/>
          <w:szCs w:val="28"/>
        </w:rPr>
        <w:t>:</w:t>
      </w:r>
    </w:p>
    <w:p w:rsidR="0012062B" w:rsidRPr="00554273" w:rsidRDefault="0012062B" w:rsidP="00554273">
      <w:pPr>
        <w:pStyle w:val="a3"/>
        <w:ind w:firstLine="708"/>
        <w:jc w:val="both"/>
        <w:rPr>
          <w:sz w:val="28"/>
          <w:szCs w:val="28"/>
        </w:rPr>
      </w:pPr>
    </w:p>
    <w:p w:rsidR="00EC3593" w:rsidRPr="00DC6C35" w:rsidRDefault="008A43F7" w:rsidP="00554273">
      <w:pPr>
        <w:autoSpaceDE w:val="0"/>
        <w:autoSpaceDN w:val="0"/>
        <w:adjustRightInd w:val="0"/>
        <w:jc w:val="both"/>
        <w:rPr>
          <w:rFonts w:eastAsiaTheme="minorHAnsi"/>
          <w:color w:val="392C69"/>
          <w:sz w:val="28"/>
          <w:szCs w:val="28"/>
          <w:lang w:eastAsia="en-US"/>
        </w:rPr>
      </w:pPr>
      <w:r w:rsidRPr="00554273">
        <w:rPr>
          <w:sz w:val="28"/>
          <w:szCs w:val="28"/>
        </w:rPr>
        <w:tab/>
      </w:r>
      <w:r w:rsidR="00636230" w:rsidRPr="00554273">
        <w:rPr>
          <w:sz w:val="28"/>
          <w:szCs w:val="28"/>
        </w:rPr>
        <w:t xml:space="preserve">1. </w:t>
      </w:r>
      <w:proofErr w:type="gramStart"/>
      <w:r w:rsidR="00EC3593" w:rsidRPr="00554273">
        <w:rPr>
          <w:rFonts w:eastAsiaTheme="minorHAnsi"/>
          <w:bCs/>
          <w:sz w:val="28"/>
          <w:szCs w:val="28"/>
          <w:lang w:eastAsia="en-US"/>
        </w:rPr>
        <w:t xml:space="preserve">Внести </w:t>
      </w:r>
      <w:r w:rsidR="00554273" w:rsidRPr="00EC3593">
        <w:rPr>
          <w:rFonts w:eastAsiaTheme="minorHAnsi"/>
          <w:bCs/>
          <w:sz w:val="28"/>
          <w:szCs w:val="28"/>
          <w:lang w:eastAsia="en-US"/>
        </w:rPr>
        <w:t>изменения</w:t>
      </w:r>
      <w:r w:rsidR="00554273" w:rsidRPr="005542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3593" w:rsidRPr="00554273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r:id="rId6" w:history="1">
        <w:r w:rsidR="00A31DDF" w:rsidRPr="00554273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DC6C35" w:rsidRPr="00554273">
        <w:rPr>
          <w:rFonts w:eastAsiaTheme="minorHAnsi"/>
          <w:sz w:val="28"/>
          <w:szCs w:val="28"/>
          <w:lang w:eastAsia="en-US"/>
        </w:rPr>
        <w:t xml:space="preserve"> управления</w:t>
      </w:r>
      <w:r w:rsidR="00DC6C35">
        <w:rPr>
          <w:rFonts w:eastAsiaTheme="minorHAnsi"/>
          <w:sz w:val="28"/>
          <w:szCs w:val="28"/>
          <w:lang w:eastAsia="en-US"/>
        </w:rPr>
        <w:t xml:space="preserve"> и распоряжения муниципальным жилищным фондом коммерческого использования города Урай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, определенный решением Думы города Урай от </w:t>
      </w:r>
      <w:r w:rsidR="00DC6C35">
        <w:rPr>
          <w:rFonts w:eastAsiaTheme="minorHAnsi"/>
          <w:bCs/>
          <w:sz w:val="28"/>
          <w:szCs w:val="28"/>
          <w:lang w:eastAsia="en-US"/>
        </w:rPr>
        <w:t>29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>.0</w:t>
      </w:r>
      <w:r w:rsidR="00DC6C35">
        <w:rPr>
          <w:rFonts w:eastAsiaTheme="minorHAnsi"/>
          <w:bCs/>
          <w:sz w:val="28"/>
          <w:szCs w:val="28"/>
          <w:lang w:eastAsia="en-US"/>
        </w:rPr>
        <w:t>5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>.200</w:t>
      </w:r>
      <w:r w:rsidR="00DC6C35">
        <w:rPr>
          <w:rFonts w:eastAsiaTheme="minorHAnsi"/>
          <w:bCs/>
          <w:sz w:val="28"/>
          <w:szCs w:val="28"/>
          <w:lang w:eastAsia="en-US"/>
        </w:rPr>
        <w:t>8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4C49">
        <w:rPr>
          <w:rFonts w:eastAsiaTheme="minorHAnsi"/>
          <w:bCs/>
          <w:sz w:val="28"/>
          <w:szCs w:val="28"/>
          <w:lang w:eastAsia="en-US"/>
        </w:rPr>
        <w:t>№</w:t>
      </w:r>
      <w:r w:rsidR="00DC6C35">
        <w:rPr>
          <w:rFonts w:eastAsiaTheme="minorHAnsi"/>
          <w:bCs/>
          <w:sz w:val="28"/>
          <w:szCs w:val="28"/>
          <w:lang w:eastAsia="en-US"/>
        </w:rPr>
        <w:t>54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EC3593" w:rsidRPr="00A31DDF">
        <w:rPr>
          <w:rFonts w:eastAsiaTheme="minorHAnsi"/>
          <w:sz w:val="28"/>
          <w:szCs w:val="28"/>
          <w:lang w:eastAsia="en-US"/>
        </w:rPr>
        <w:t>в ред</w:t>
      </w:r>
      <w:r w:rsidR="00A31DDF">
        <w:rPr>
          <w:rFonts w:eastAsiaTheme="minorHAnsi"/>
          <w:sz w:val="28"/>
          <w:szCs w:val="28"/>
          <w:lang w:eastAsia="en-US"/>
        </w:rPr>
        <w:t>акции</w:t>
      </w:r>
      <w:r w:rsidR="00EC3593" w:rsidRPr="00A31DDF">
        <w:rPr>
          <w:rFonts w:eastAsiaTheme="minorHAnsi"/>
          <w:sz w:val="28"/>
          <w:szCs w:val="28"/>
          <w:lang w:eastAsia="en-US"/>
        </w:rPr>
        <w:t xml:space="preserve"> решений Думы города Урай </w:t>
      </w:r>
      <w:r w:rsidR="00DC6C35" w:rsidRPr="00A31DDF">
        <w:rPr>
          <w:rFonts w:eastAsiaTheme="minorHAnsi"/>
          <w:sz w:val="28"/>
          <w:szCs w:val="28"/>
          <w:lang w:eastAsia="en-US"/>
        </w:rPr>
        <w:t>от 27.11.2008</w:t>
      </w:r>
      <w:r w:rsidR="00DC6C35" w:rsidRPr="00DC6C35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hyperlink r:id="rId7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№96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25.06.2009 </w:t>
      </w:r>
      <w:hyperlink r:id="rId8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№59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23.09.2010 </w:t>
      </w:r>
      <w:hyperlink r:id="rId9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№72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26.05.2011 </w:t>
      </w:r>
      <w:hyperlink r:id="rId10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№26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28.02.2013 </w:t>
      </w:r>
      <w:hyperlink r:id="rId11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№8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28.11.2013 </w:t>
      </w:r>
      <w:hyperlink r:id="rId12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№72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26.06.2014 </w:t>
      </w:r>
      <w:hyperlink r:id="rId13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№33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>, от 24.12.2015</w:t>
      </w:r>
      <w:proofErr w:type="gramEnd"/>
      <w:r w:rsidR="00DC6C35" w:rsidRPr="00DC6C35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№150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>, от 20.09.2018 №</w:t>
      </w:r>
      <w:hyperlink r:id="rId15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51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19.12.2019 </w:t>
      </w:r>
      <w:hyperlink r:id="rId16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№99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24.09.2020 </w:t>
      </w:r>
      <w:hyperlink r:id="rId17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№67</w:t>
        </w:r>
      </w:hyperlink>
      <w:r w:rsidR="00EC3593" w:rsidRPr="00DC6C35">
        <w:rPr>
          <w:rFonts w:eastAsiaTheme="minorHAnsi"/>
          <w:bCs/>
          <w:sz w:val="28"/>
          <w:szCs w:val="28"/>
          <w:lang w:eastAsia="en-US"/>
        </w:rPr>
        <w:t>)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>:</w:t>
      </w:r>
    </w:p>
    <w:p w:rsidR="00EF476A" w:rsidRDefault="00EF476A" w:rsidP="00EC359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016E5" w:rsidRDefault="00A31DDF" w:rsidP="00EC359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</w:t>
      </w:r>
      <w:r w:rsidR="00DE1D4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016E5">
        <w:rPr>
          <w:rFonts w:eastAsiaTheme="minorHAnsi"/>
          <w:bCs/>
          <w:sz w:val="28"/>
          <w:szCs w:val="28"/>
          <w:lang w:eastAsia="en-US"/>
        </w:rPr>
        <w:t>В</w:t>
      </w:r>
      <w:r w:rsidR="002358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016E5">
        <w:rPr>
          <w:rFonts w:eastAsiaTheme="minorHAnsi"/>
          <w:bCs/>
          <w:sz w:val="28"/>
          <w:szCs w:val="28"/>
          <w:lang w:eastAsia="en-US"/>
        </w:rPr>
        <w:t>разделе 2:</w:t>
      </w:r>
    </w:p>
    <w:p w:rsidR="00E016E5" w:rsidRDefault="00E016E5" w:rsidP="00EC359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1.1.1. В </w:t>
      </w:r>
      <w:r w:rsidR="00B03DFE">
        <w:rPr>
          <w:rFonts w:eastAsiaTheme="minorHAnsi"/>
          <w:bCs/>
          <w:sz w:val="28"/>
          <w:szCs w:val="28"/>
          <w:lang w:eastAsia="en-US"/>
        </w:rPr>
        <w:t>пункт</w:t>
      </w:r>
      <w:r w:rsidR="002358DE">
        <w:rPr>
          <w:rFonts w:eastAsiaTheme="minorHAnsi"/>
          <w:bCs/>
          <w:sz w:val="28"/>
          <w:szCs w:val="28"/>
          <w:lang w:eastAsia="en-US"/>
        </w:rPr>
        <w:t>е</w:t>
      </w:r>
      <w:r w:rsidR="00B03DFE">
        <w:rPr>
          <w:rFonts w:eastAsiaTheme="minorHAnsi"/>
          <w:bCs/>
          <w:sz w:val="28"/>
          <w:szCs w:val="28"/>
          <w:lang w:eastAsia="en-US"/>
        </w:rPr>
        <w:t xml:space="preserve"> 2.1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231DAF" w:rsidRDefault="00B03DFE" w:rsidP="00EC359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абзац </w:t>
      </w:r>
      <w:r w:rsidR="002358DE">
        <w:rPr>
          <w:rFonts w:eastAsiaTheme="minorHAnsi"/>
          <w:bCs/>
          <w:sz w:val="28"/>
          <w:szCs w:val="28"/>
          <w:lang w:eastAsia="en-US"/>
        </w:rPr>
        <w:t xml:space="preserve">шестой </w:t>
      </w:r>
      <w:r w:rsidR="00231DAF">
        <w:rPr>
          <w:rFonts w:eastAsiaTheme="minorHAnsi"/>
          <w:bCs/>
          <w:sz w:val="28"/>
          <w:szCs w:val="28"/>
          <w:lang w:eastAsia="en-US"/>
        </w:rPr>
        <w:t>изложить в новой редакции:</w:t>
      </w:r>
    </w:p>
    <w:p w:rsidR="00B03DFE" w:rsidRDefault="00231DAF" w:rsidP="00EC3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«- руководител</w:t>
      </w:r>
      <w:r w:rsidR="00930FBF">
        <w:rPr>
          <w:rFonts w:eastAsiaTheme="minorHAnsi"/>
          <w:bCs/>
          <w:sz w:val="28"/>
          <w:szCs w:val="28"/>
          <w:lang w:eastAsia="en-US"/>
        </w:rPr>
        <w:t>ям</w:t>
      </w:r>
      <w:r>
        <w:rPr>
          <w:rFonts w:eastAsiaTheme="minorHAnsi"/>
          <w:bCs/>
          <w:sz w:val="28"/>
          <w:szCs w:val="28"/>
          <w:lang w:eastAsia="en-US"/>
        </w:rPr>
        <w:t xml:space="preserve"> хозяйственных обществ с долей участия муниципального образования в уставном капитале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="00B03DFE">
        <w:rPr>
          <w:sz w:val="28"/>
          <w:szCs w:val="28"/>
        </w:rPr>
        <w:t>;</w:t>
      </w:r>
    </w:p>
    <w:p w:rsidR="002358DE" w:rsidRPr="00E016E5" w:rsidRDefault="00E016E5" w:rsidP="00EC35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B03DFE" w:rsidRPr="00E016E5">
        <w:rPr>
          <w:sz w:val="28"/>
          <w:szCs w:val="28"/>
        </w:rPr>
        <w:t xml:space="preserve">абзацем </w:t>
      </w:r>
      <w:r w:rsidR="002358DE" w:rsidRPr="00E016E5">
        <w:rPr>
          <w:sz w:val="28"/>
          <w:szCs w:val="28"/>
        </w:rPr>
        <w:t xml:space="preserve">одиннадцатым </w:t>
      </w:r>
      <w:r w:rsidR="00B03DFE" w:rsidRPr="00E016E5">
        <w:rPr>
          <w:sz w:val="28"/>
          <w:szCs w:val="28"/>
        </w:rPr>
        <w:t xml:space="preserve">следующего содержания: </w:t>
      </w:r>
    </w:p>
    <w:p w:rsidR="00B03DFE" w:rsidRPr="00E016E5" w:rsidRDefault="00E016E5" w:rsidP="00E016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16E5">
        <w:rPr>
          <w:sz w:val="28"/>
          <w:szCs w:val="28"/>
        </w:rPr>
        <w:t xml:space="preserve">       </w:t>
      </w:r>
      <w:r w:rsidR="00B03DFE" w:rsidRPr="00E016E5">
        <w:rPr>
          <w:sz w:val="28"/>
          <w:szCs w:val="28"/>
        </w:rPr>
        <w:t>«</w:t>
      </w:r>
      <w:r w:rsidR="002358DE" w:rsidRPr="00E016E5">
        <w:rPr>
          <w:sz w:val="28"/>
          <w:szCs w:val="28"/>
        </w:rPr>
        <w:t>-</w:t>
      </w:r>
      <w:r w:rsidRPr="00E016E5">
        <w:rPr>
          <w:rFonts w:eastAsiaTheme="minorHAnsi"/>
          <w:sz w:val="28"/>
          <w:szCs w:val="28"/>
          <w:lang w:eastAsia="en-US"/>
        </w:rPr>
        <w:t>гражданам Российской Ф</w:t>
      </w:r>
      <w:r w:rsidR="00BB66DF">
        <w:rPr>
          <w:rFonts w:eastAsiaTheme="minorHAnsi"/>
          <w:sz w:val="28"/>
          <w:szCs w:val="28"/>
          <w:lang w:eastAsia="en-US"/>
        </w:rPr>
        <w:t>едерации и иностранным гражданам</w:t>
      </w:r>
      <w:r w:rsidRPr="00E016E5">
        <w:rPr>
          <w:rFonts w:eastAsiaTheme="minorHAnsi"/>
          <w:sz w:val="28"/>
          <w:szCs w:val="28"/>
          <w:lang w:eastAsia="en-US"/>
        </w:rPr>
        <w:t>, постоянно проживающи</w:t>
      </w:r>
      <w:r>
        <w:rPr>
          <w:rFonts w:eastAsiaTheme="minorHAnsi"/>
          <w:sz w:val="28"/>
          <w:szCs w:val="28"/>
          <w:lang w:eastAsia="en-US"/>
        </w:rPr>
        <w:t>м</w:t>
      </w:r>
      <w:r w:rsidRPr="00E016E5">
        <w:rPr>
          <w:rFonts w:eastAsiaTheme="minorHAnsi"/>
          <w:sz w:val="28"/>
          <w:szCs w:val="28"/>
          <w:lang w:eastAsia="en-US"/>
        </w:rPr>
        <w:t xml:space="preserve"> на территориях Донецкой Народной Республики, Луганской Народной Республики, Запорожской области, Херсонско</w:t>
      </w:r>
      <w:r>
        <w:rPr>
          <w:rFonts w:eastAsiaTheme="minorHAnsi"/>
          <w:sz w:val="28"/>
          <w:szCs w:val="28"/>
          <w:lang w:eastAsia="en-US"/>
        </w:rPr>
        <w:t>й области, вынужденно покинувшим</w:t>
      </w:r>
      <w:r w:rsidRPr="00E016E5">
        <w:rPr>
          <w:rFonts w:eastAsiaTheme="minorHAnsi"/>
          <w:sz w:val="28"/>
          <w:szCs w:val="28"/>
          <w:lang w:eastAsia="en-US"/>
        </w:rPr>
        <w:t xml:space="preserve"> жилые помещения и прибывши</w:t>
      </w:r>
      <w:r>
        <w:rPr>
          <w:rFonts w:eastAsiaTheme="minorHAnsi"/>
          <w:sz w:val="28"/>
          <w:szCs w:val="28"/>
          <w:lang w:eastAsia="en-US"/>
        </w:rPr>
        <w:t>м</w:t>
      </w:r>
      <w:r w:rsidRPr="00E016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город Урай</w:t>
      </w:r>
      <w:r w:rsidR="003B6C2F">
        <w:rPr>
          <w:rFonts w:eastAsiaTheme="minorHAnsi"/>
          <w:sz w:val="28"/>
          <w:szCs w:val="28"/>
          <w:lang w:eastAsia="en-US"/>
        </w:rPr>
        <w:t xml:space="preserve"> после 24 февраля 2022 года</w:t>
      </w:r>
      <w:proofErr w:type="gramStart"/>
      <w:r w:rsidR="003B6C2F">
        <w:rPr>
          <w:rFonts w:eastAsiaTheme="minorHAnsi"/>
          <w:sz w:val="28"/>
          <w:szCs w:val="28"/>
          <w:lang w:eastAsia="en-US"/>
        </w:rPr>
        <w:t>.</w:t>
      </w:r>
      <w:r w:rsidR="00A14EDA">
        <w:rPr>
          <w:sz w:val="28"/>
          <w:szCs w:val="28"/>
        </w:rPr>
        <w:t>».</w:t>
      </w:r>
      <w:proofErr w:type="gramEnd"/>
    </w:p>
    <w:p w:rsidR="00EC3593" w:rsidRPr="00641B4C" w:rsidRDefault="002C38E9" w:rsidP="00EC359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1.1.2. П</w:t>
      </w:r>
      <w:r w:rsidRPr="003B6C2F">
        <w:rPr>
          <w:rFonts w:eastAsiaTheme="minorHAnsi"/>
          <w:bCs/>
          <w:sz w:val="28"/>
          <w:szCs w:val="28"/>
          <w:lang w:eastAsia="en-US"/>
        </w:rPr>
        <w:t xml:space="preserve">одпункт «е» </w:t>
      </w:r>
      <w:r w:rsidR="00A14EDA" w:rsidRPr="003B6C2F">
        <w:rPr>
          <w:rFonts w:eastAsiaTheme="minorHAnsi"/>
          <w:bCs/>
          <w:sz w:val="28"/>
          <w:szCs w:val="28"/>
          <w:lang w:eastAsia="en-US"/>
        </w:rPr>
        <w:t>пункт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A14EDA" w:rsidRPr="003B6C2F">
        <w:rPr>
          <w:rFonts w:eastAsiaTheme="minorHAnsi"/>
          <w:bCs/>
          <w:sz w:val="28"/>
          <w:szCs w:val="28"/>
          <w:lang w:eastAsia="en-US"/>
        </w:rPr>
        <w:t xml:space="preserve"> 2.3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14EDA" w:rsidRPr="003B6C2F">
        <w:rPr>
          <w:rFonts w:eastAsiaTheme="minorHAnsi"/>
          <w:bCs/>
          <w:sz w:val="28"/>
          <w:szCs w:val="28"/>
          <w:lang w:eastAsia="en-US"/>
        </w:rPr>
        <w:t>признать утратившим силу</w:t>
      </w:r>
      <w:r w:rsidR="00A14EDA">
        <w:rPr>
          <w:rFonts w:eastAsiaTheme="minorHAnsi"/>
          <w:bCs/>
          <w:sz w:val="28"/>
          <w:szCs w:val="28"/>
          <w:lang w:eastAsia="en-US"/>
        </w:rPr>
        <w:t>.</w:t>
      </w:r>
    </w:p>
    <w:p w:rsidR="00A14EDA" w:rsidRDefault="00A14EDA" w:rsidP="00A31DD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 Подпункты «г»,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C55C2D">
        <w:rPr>
          <w:rFonts w:eastAsiaTheme="minorHAnsi"/>
          <w:bCs/>
          <w:sz w:val="28"/>
          <w:szCs w:val="28"/>
          <w:lang w:eastAsia="en-US"/>
        </w:rPr>
        <w:t>абзац</w:t>
      </w:r>
      <w:r>
        <w:rPr>
          <w:rFonts w:eastAsiaTheme="minorHAnsi"/>
          <w:bCs/>
          <w:sz w:val="28"/>
          <w:szCs w:val="28"/>
          <w:lang w:eastAsia="en-US"/>
        </w:rPr>
        <w:t>а первого</w:t>
      </w:r>
      <w:r w:rsidR="00C55C2D">
        <w:rPr>
          <w:rFonts w:eastAsiaTheme="minorHAnsi"/>
          <w:bCs/>
          <w:sz w:val="28"/>
          <w:szCs w:val="28"/>
          <w:lang w:eastAsia="en-US"/>
        </w:rPr>
        <w:t xml:space="preserve"> пункта</w:t>
      </w:r>
      <w:r w:rsidR="00A31DDF">
        <w:rPr>
          <w:rFonts w:eastAsiaTheme="minorHAnsi"/>
          <w:bCs/>
          <w:sz w:val="28"/>
          <w:szCs w:val="28"/>
          <w:lang w:eastAsia="en-US"/>
        </w:rPr>
        <w:t xml:space="preserve"> 3.3 раздела 3</w:t>
      </w:r>
      <w:r>
        <w:rPr>
          <w:rFonts w:eastAsiaTheme="minorHAnsi"/>
          <w:bCs/>
          <w:sz w:val="28"/>
          <w:szCs w:val="28"/>
          <w:lang w:eastAsia="en-US"/>
        </w:rPr>
        <w:t xml:space="preserve"> признать утратившими силу.</w:t>
      </w:r>
    </w:p>
    <w:p w:rsidR="00A31DDF" w:rsidRDefault="00A14EDA" w:rsidP="00A31DD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A14EDA">
        <w:rPr>
          <w:rFonts w:eastAsiaTheme="minorHAnsi"/>
          <w:bCs/>
          <w:sz w:val="28"/>
          <w:szCs w:val="28"/>
          <w:lang w:eastAsia="en-US"/>
        </w:rPr>
        <w:t>1.3.</w:t>
      </w:r>
      <w:r w:rsidR="00AD5D36" w:rsidRPr="00A14ED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AD5D36" w:rsidRPr="00A14EDA">
        <w:rPr>
          <w:rFonts w:eastAsiaTheme="minorHAnsi"/>
          <w:bCs/>
          <w:sz w:val="28"/>
          <w:szCs w:val="28"/>
          <w:lang w:eastAsia="en-US"/>
        </w:rPr>
        <w:t>одпункт</w:t>
      </w:r>
      <w:r w:rsidR="00AD5D36" w:rsidRPr="00641B4C">
        <w:rPr>
          <w:rFonts w:eastAsiaTheme="minorHAnsi"/>
          <w:bCs/>
          <w:sz w:val="28"/>
          <w:szCs w:val="28"/>
          <w:lang w:eastAsia="en-US"/>
        </w:rPr>
        <w:t xml:space="preserve"> «</w:t>
      </w:r>
      <w:proofErr w:type="spellStart"/>
      <w:r w:rsidR="00AD5D36">
        <w:rPr>
          <w:rFonts w:eastAsiaTheme="minorHAnsi"/>
          <w:bCs/>
          <w:sz w:val="28"/>
          <w:szCs w:val="28"/>
          <w:lang w:eastAsia="en-US"/>
        </w:rPr>
        <w:t>з</w:t>
      </w:r>
      <w:proofErr w:type="spellEnd"/>
      <w:r w:rsidR="00AD5D36">
        <w:rPr>
          <w:rFonts w:eastAsiaTheme="minorHAnsi"/>
          <w:bCs/>
          <w:sz w:val="28"/>
          <w:szCs w:val="28"/>
          <w:lang w:eastAsia="en-US"/>
        </w:rPr>
        <w:t>»</w:t>
      </w:r>
      <w:r w:rsidR="00AD5D36" w:rsidRPr="00641B4C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8" w:history="1">
        <w:r w:rsidR="00AD5D36" w:rsidRPr="00641B4C">
          <w:rPr>
            <w:rFonts w:eastAsiaTheme="minorHAnsi"/>
            <w:bCs/>
            <w:sz w:val="28"/>
            <w:szCs w:val="28"/>
            <w:lang w:eastAsia="en-US"/>
          </w:rPr>
          <w:t>пункт</w:t>
        </w:r>
        <w:r w:rsidR="00AD5D36">
          <w:rPr>
            <w:rFonts w:eastAsiaTheme="minorHAnsi"/>
            <w:bCs/>
            <w:sz w:val="28"/>
            <w:szCs w:val="28"/>
            <w:lang w:eastAsia="en-US"/>
          </w:rPr>
          <w:t>а</w:t>
        </w:r>
        <w:r w:rsidR="00AD5D36" w:rsidRPr="00641B4C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="00AD5D36">
          <w:rPr>
            <w:rFonts w:eastAsiaTheme="minorHAnsi"/>
            <w:bCs/>
            <w:sz w:val="28"/>
            <w:szCs w:val="28"/>
            <w:lang w:eastAsia="en-US"/>
          </w:rPr>
          <w:t>5</w:t>
        </w:r>
        <w:r w:rsidR="00AD5D36" w:rsidRPr="00641B4C">
          <w:rPr>
            <w:rFonts w:eastAsiaTheme="minorHAnsi"/>
            <w:bCs/>
            <w:sz w:val="28"/>
            <w:szCs w:val="28"/>
            <w:lang w:eastAsia="en-US"/>
          </w:rPr>
          <w:t xml:space="preserve">.3 раздела </w:t>
        </w:r>
        <w:r w:rsidR="00AD5D36">
          <w:rPr>
            <w:rFonts w:eastAsiaTheme="minorHAnsi"/>
            <w:bCs/>
            <w:sz w:val="28"/>
            <w:szCs w:val="28"/>
            <w:lang w:eastAsia="en-US"/>
          </w:rPr>
          <w:t>5</w:t>
        </w:r>
        <w:r w:rsidR="00AD5D36" w:rsidRPr="00641B4C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="00A31DDF">
          <w:rPr>
            <w:rFonts w:eastAsiaTheme="minorHAnsi"/>
            <w:bCs/>
            <w:sz w:val="28"/>
            <w:szCs w:val="28"/>
            <w:lang w:eastAsia="en-US"/>
          </w:rPr>
          <w:t>признать</w:t>
        </w:r>
      </w:hyperlink>
      <w:r w:rsidR="00A31DDF">
        <w:t xml:space="preserve"> </w:t>
      </w:r>
      <w:r w:rsidR="00A31DDF" w:rsidRPr="00CD6C20">
        <w:rPr>
          <w:sz w:val="28"/>
          <w:szCs w:val="28"/>
        </w:rPr>
        <w:t>утратившим силу</w:t>
      </w:r>
      <w:r w:rsidR="00AD5D36" w:rsidRPr="00CD6C20">
        <w:rPr>
          <w:rFonts w:eastAsiaTheme="minorHAnsi"/>
          <w:bCs/>
          <w:sz w:val="28"/>
          <w:szCs w:val="28"/>
          <w:lang w:eastAsia="en-US"/>
        </w:rPr>
        <w:t>.</w:t>
      </w:r>
    </w:p>
    <w:p w:rsidR="003B6C2F" w:rsidRDefault="003B6C2F" w:rsidP="00A31D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418C1" w:rsidRDefault="002D5433" w:rsidP="00A31D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3593">
        <w:rPr>
          <w:sz w:val="28"/>
          <w:szCs w:val="28"/>
        </w:rPr>
        <w:lastRenderedPageBreak/>
        <w:t>2</w:t>
      </w:r>
      <w:r w:rsidR="00D418C1" w:rsidRPr="00EC3593">
        <w:rPr>
          <w:sz w:val="28"/>
          <w:szCs w:val="28"/>
        </w:rPr>
        <w:t xml:space="preserve">. Опубликовать настоящее решение </w:t>
      </w:r>
      <w:r w:rsidR="0077066E" w:rsidRPr="00EC3593">
        <w:rPr>
          <w:sz w:val="28"/>
          <w:szCs w:val="28"/>
        </w:rPr>
        <w:t xml:space="preserve">в </w:t>
      </w:r>
      <w:r w:rsidR="00D418C1" w:rsidRPr="00EC3593">
        <w:rPr>
          <w:sz w:val="28"/>
          <w:szCs w:val="28"/>
        </w:rPr>
        <w:t>газете «Знамя</w:t>
      </w:r>
      <w:r w:rsidR="00D418C1" w:rsidRPr="00070D52">
        <w:rPr>
          <w:sz w:val="28"/>
          <w:szCs w:val="28"/>
        </w:rPr>
        <w:t>».</w:t>
      </w:r>
    </w:p>
    <w:p w:rsidR="003B6C2F" w:rsidRDefault="003B6C2F" w:rsidP="00A31D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185ADA" w:rsidTr="00C20E84">
        <w:tc>
          <w:tcPr>
            <w:tcW w:w="4784" w:type="dxa"/>
            <w:gridSpan w:val="2"/>
            <w:hideMark/>
          </w:tcPr>
          <w:p w:rsidR="00185ADA" w:rsidRDefault="00185ADA" w:rsidP="00C20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185ADA" w:rsidRDefault="00185ADA" w:rsidP="00C20E8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185ADA" w:rsidRDefault="00185ADA" w:rsidP="00C20E84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185ADA" w:rsidTr="00C20E84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A" w:rsidRDefault="00185ADA" w:rsidP="00C20E8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185ADA" w:rsidRDefault="00185ADA" w:rsidP="00C20E84">
            <w:pPr>
              <w:rPr>
                <w:color w:val="000000"/>
                <w:sz w:val="28"/>
                <w:szCs w:val="28"/>
              </w:rPr>
            </w:pPr>
          </w:p>
          <w:p w:rsidR="00185ADA" w:rsidRDefault="00185ADA" w:rsidP="00C20E84">
            <w:pPr>
              <w:rPr>
                <w:color w:val="000000"/>
                <w:sz w:val="28"/>
                <w:szCs w:val="28"/>
              </w:rPr>
            </w:pPr>
          </w:p>
          <w:p w:rsidR="00185ADA" w:rsidRDefault="00185ADA" w:rsidP="00C20E84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185ADA" w:rsidRDefault="00185ADA" w:rsidP="00C20E84">
            <w:pPr>
              <w:rPr>
                <w:color w:val="000000"/>
                <w:sz w:val="28"/>
                <w:szCs w:val="28"/>
              </w:rPr>
            </w:pPr>
          </w:p>
          <w:p w:rsidR="00185ADA" w:rsidRDefault="00185ADA" w:rsidP="00C20E8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A" w:rsidRDefault="00185ADA" w:rsidP="00C20E84">
            <w:pPr>
              <w:rPr>
                <w:color w:val="000000"/>
                <w:sz w:val="28"/>
                <w:szCs w:val="28"/>
              </w:rPr>
            </w:pPr>
          </w:p>
          <w:p w:rsidR="00185ADA" w:rsidRDefault="00185ADA" w:rsidP="00C20E8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85ADA" w:rsidRDefault="00185ADA" w:rsidP="00C20E84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5ADA" w:rsidRDefault="00185ADA" w:rsidP="00C20E8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85ADA" w:rsidRDefault="00185ADA" w:rsidP="00C20E8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85ADA" w:rsidRDefault="00185ADA" w:rsidP="00C20E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А</w:t>
            </w:r>
            <w:r>
              <w:rPr>
                <w:sz w:val="28"/>
                <w:szCs w:val="28"/>
                <w:lang w:val="en-US"/>
              </w:rPr>
              <w:t>ш</w:t>
            </w:r>
            <w:proofErr w:type="spellStart"/>
            <w:r>
              <w:rPr>
                <w:sz w:val="28"/>
                <w:szCs w:val="28"/>
              </w:rPr>
              <w:t>ихмин</w:t>
            </w:r>
            <w:proofErr w:type="spellEnd"/>
          </w:p>
        </w:tc>
      </w:tr>
      <w:tr w:rsidR="00185ADA" w:rsidTr="00C20E84">
        <w:tc>
          <w:tcPr>
            <w:tcW w:w="4784" w:type="dxa"/>
            <w:gridSpan w:val="2"/>
          </w:tcPr>
          <w:p w:rsidR="00185ADA" w:rsidRDefault="00185ADA" w:rsidP="00C2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185ADA" w:rsidRDefault="00185ADA" w:rsidP="00C2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82137A" w:rsidRDefault="0082137A" w:rsidP="00C20E84">
            <w:pPr>
              <w:rPr>
                <w:color w:val="000000"/>
                <w:sz w:val="28"/>
                <w:szCs w:val="28"/>
              </w:rPr>
            </w:pPr>
          </w:p>
          <w:p w:rsidR="00185ADA" w:rsidRDefault="0082137A" w:rsidP="00C20E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 марта </w:t>
            </w:r>
            <w:r w:rsidR="00185ADA">
              <w:rPr>
                <w:color w:val="000000"/>
                <w:sz w:val="28"/>
                <w:szCs w:val="28"/>
              </w:rPr>
              <w:t>2023 год</w:t>
            </w:r>
          </w:p>
        </w:tc>
      </w:tr>
    </w:tbl>
    <w:p w:rsidR="00185ADA" w:rsidRDefault="00185ADA" w:rsidP="00A31D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85ADA" w:rsidRDefault="00185ADA" w:rsidP="00A31D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85ADA" w:rsidRDefault="00185ADA" w:rsidP="00A31D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E581D" w:rsidRDefault="002A78D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581D" w:rsidSect="00EF476A"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21"/>
    <w:multiLevelType w:val="hybridMultilevel"/>
    <w:tmpl w:val="FA8EB39A"/>
    <w:lvl w:ilvl="0" w:tplc="B9B87FA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425CB"/>
    <w:multiLevelType w:val="hybridMultilevel"/>
    <w:tmpl w:val="24C60B46"/>
    <w:lvl w:ilvl="0" w:tplc="FFB0B4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18C1"/>
    <w:rsid w:val="000139DF"/>
    <w:rsid w:val="00025F11"/>
    <w:rsid w:val="0005531A"/>
    <w:rsid w:val="00061837"/>
    <w:rsid w:val="00070D52"/>
    <w:rsid w:val="00076B25"/>
    <w:rsid w:val="00077B92"/>
    <w:rsid w:val="000D4340"/>
    <w:rsid w:val="000D4B86"/>
    <w:rsid w:val="000F7EC7"/>
    <w:rsid w:val="0012062B"/>
    <w:rsid w:val="0017705F"/>
    <w:rsid w:val="00185ADA"/>
    <w:rsid w:val="001C741E"/>
    <w:rsid w:val="001D375A"/>
    <w:rsid w:val="002004B6"/>
    <w:rsid w:val="00204428"/>
    <w:rsid w:val="00230CBB"/>
    <w:rsid w:val="00231DAF"/>
    <w:rsid w:val="002358DE"/>
    <w:rsid w:val="00245E6F"/>
    <w:rsid w:val="002A78D2"/>
    <w:rsid w:val="002B7B2A"/>
    <w:rsid w:val="002C38E9"/>
    <w:rsid w:val="002D5061"/>
    <w:rsid w:val="002D5433"/>
    <w:rsid w:val="002E64C5"/>
    <w:rsid w:val="002F1F58"/>
    <w:rsid w:val="00312FA8"/>
    <w:rsid w:val="0031404C"/>
    <w:rsid w:val="0035284C"/>
    <w:rsid w:val="003577E6"/>
    <w:rsid w:val="003718DC"/>
    <w:rsid w:val="00386052"/>
    <w:rsid w:val="003A47C8"/>
    <w:rsid w:val="003A6A6F"/>
    <w:rsid w:val="003B6C2F"/>
    <w:rsid w:val="003F4316"/>
    <w:rsid w:val="00403BB8"/>
    <w:rsid w:val="00417128"/>
    <w:rsid w:val="004541EC"/>
    <w:rsid w:val="00493714"/>
    <w:rsid w:val="0049636C"/>
    <w:rsid w:val="004978C3"/>
    <w:rsid w:val="004A124A"/>
    <w:rsid w:val="004A2F7D"/>
    <w:rsid w:val="004B1020"/>
    <w:rsid w:val="004C3C66"/>
    <w:rsid w:val="004D0989"/>
    <w:rsid w:val="00546347"/>
    <w:rsid w:val="00554273"/>
    <w:rsid w:val="00556A36"/>
    <w:rsid w:val="005716E4"/>
    <w:rsid w:val="00573E30"/>
    <w:rsid w:val="005A537C"/>
    <w:rsid w:val="005B63B6"/>
    <w:rsid w:val="005B7F93"/>
    <w:rsid w:val="00604A70"/>
    <w:rsid w:val="00636230"/>
    <w:rsid w:val="00641B4C"/>
    <w:rsid w:val="0064646E"/>
    <w:rsid w:val="006576A6"/>
    <w:rsid w:val="006649AD"/>
    <w:rsid w:val="0067397C"/>
    <w:rsid w:val="00680504"/>
    <w:rsid w:val="00681DF1"/>
    <w:rsid w:val="00695597"/>
    <w:rsid w:val="006C5F0C"/>
    <w:rsid w:val="006C7196"/>
    <w:rsid w:val="006D10F8"/>
    <w:rsid w:val="006E63B4"/>
    <w:rsid w:val="00711F45"/>
    <w:rsid w:val="00721B44"/>
    <w:rsid w:val="007231C4"/>
    <w:rsid w:val="00740C7E"/>
    <w:rsid w:val="00754BED"/>
    <w:rsid w:val="0077066E"/>
    <w:rsid w:val="00790556"/>
    <w:rsid w:val="00793A41"/>
    <w:rsid w:val="007C2521"/>
    <w:rsid w:val="007C5F7C"/>
    <w:rsid w:val="008109CE"/>
    <w:rsid w:val="00815F56"/>
    <w:rsid w:val="0082137A"/>
    <w:rsid w:val="00834570"/>
    <w:rsid w:val="00852685"/>
    <w:rsid w:val="008948D1"/>
    <w:rsid w:val="008A43F7"/>
    <w:rsid w:val="009150FC"/>
    <w:rsid w:val="0092362F"/>
    <w:rsid w:val="00930FBF"/>
    <w:rsid w:val="0096501D"/>
    <w:rsid w:val="00973BA0"/>
    <w:rsid w:val="00976391"/>
    <w:rsid w:val="009840E6"/>
    <w:rsid w:val="00986091"/>
    <w:rsid w:val="009946E6"/>
    <w:rsid w:val="009A23E7"/>
    <w:rsid w:val="009A3D37"/>
    <w:rsid w:val="009C073F"/>
    <w:rsid w:val="00A14EDA"/>
    <w:rsid w:val="00A31DDF"/>
    <w:rsid w:val="00A42FA5"/>
    <w:rsid w:val="00A4445F"/>
    <w:rsid w:val="00A44629"/>
    <w:rsid w:val="00A60EF8"/>
    <w:rsid w:val="00A7289F"/>
    <w:rsid w:val="00A74C49"/>
    <w:rsid w:val="00A8288A"/>
    <w:rsid w:val="00AA5A05"/>
    <w:rsid w:val="00AB584C"/>
    <w:rsid w:val="00AD5D36"/>
    <w:rsid w:val="00AF07D7"/>
    <w:rsid w:val="00B03426"/>
    <w:rsid w:val="00B03DFE"/>
    <w:rsid w:val="00B11A5B"/>
    <w:rsid w:val="00B542C0"/>
    <w:rsid w:val="00B87FB4"/>
    <w:rsid w:val="00BA02C3"/>
    <w:rsid w:val="00BA1C30"/>
    <w:rsid w:val="00BB66DF"/>
    <w:rsid w:val="00BD5BDB"/>
    <w:rsid w:val="00C05A49"/>
    <w:rsid w:val="00C214BD"/>
    <w:rsid w:val="00C55C2D"/>
    <w:rsid w:val="00C67730"/>
    <w:rsid w:val="00CD6C20"/>
    <w:rsid w:val="00CD7B56"/>
    <w:rsid w:val="00CD7F6C"/>
    <w:rsid w:val="00CF4F7C"/>
    <w:rsid w:val="00D10144"/>
    <w:rsid w:val="00D10E1C"/>
    <w:rsid w:val="00D138B4"/>
    <w:rsid w:val="00D24883"/>
    <w:rsid w:val="00D418C1"/>
    <w:rsid w:val="00D4285F"/>
    <w:rsid w:val="00D47946"/>
    <w:rsid w:val="00D72387"/>
    <w:rsid w:val="00D868DB"/>
    <w:rsid w:val="00D9262A"/>
    <w:rsid w:val="00DA074B"/>
    <w:rsid w:val="00DC6C35"/>
    <w:rsid w:val="00DD438F"/>
    <w:rsid w:val="00DE1D4C"/>
    <w:rsid w:val="00DE1E78"/>
    <w:rsid w:val="00DE581D"/>
    <w:rsid w:val="00DF1FF2"/>
    <w:rsid w:val="00E016E5"/>
    <w:rsid w:val="00E02AF8"/>
    <w:rsid w:val="00E75134"/>
    <w:rsid w:val="00E81082"/>
    <w:rsid w:val="00E847DE"/>
    <w:rsid w:val="00E91888"/>
    <w:rsid w:val="00E94F51"/>
    <w:rsid w:val="00EA4199"/>
    <w:rsid w:val="00EC0725"/>
    <w:rsid w:val="00EC3593"/>
    <w:rsid w:val="00EC7A88"/>
    <w:rsid w:val="00EF476A"/>
    <w:rsid w:val="00F247E7"/>
    <w:rsid w:val="00F317B5"/>
    <w:rsid w:val="00F45B78"/>
    <w:rsid w:val="00F4665A"/>
    <w:rsid w:val="00F618A8"/>
    <w:rsid w:val="00F679B2"/>
    <w:rsid w:val="00F753D4"/>
    <w:rsid w:val="00F808CA"/>
    <w:rsid w:val="00F96275"/>
    <w:rsid w:val="00FC74AF"/>
    <w:rsid w:val="00F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B87F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62000A3EB06B7D2B7255FF460476AB7458FC22C329A8C997F5420278CBD2A8152549EB32C98FD799CAE9F6E357EDDBC94ED8B2D0FA67671412BR87DL" TargetMode="External"/><Relationship Id="rId13" Type="http://schemas.openxmlformats.org/officeDocument/2006/relationships/hyperlink" Target="consultantplus://offline/ref=F4E62000A3EB06B7D2B7255FF460476AB7458FC2283099839A76092A2FD5B128865D0B89B46594FC799CAE9A606A7BC8ADCCE1823B11A7696D43298CR27FL" TargetMode="External"/><Relationship Id="rId18" Type="http://schemas.openxmlformats.org/officeDocument/2006/relationships/hyperlink" Target="consultantplus://offline/ref=BC0600F9B794A9285B9E0A1369CF612335C814DD2775285E7444BA8194BD4473F74F1DB9AF51C42C9C9F651ECC68D70898D26F302D4DB74AD2FFFB07fBy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E62000A3EB06B7D2B7255FF460476AB7458FC22C30998E9F7F5420278CBD2A8152549EB32C98FD799CAE9F6E357EDDBC94ED8B2D0FA67671412BR87DL" TargetMode="External"/><Relationship Id="rId12" Type="http://schemas.openxmlformats.org/officeDocument/2006/relationships/hyperlink" Target="consultantplus://offline/ref=F4E62000A3EB06B7D2B7255FF460476AB7458FC220379F8B927F5420278CBD2A8152549EB32C98FD799CAE9F6E357EDDBC94ED8B2D0FA67671412BR87DL" TargetMode="External"/><Relationship Id="rId17" Type="http://schemas.openxmlformats.org/officeDocument/2006/relationships/hyperlink" Target="consultantplus://offline/ref=F4E62000A3EB06B7D2B7255FF460476AB7458FC22B31918F9D75092A2FD5B128865D0B89B46594FC799CAE9A606A7BC8ADCCE1823B11A7696D43298CR27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E62000A3EB06B7D2B7255FF460476AB7458FC22B309C8D9A70092A2FD5B128865D0B89B46594FC799CAE9A606A7BC8ADCCE1823B11A7696D43298CR27F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365F294C6BCB22CB73E2CB40620EC7EE79CA23D3CFD293FF3352038FB486B28DA964A8842C755D31F5DAFE74FBA85262C60BCD1C4D56AA58F3C35Bo769L" TargetMode="External"/><Relationship Id="rId11" Type="http://schemas.openxmlformats.org/officeDocument/2006/relationships/hyperlink" Target="consultantplus://offline/ref=F4E62000A3EB06B7D2B7255FF460476AB7458FC221389D8C987F5420278CBD2A8152549EB32C98FD799CAE9F6E357EDDBC94ED8B2D0FA67671412BR87D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4E62000A3EB06B7D2B7255FF460476AB7458FC2283791839270092A2FD5B128865D0B89B46594FC799CAE9A606A7BC8ADCCE1823B11A7696D43298CR27FL" TargetMode="External"/><Relationship Id="rId10" Type="http://schemas.openxmlformats.org/officeDocument/2006/relationships/hyperlink" Target="consultantplus://offline/ref=F4E62000A3EB06B7D2B7255FF460476AB7458FC22E309A829E7F5420278CBD2A8152549EB32C98FD799CAE9F6E357EDDBC94ED8B2D0FA67671412BR87D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62000A3EB06B7D2B7255FF460476AB7458FC22F3290899D7F5420278CBD2A8152549EB32C98FD799CAE9F6E357EDDBC94ED8B2D0FA67671412BR87DL" TargetMode="External"/><Relationship Id="rId14" Type="http://schemas.openxmlformats.org/officeDocument/2006/relationships/hyperlink" Target="consultantplus://offline/ref=F4E62000A3EB06B7D2B7255FF460476AB7458FC228329F899873092A2FD5B128865D0B89B46594FC799CAE9A606A7BC8ADCCE1823B11A7696D43298CR27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8</cp:revision>
  <cp:lastPrinted>2023-02-08T10:36:00Z</cp:lastPrinted>
  <dcterms:created xsi:type="dcterms:W3CDTF">2023-02-09T12:40:00Z</dcterms:created>
  <dcterms:modified xsi:type="dcterms:W3CDTF">2023-03-28T06:01:00Z</dcterms:modified>
</cp:coreProperties>
</file>