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9C" w:rsidRPr="004A599C" w:rsidRDefault="004A599C" w:rsidP="004A599C">
      <w:pPr>
        <w:jc w:val="center"/>
        <w:rPr>
          <w:b/>
        </w:rPr>
      </w:pPr>
      <w:r w:rsidRPr="004A599C">
        <w:rPr>
          <w:b/>
        </w:rPr>
        <w:t>ПАМЯТКА НАСЕЛЕНИЮ ПО ПРОФИЛАКТИКЕ ЯЩУРА ЖИВОТНЫХ</w:t>
      </w:r>
    </w:p>
    <w:p w:rsidR="003A548A" w:rsidRDefault="004A599C" w:rsidP="004A599C">
      <w:pPr>
        <w:jc w:val="both"/>
      </w:pPr>
      <w:r w:rsidRPr="00FA0514">
        <w:rPr>
          <w:b/>
        </w:rPr>
        <w:t>Ящур</w:t>
      </w:r>
      <w:r>
        <w:t xml:space="preserve"> - вирусная, остро протекающая болезнь домашних и диких парнокопытных животных, характеризующаяся лихорадкой и </w:t>
      </w:r>
      <w:proofErr w:type="spellStart"/>
      <w:r>
        <w:t>афтозными</w:t>
      </w:r>
      <w:proofErr w:type="spellEnd"/>
      <w: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  <w:r w:rsidRPr="00FA0514">
        <w:rPr>
          <w:b/>
        </w:rPr>
        <w:t>Возбудитель ящура</w:t>
      </w:r>
      <w:r>
        <w:t xml:space="preserve"> — вирус, не устойчивый к высоким температурам, воздействий УФ лучей и обычных дезинфицирующих веществ. </w:t>
      </w:r>
    </w:p>
    <w:p w:rsidR="003A548A" w:rsidRDefault="004A599C" w:rsidP="004A599C">
      <w:pPr>
        <w:jc w:val="both"/>
      </w:pPr>
      <w:r w:rsidRPr="003A548A">
        <w:rPr>
          <w:b/>
        </w:rPr>
        <w:t>ИСТОЧНИК БОЛЕЗНИ</w:t>
      </w:r>
      <w:r>
        <w:t xml:space="preserve"> 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4A599C" w:rsidRDefault="004A599C" w:rsidP="004A599C">
      <w:pPr>
        <w:jc w:val="both"/>
      </w:pPr>
      <w:r w:rsidRPr="003A548A">
        <w:rPr>
          <w:b/>
        </w:rPr>
        <w:t>ВАЖНО!!!</w:t>
      </w:r>
      <w:r>
        <w:t xml:space="preserve"> Основной путь инфицирования людей -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3A548A" w:rsidRPr="003A548A" w:rsidRDefault="004A599C" w:rsidP="004A599C">
      <w:pPr>
        <w:jc w:val="both"/>
        <w:rPr>
          <w:b/>
        </w:rPr>
      </w:pPr>
      <w:r w:rsidRPr="003A548A">
        <w:rPr>
          <w:b/>
        </w:rPr>
        <w:t xml:space="preserve">КЛИНИЧЕСКИЕ ПРИЗНАКИ ЯЩУРА </w:t>
      </w:r>
    </w:p>
    <w:p w:rsidR="004A599C" w:rsidRDefault="004A599C" w:rsidP="004A599C">
      <w:pPr>
        <w:jc w:val="both"/>
      </w:pPr>
      <w: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>
        <w:t>межкопытцевой</w:t>
      </w:r>
      <w:proofErr w:type="spellEnd"/>
      <w: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 У телят ящур протекает в </w:t>
      </w:r>
      <w:proofErr w:type="spellStart"/>
      <w:r>
        <w:t>безафтозной</w:t>
      </w:r>
      <w:proofErr w:type="spellEnd"/>
      <w:r>
        <w:t xml:space="preserve"> форме с явлениями острого гастроэнтерита. Смерть взрослых животных наступает через 5-14 суток, молодняка - через 1-2 суток. У свиней отмечаются лихорадка, угнетение, ухудшение аппетита. На коже конечностей, в области </w:t>
      </w:r>
      <w:proofErr w:type="spellStart"/>
      <w:r>
        <w:t>межкопытцевой</w:t>
      </w:r>
      <w:proofErr w:type="spellEnd"/>
      <w: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животных. </w:t>
      </w:r>
    </w:p>
    <w:p w:rsidR="004A599C" w:rsidRPr="003A548A" w:rsidRDefault="004A599C" w:rsidP="004A599C">
      <w:pPr>
        <w:jc w:val="both"/>
        <w:rPr>
          <w:b/>
        </w:rPr>
      </w:pPr>
      <w:r w:rsidRPr="003A548A">
        <w:rPr>
          <w:b/>
        </w:rPr>
        <w:t xml:space="preserve">В целях предотвращения заноса вируса ящура необходимо: </w:t>
      </w:r>
    </w:p>
    <w:p w:rsidR="004A599C" w:rsidRDefault="004A599C" w:rsidP="004A599C">
      <w:pPr>
        <w:jc w:val="both"/>
      </w:pPr>
      <w: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</w:t>
      </w:r>
      <w:r>
        <w:lastRenderedPageBreak/>
        <w:t xml:space="preserve">(ковриками) места въездов (входов) на территорию объектов хозяйства, а также содержать их в рабочем состоянии; </w:t>
      </w:r>
    </w:p>
    <w:p w:rsidR="004A599C" w:rsidRDefault="004A599C" w:rsidP="004A599C">
      <w:pPr>
        <w:jc w:val="both"/>
      </w:pPr>
      <w:r>
        <w:t xml:space="preserve">2. Усилить охрану животноводческих ферм, установить на них строгий </w:t>
      </w:r>
      <w:proofErr w:type="spellStart"/>
      <w:r>
        <w:t>ветеринарносанитарный</w:t>
      </w:r>
      <w:proofErr w:type="spellEnd"/>
      <w:r>
        <w:t xml:space="preserve"> режим и режим содержания и эксплуатации животных; </w:t>
      </w:r>
    </w:p>
    <w:p w:rsidR="004A599C" w:rsidRDefault="004A599C" w:rsidP="004A599C">
      <w:pPr>
        <w:jc w:val="both"/>
      </w:pPr>
      <w:r>
        <w:t xml:space="preserve">3. Систематически проводить дератизацию и дезинсекцию; </w:t>
      </w:r>
    </w:p>
    <w:p w:rsidR="004A599C" w:rsidRDefault="004A599C" w:rsidP="004A599C">
      <w:pPr>
        <w:jc w:val="both"/>
      </w:pPr>
      <w:r>
        <w:t xml:space="preserve">4.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4A599C" w:rsidRDefault="004A599C" w:rsidP="004A599C">
      <w:pPr>
        <w:jc w:val="both"/>
      </w:pPr>
      <w:r>
        <w:t xml:space="preserve">5. Не приобретать животных и продукцию животного происхождения в местах несанкционированной торговли без ветеринарных сопроводительных документов; </w:t>
      </w:r>
    </w:p>
    <w:p w:rsidR="004A599C" w:rsidRDefault="004A599C" w:rsidP="004A599C">
      <w:pPr>
        <w:jc w:val="both"/>
      </w:pPr>
      <w: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>
        <w:t>карантинирование</w:t>
      </w:r>
      <w:proofErr w:type="spellEnd"/>
      <w:r>
        <w:t xml:space="preserve"> животных перед вводом в основное стадо; </w:t>
      </w:r>
    </w:p>
    <w:p w:rsidR="004A599C" w:rsidRPr="003A548A" w:rsidRDefault="004A599C" w:rsidP="004A599C">
      <w:pPr>
        <w:jc w:val="both"/>
        <w:rPr>
          <w:b/>
        </w:rPr>
      </w:pPr>
      <w:r>
        <w:t xml:space="preserve">7. Обеспечить проведение </w:t>
      </w:r>
      <w:proofErr w:type="spellStart"/>
      <w:r>
        <w:t>предубойного</w:t>
      </w:r>
      <w:proofErr w:type="spellEnd"/>
      <w: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4A599C" w:rsidRDefault="004A599C" w:rsidP="004A599C">
      <w:pPr>
        <w:jc w:val="both"/>
      </w:pPr>
      <w:r w:rsidRPr="003A548A">
        <w:rPr>
          <w:b/>
        </w:rPr>
        <w:t>ПРОФИЛАКТИКА ЯЩУРА У ЧЕЛОВЕКА</w:t>
      </w:r>
      <w:r>
        <w:t xml:space="preserve"> 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предметов,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</w:t>
      </w:r>
    </w:p>
    <w:p w:rsidR="004A599C" w:rsidRPr="003A548A" w:rsidRDefault="004A599C" w:rsidP="004A599C">
      <w:pPr>
        <w:jc w:val="both"/>
        <w:rPr>
          <w:b/>
        </w:rPr>
      </w:pPr>
      <w:r w:rsidRPr="003A548A">
        <w:rPr>
          <w:b/>
        </w:rPr>
        <w:t xml:space="preserve">МЕРОПРИЯТИЯ ПРИ ПОДОЗРЕНИИ НА ЗАБОЛЕВАНИЕ ЖИВОТНЫХ ЯЩУРОМ </w:t>
      </w:r>
    </w:p>
    <w:p w:rsidR="004A599C" w:rsidRDefault="004A599C" w:rsidP="004A599C">
      <w:pPr>
        <w:jc w:val="both"/>
      </w:pPr>
      <w: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</w:t>
      </w:r>
    </w:p>
    <w:p w:rsidR="00FA0514" w:rsidRDefault="00FA0514" w:rsidP="004A599C">
      <w:pPr>
        <w:jc w:val="both"/>
      </w:pPr>
    </w:p>
    <w:p w:rsidR="00FA0514" w:rsidRPr="00FA0514" w:rsidRDefault="004A599C" w:rsidP="00FA0514">
      <w:pPr>
        <w:jc w:val="center"/>
        <w:rPr>
          <w:i/>
        </w:rPr>
      </w:pPr>
      <w:r w:rsidRPr="00FA0514">
        <w:rPr>
          <w:i/>
        </w:rPr>
        <w:t>Контактные телефоны филиала БУХМАО-Югры «Ветеринар</w:t>
      </w:r>
      <w:r w:rsidR="00FA0514" w:rsidRPr="00FA0514">
        <w:rPr>
          <w:i/>
        </w:rPr>
        <w:t xml:space="preserve">ный центр» в </w:t>
      </w:r>
      <w:proofErr w:type="spellStart"/>
      <w:r w:rsidR="00FA0514" w:rsidRPr="00FA0514">
        <w:rPr>
          <w:i/>
        </w:rPr>
        <w:t>Кондинском</w:t>
      </w:r>
      <w:proofErr w:type="spellEnd"/>
      <w:r w:rsidR="00FA0514" w:rsidRPr="00FA0514">
        <w:rPr>
          <w:i/>
        </w:rPr>
        <w:t xml:space="preserve"> районе:</w:t>
      </w:r>
    </w:p>
    <w:p w:rsidR="00FA0514" w:rsidRPr="00FA0514" w:rsidRDefault="004A599C" w:rsidP="00FA0514">
      <w:pPr>
        <w:jc w:val="center"/>
        <w:rPr>
          <w:i/>
        </w:rPr>
      </w:pPr>
      <w:r w:rsidRPr="00FA0514">
        <w:rPr>
          <w:i/>
        </w:rPr>
        <w:t>Меж</w:t>
      </w:r>
      <w:r w:rsidR="00FA0514">
        <w:rPr>
          <w:i/>
        </w:rPr>
        <w:t xml:space="preserve">дуреченский </w:t>
      </w:r>
      <w:proofErr w:type="spellStart"/>
      <w:r w:rsidR="00FA0514">
        <w:rPr>
          <w:i/>
        </w:rPr>
        <w:t>ветучасток</w:t>
      </w:r>
      <w:proofErr w:type="spellEnd"/>
      <w:r w:rsidR="00FA0514">
        <w:rPr>
          <w:i/>
        </w:rPr>
        <w:t xml:space="preserve"> 8(34677)</w:t>
      </w:r>
      <w:bookmarkStart w:id="0" w:name="_GoBack"/>
      <w:bookmarkEnd w:id="0"/>
      <w:r w:rsidRPr="00FA0514">
        <w:rPr>
          <w:i/>
        </w:rPr>
        <w:t xml:space="preserve">33-111, </w:t>
      </w:r>
    </w:p>
    <w:p w:rsidR="007D76A2" w:rsidRPr="00FA0514" w:rsidRDefault="004A599C" w:rsidP="00FA0514">
      <w:pPr>
        <w:jc w:val="center"/>
        <w:rPr>
          <w:i/>
        </w:rPr>
      </w:pPr>
      <w:r w:rsidRPr="00FA0514">
        <w:rPr>
          <w:i/>
        </w:rPr>
        <w:t>Ветеринарный отдел г. Урай: 8-346-76-35-4-73</w:t>
      </w:r>
    </w:p>
    <w:sectPr w:rsidR="007D76A2" w:rsidRPr="00FA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B"/>
    <w:rsid w:val="003A548A"/>
    <w:rsid w:val="004A599C"/>
    <w:rsid w:val="007D76A2"/>
    <w:rsid w:val="00823CAB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88A6-2B8E-4A12-990B-0C8624C5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 Татьяна Викторовна</dc:creator>
  <cp:keywords/>
  <dc:description/>
  <cp:lastModifiedBy>Самолова Татьяна Викторовна</cp:lastModifiedBy>
  <cp:revision>3</cp:revision>
  <dcterms:created xsi:type="dcterms:W3CDTF">2023-03-28T05:12:00Z</dcterms:created>
  <dcterms:modified xsi:type="dcterms:W3CDTF">2023-03-28T05:33:00Z</dcterms:modified>
</cp:coreProperties>
</file>