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D1" w:rsidRPr="00BD5BEF" w:rsidRDefault="00855291" w:rsidP="00397DD1">
      <w:pPr>
        <w:pStyle w:val="ConsPlusNonformat"/>
        <w:widowControl/>
        <w:ind w:left="11623" w:firstLine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7DD1"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397DD1" w:rsidRPr="0009595B" w:rsidRDefault="00897178" w:rsidP="00397DD1">
      <w:pPr>
        <w:pStyle w:val="ConsPlusNonformat"/>
        <w:widowControl/>
        <w:ind w:left="11210" w:firstLine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97DD1">
        <w:rPr>
          <w:rFonts w:ascii="Times New Roman" w:hAnsi="Times New Roman" w:cs="Times New Roman"/>
          <w:sz w:val="24"/>
          <w:szCs w:val="24"/>
        </w:rPr>
        <w:t>главы</w:t>
      </w:r>
      <w:r w:rsidR="00397DD1" w:rsidRPr="001732A7">
        <w:rPr>
          <w:rFonts w:ascii="Times New Roman" w:hAnsi="Times New Roman" w:cs="Times New Roman"/>
          <w:sz w:val="24"/>
          <w:szCs w:val="24"/>
        </w:rPr>
        <w:t xml:space="preserve"> </w:t>
      </w:r>
      <w:r w:rsidR="00397DD1"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397DD1" w:rsidRDefault="00397DD1" w:rsidP="00397DD1">
      <w:pPr>
        <w:pStyle w:val="ConsPlusNonformat"/>
        <w:widowControl/>
        <w:ind w:left="10915"/>
        <w:rPr>
          <w:rFonts w:ascii="Times New Roman" w:hAnsi="Times New Roman" w:cs="Times New Roman"/>
          <w:sz w:val="24"/>
          <w:szCs w:val="24"/>
        </w:rPr>
      </w:pPr>
    </w:p>
    <w:p w:rsidR="00397DD1" w:rsidRDefault="00397DD1" w:rsidP="00397DD1">
      <w:pPr>
        <w:pStyle w:val="ConsPlusNonformat"/>
        <w:widowControl/>
        <w:ind w:left="11210" w:firstLine="413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И.А.Козлов</w:t>
      </w:r>
    </w:p>
    <w:p w:rsidR="00397DD1" w:rsidRDefault="00397DD1" w:rsidP="00397DD1">
      <w:pPr>
        <w:pStyle w:val="ConsPlusNonformat"/>
        <w:widowControl/>
        <w:ind w:left="11210" w:firstLine="413"/>
        <w:rPr>
          <w:rFonts w:ascii="Times New Roman" w:hAnsi="Times New Roman" w:cs="Times New Roman"/>
          <w:sz w:val="24"/>
          <w:szCs w:val="24"/>
        </w:rPr>
      </w:pPr>
    </w:p>
    <w:p w:rsidR="00855291" w:rsidRPr="00397DD1" w:rsidRDefault="00855291" w:rsidP="00397DD1">
      <w:pPr>
        <w:pStyle w:val="ConsPlusNonformat"/>
        <w:widowControl/>
        <w:ind w:left="11210" w:firstLine="413"/>
        <w:rPr>
          <w:rFonts w:ascii="Times New Roman" w:hAnsi="Times New Roman" w:cs="Times New Roman"/>
          <w:sz w:val="24"/>
          <w:szCs w:val="24"/>
        </w:rPr>
      </w:pPr>
    </w:p>
    <w:p w:rsidR="00397DD1" w:rsidRPr="002C24FF" w:rsidRDefault="00397DD1" w:rsidP="0039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ОТЧЕТ</w:t>
      </w:r>
    </w:p>
    <w:p w:rsidR="00397DD1" w:rsidRDefault="00397DD1" w:rsidP="0039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«Профилактика правонарушений на территории города Урай» на 2015-2017 годы</w:t>
      </w:r>
    </w:p>
    <w:p w:rsidR="00397DD1" w:rsidRDefault="00397DD1" w:rsidP="0039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4F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квартал 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7 год</w:t>
      </w:r>
    </w:p>
    <w:p w:rsidR="00397DD1" w:rsidRDefault="00397DD1" w:rsidP="00007948">
      <w:pPr>
        <w:jc w:val="right"/>
        <w:rPr>
          <w:lang w:val="en-US"/>
        </w:rPr>
      </w:pPr>
    </w:p>
    <w:tbl>
      <w:tblPr>
        <w:tblW w:w="163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83"/>
        <w:gridCol w:w="2223"/>
        <w:gridCol w:w="1605"/>
        <w:gridCol w:w="1509"/>
        <w:gridCol w:w="1893"/>
        <w:gridCol w:w="1984"/>
        <w:gridCol w:w="1418"/>
        <w:gridCol w:w="9"/>
        <w:gridCol w:w="133"/>
        <w:gridCol w:w="1559"/>
        <w:gridCol w:w="2551"/>
        <w:gridCol w:w="567"/>
      </w:tblGrid>
      <w:tr w:rsidR="00A536BF" w:rsidRPr="00702BA9" w:rsidTr="00855291">
        <w:tc>
          <w:tcPr>
            <w:tcW w:w="568" w:type="dxa"/>
            <w:vMerge w:val="restart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  <w:gridSpan w:val="2"/>
            <w:vMerge w:val="restart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C24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2C24F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605" w:type="dxa"/>
            <w:vMerge w:val="restart"/>
          </w:tcPr>
          <w:p w:rsidR="00A536BF" w:rsidRPr="00BB5432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3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09" w:type="dxa"/>
            <w:vMerge w:val="restart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2C24F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437" w:type="dxa"/>
            <w:gridSpan w:val="5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</w:tcPr>
          <w:p w:rsidR="00A536BF" w:rsidRPr="00BD5BE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BEF">
              <w:rPr>
                <w:rFonts w:ascii="Times New Roman" w:hAnsi="Times New Roman" w:cs="Times New Roman"/>
                <w:sz w:val="24"/>
                <w:szCs w:val="24"/>
              </w:rPr>
              <w:t>Исполнение годового объема финансирования, %</w:t>
            </w:r>
          </w:p>
        </w:tc>
        <w:tc>
          <w:tcPr>
            <w:tcW w:w="3118" w:type="dxa"/>
            <w:gridSpan w:val="2"/>
            <w:vMerge w:val="restart"/>
          </w:tcPr>
          <w:p w:rsidR="00A536BF" w:rsidRPr="00BD5BEF" w:rsidRDefault="00A536B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BEF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</w:tr>
      <w:tr w:rsidR="00A536BF" w:rsidRPr="00702BA9" w:rsidTr="00855291">
        <w:tc>
          <w:tcPr>
            <w:tcW w:w="568" w:type="dxa"/>
            <w:vMerge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Merge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984" w:type="dxa"/>
            <w:shd w:val="clear" w:color="auto" w:fill="auto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F">
              <w:rPr>
                <w:rFonts w:ascii="Times New Roman" w:hAnsi="Times New Roman" w:cs="Times New Roman"/>
                <w:sz w:val="24"/>
                <w:szCs w:val="24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536BF" w:rsidRPr="00BD5BEF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E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559" w:type="dxa"/>
            <w:vMerge/>
          </w:tcPr>
          <w:p w:rsidR="00A536BF" w:rsidRPr="00BD5BEF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gridSpan w:val="2"/>
            <w:vMerge/>
          </w:tcPr>
          <w:p w:rsidR="00A536BF" w:rsidRPr="00BD5BEF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36BF" w:rsidRPr="00702BA9" w:rsidTr="00855291">
        <w:trPr>
          <w:trHeight w:val="257"/>
        </w:trPr>
        <w:tc>
          <w:tcPr>
            <w:tcW w:w="568" w:type="dxa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gridSpan w:val="2"/>
          </w:tcPr>
          <w:p w:rsidR="00A536BF" w:rsidRPr="002C24FF" w:rsidRDefault="00A536BF" w:rsidP="00162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9" w:type="dxa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3" w:type="dxa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gridSpan w:val="3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536BF" w:rsidRPr="002C24FF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49F3">
              <w:rPr>
                <w:rFonts w:ascii="Times New Roman" w:hAnsi="Times New Roman" w:cs="Times New Roman"/>
              </w:rPr>
              <w:t>8=7/6*100%</w:t>
            </w:r>
          </w:p>
        </w:tc>
        <w:tc>
          <w:tcPr>
            <w:tcW w:w="3118" w:type="dxa"/>
            <w:gridSpan w:val="2"/>
          </w:tcPr>
          <w:p w:rsidR="00A536BF" w:rsidRPr="002C24FF" w:rsidRDefault="00A536B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49F3">
              <w:rPr>
                <w:rFonts w:ascii="Times New Roman" w:hAnsi="Times New Roman" w:cs="Times New Roman"/>
              </w:rPr>
              <w:t>9</w:t>
            </w:r>
          </w:p>
        </w:tc>
      </w:tr>
      <w:tr w:rsidR="00A536BF" w:rsidRPr="00702BA9" w:rsidTr="00855291">
        <w:trPr>
          <w:trHeight w:val="426"/>
        </w:trPr>
        <w:tc>
          <w:tcPr>
            <w:tcW w:w="568" w:type="dxa"/>
            <w:vMerge w:val="restart"/>
          </w:tcPr>
          <w:p w:rsidR="00A536BF" w:rsidRPr="00F53591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06" w:type="dxa"/>
            <w:gridSpan w:val="2"/>
            <w:vMerge w:val="restart"/>
          </w:tcPr>
          <w:p w:rsidR="00A536BF" w:rsidRPr="00F53591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45AE6">
              <w:rPr>
                <w:rFonts w:ascii="Times New Roman" w:eastAsia="Calibri" w:hAnsi="Times New Roman" w:cs="Times New Roman"/>
              </w:rPr>
              <w:t>Создание условий для деятельности народных дружин</w:t>
            </w:r>
          </w:p>
        </w:tc>
        <w:tc>
          <w:tcPr>
            <w:tcW w:w="1605" w:type="dxa"/>
            <w:vMerge w:val="restart"/>
          </w:tcPr>
          <w:p w:rsidR="00A536BF" w:rsidRPr="00F53591" w:rsidRDefault="00A536BF" w:rsidP="001628F7">
            <w:pPr>
              <w:jc w:val="both"/>
              <w:rPr>
                <w:sz w:val="20"/>
                <w:szCs w:val="20"/>
                <w:highlight w:val="yellow"/>
              </w:rPr>
            </w:pPr>
            <w:r w:rsidRPr="00F53591">
              <w:rPr>
                <w:sz w:val="20"/>
                <w:szCs w:val="20"/>
              </w:rPr>
              <w:t>отдел гражданской защиты населения администрации города Урай</w:t>
            </w:r>
          </w:p>
        </w:tc>
        <w:tc>
          <w:tcPr>
            <w:tcW w:w="1509" w:type="dxa"/>
          </w:tcPr>
          <w:p w:rsidR="00A536BF" w:rsidRPr="00913D6C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D6C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893" w:type="dxa"/>
            <w:vAlign w:val="center"/>
          </w:tcPr>
          <w:p w:rsidR="00A536BF" w:rsidRPr="00897178" w:rsidRDefault="00A536BF" w:rsidP="00A5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984" w:type="dxa"/>
            <w:vAlign w:val="center"/>
          </w:tcPr>
          <w:p w:rsidR="00A536BF" w:rsidRPr="00897178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60" w:type="dxa"/>
            <w:gridSpan w:val="3"/>
            <w:vAlign w:val="center"/>
          </w:tcPr>
          <w:p w:rsidR="00A536BF" w:rsidRPr="00897178" w:rsidRDefault="00BD5BEF" w:rsidP="00B6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vAlign w:val="center"/>
          </w:tcPr>
          <w:p w:rsidR="00A536BF" w:rsidRPr="00897178" w:rsidRDefault="00BD5BE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3118" w:type="dxa"/>
            <w:gridSpan w:val="2"/>
            <w:vMerge w:val="restart"/>
          </w:tcPr>
          <w:p w:rsidR="00A536BF" w:rsidRPr="006C22D9" w:rsidRDefault="00A536BF" w:rsidP="001628F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</w:rPr>
            </w:pPr>
            <w:r w:rsidRPr="006C22D9">
              <w:rPr>
                <w:rFonts w:ascii="Times New Roman" w:hAnsi="Times New Roman" w:cs="Times New Roman"/>
              </w:rPr>
              <w:t>Осуществлено материальное стимулирование народных дружинников (выплаты за дежурства по охране общественного порядка) в течени</w:t>
            </w:r>
            <w:proofErr w:type="gramStart"/>
            <w:r w:rsidRPr="006C22D9">
              <w:rPr>
                <w:rFonts w:ascii="Times New Roman" w:hAnsi="Times New Roman" w:cs="Times New Roman"/>
              </w:rPr>
              <w:t>и</w:t>
            </w:r>
            <w:proofErr w:type="gramEnd"/>
            <w:r w:rsidRPr="006C22D9">
              <w:rPr>
                <w:rFonts w:ascii="Times New Roman" w:hAnsi="Times New Roman" w:cs="Times New Roman"/>
              </w:rPr>
              <w:t xml:space="preserve"> </w:t>
            </w:r>
            <w:r w:rsidR="00BD5BEF" w:rsidRPr="006C22D9">
              <w:rPr>
                <w:rFonts w:ascii="Times New Roman" w:hAnsi="Times New Roman" w:cs="Times New Roman"/>
              </w:rPr>
              <w:t>1 квартала 2017</w:t>
            </w:r>
            <w:r w:rsidRPr="006C22D9">
              <w:rPr>
                <w:rFonts w:ascii="Times New Roman" w:hAnsi="Times New Roman" w:cs="Times New Roman"/>
              </w:rPr>
              <w:t xml:space="preserve"> года за </w:t>
            </w:r>
            <w:r w:rsidR="00BD5BEF" w:rsidRPr="006C22D9">
              <w:rPr>
                <w:rFonts w:ascii="Times New Roman" w:hAnsi="Times New Roman" w:cs="Times New Roman"/>
              </w:rPr>
              <w:t>22</w:t>
            </w:r>
            <w:r w:rsidRPr="006C22D9">
              <w:rPr>
                <w:rFonts w:ascii="Times New Roman" w:hAnsi="Times New Roman" w:cs="Times New Roman"/>
              </w:rPr>
              <w:t xml:space="preserve"> смен</w:t>
            </w:r>
            <w:r w:rsidR="00BD5BEF" w:rsidRPr="006C22D9">
              <w:rPr>
                <w:rFonts w:ascii="Times New Roman" w:hAnsi="Times New Roman" w:cs="Times New Roman"/>
              </w:rPr>
              <w:t>ы</w:t>
            </w:r>
            <w:r w:rsidRPr="006C22D9">
              <w:rPr>
                <w:rFonts w:ascii="Times New Roman" w:hAnsi="Times New Roman" w:cs="Times New Roman"/>
              </w:rPr>
              <w:t>.</w:t>
            </w:r>
          </w:p>
          <w:p w:rsidR="00B6603D" w:rsidRPr="006C22D9" w:rsidRDefault="00A536BF" w:rsidP="00E86A19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</w:rPr>
            </w:pPr>
            <w:r w:rsidRPr="006C22D9">
              <w:rPr>
                <w:rFonts w:ascii="Times New Roman" w:hAnsi="Times New Roman" w:cs="Times New Roman"/>
              </w:rPr>
              <w:t>С участием народной дружины за отчетный период выявлено (раскрыто)</w:t>
            </w:r>
            <w:r w:rsidR="00E86A19" w:rsidRPr="006C22D9">
              <w:rPr>
                <w:rFonts w:ascii="Times New Roman" w:hAnsi="Times New Roman" w:cs="Times New Roman"/>
              </w:rPr>
              <w:t>:</w:t>
            </w:r>
            <w:r w:rsidRPr="006C22D9">
              <w:rPr>
                <w:rFonts w:ascii="Times New Roman" w:hAnsi="Times New Roman" w:cs="Times New Roman"/>
              </w:rPr>
              <w:t xml:space="preserve"> преступлений </w:t>
            </w:r>
            <w:r w:rsidR="00B6603D" w:rsidRPr="006C22D9">
              <w:rPr>
                <w:rFonts w:ascii="Times New Roman" w:hAnsi="Times New Roman" w:cs="Times New Roman"/>
              </w:rPr>
              <w:t>– 0,</w:t>
            </w:r>
          </w:p>
          <w:p w:rsidR="00A536BF" w:rsidRPr="006C22D9" w:rsidRDefault="00A536BF" w:rsidP="00904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C22D9">
              <w:rPr>
                <w:rFonts w:ascii="Times New Roman" w:hAnsi="Times New Roman" w:cs="Times New Roman"/>
              </w:rPr>
              <w:t>административных правонарушени</w:t>
            </w:r>
            <w:r w:rsidR="00904545">
              <w:rPr>
                <w:rFonts w:ascii="Times New Roman" w:hAnsi="Times New Roman" w:cs="Times New Roman"/>
              </w:rPr>
              <w:t>й</w:t>
            </w:r>
            <w:r w:rsidRPr="006C22D9">
              <w:rPr>
                <w:rFonts w:ascii="Times New Roman" w:hAnsi="Times New Roman" w:cs="Times New Roman"/>
              </w:rPr>
              <w:t xml:space="preserve"> </w:t>
            </w:r>
            <w:r w:rsidR="00E86A19" w:rsidRPr="006C22D9">
              <w:rPr>
                <w:rFonts w:ascii="Times New Roman" w:hAnsi="Times New Roman" w:cs="Times New Roman"/>
              </w:rPr>
              <w:t>-</w:t>
            </w:r>
            <w:r w:rsidR="00B6603D" w:rsidRPr="006C22D9">
              <w:rPr>
                <w:rFonts w:ascii="Times New Roman" w:hAnsi="Times New Roman" w:cs="Times New Roman"/>
              </w:rPr>
              <w:t xml:space="preserve"> 38 </w:t>
            </w:r>
            <w:r w:rsidRPr="006C22D9">
              <w:rPr>
                <w:rFonts w:ascii="Times New Roman" w:hAnsi="Times New Roman" w:cs="Times New Roman"/>
              </w:rPr>
              <w:t xml:space="preserve">(из которых </w:t>
            </w:r>
            <w:r w:rsidR="00B6603D" w:rsidRPr="006C22D9">
              <w:rPr>
                <w:rFonts w:ascii="Times New Roman" w:hAnsi="Times New Roman" w:cs="Times New Roman"/>
              </w:rPr>
              <w:t>38</w:t>
            </w:r>
            <w:r w:rsidRPr="006C22D9">
              <w:rPr>
                <w:rFonts w:ascii="Times New Roman" w:hAnsi="Times New Roman" w:cs="Times New Roman"/>
              </w:rPr>
              <w:t xml:space="preserve"> по главе 20 </w:t>
            </w:r>
            <w:proofErr w:type="spellStart"/>
            <w:r w:rsidRPr="006C22D9">
              <w:rPr>
                <w:rFonts w:ascii="Times New Roman" w:hAnsi="Times New Roman" w:cs="Times New Roman"/>
              </w:rPr>
              <w:t>КоАП</w:t>
            </w:r>
            <w:proofErr w:type="spellEnd"/>
            <w:r w:rsidRPr="006C22D9">
              <w:rPr>
                <w:rFonts w:ascii="Times New Roman" w:hAnsi="Times New Roman" w:cs="Times New Roman"/>
              </w:rPr>
              <w:t xml:space="preserve"> РФ) </w:t>
            </w:r>
          </w:p>
        </w:tc>
      </w:tr>
      <w:tr w:rsidR="00A536BF" w:rsidRPr="00702BA9" w:rsidTr="00855291">
        <w:trPr>
          <w:trHeight w:val="962"/>
        </w:trPr>
        <w:tc>
          <w:tcPr>
            <w:tcW w:w="568" w:type="dxa"/>
            <w:vMerge/>
          </w:tcPr>
          <w:p w:rsidR="00A536BF" w:rsidRPr="00F53591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gridSpan w:val="2"/>
            <w:vMerge/>
          </w:tcPr>
          <w:p w:rsidR="00A536BF" w:rsidRPr="00F53591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A536BF" w:rsidRPr="00F53591" w:rsidRDefault="00A536BF" w:rsidP="001628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A536BF" w:rsidRPr="00913D6C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4D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4DE">
              <w:rPr>
                <w:rFonts w:ascii="Times New Roman" w:hAnsi="Times New Roman" w:cs="Times New Roman"/>
              </w:rPr>
              <w:t xml:space="preserve"> из средств местного бюджета</w:t>
            </w:r>
          </w:p>
        </w:tc>
        <w:tc>
          <w:tcPr>
            <w:tcW w:w="1893" w:type="dxa"/>
            <w:vAlign w:val="center"/>
          </w:tcPr>
          <w:p w:rsidR="00A536BF" w:rsidRPr="00897178" w:rsidRDefault="00A536BF" w:rsidP="00A5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984" w:type="dxa"/>
            <w:vAlign w:val="center"/>
          </w:tcPr>
          <w:p w:rsidR="00A536BF" w:rsidRPr="00897178" w:rsidRDefault="00A536B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60" w:type="dxa"/>
            <w:gridSpan w:val="3"/>
            <w:vAlign w:val="center"/>
          </w:tcPr>
          <w:p w:rsidR="00A536BF" w:rsidRPr="00897178" w:rsidRDefault="00B6603D" w:rsidP="00B6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7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A536BF" w:rsidRPr="00897178" w:rsidRDefault="00BD5BEF" w:rsidP="00B6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6603D" w:rsidRPr="00897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gridSpan w:val="2"/>
            <w:vMerge/>
          </w:tcPr>
          <w:p w:rsidR="00A536BF" w:rsidRPr="006C22D9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536BF" w:rsidRPr="00702BA9" w:rsidTr="00855291">
        <w:trPr>
          <w:trHeight w:val="2188"/>
        </w:trPr>
        <w:tc>
          <w:tcPr>
            <w:tcW w:w="568" w:type="dxa"/>
            <w:vMerge/>
          </w:tcPr>
          <w:p w:rsidR="00A536BF" w:rsidRPr="00F53591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gridSpan w:val="2"/>
            <w:vMerge/>
          </w:tcPr>
          <w:p w:rsidR="00A536BF" w:rsidRPr="00F53591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A536BF" w:rsidRPr="00F53591" w:rsidRDefault="00A536BF" w:rsidP="001628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A536BF" w:rsidRPr="00C254DE" w:rsidRDefault="00A536B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бюджет (иной межбюджетный трансферт)</w:t>
            </w:r>
          </w:p>
        </w:tc>
        <w:tc>
          <w:tcPr>
            <w:tcW w:w="1893" w:type="dxa"/>
            <w:vAlign w:val="center"/>
          </w:tcPr>
          <w:p w:rsidR="00A536BF" w:rsidRPr="00897178" w:rsidRDefault="00A536BF" w:rsidP="00162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A536BF" w:rsidRPr="00897178" w:rsidRDefault="00A536BF" w:rsidP="00162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  <w:vAlign w:val="center"/>
          </w:tcPr>
          <w:p w:rsidR="00A536BF" w:rsidRPr="00897178" w:rsidRDefault="00BD5BE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536BF" w:rsidRPr="00897178" w:rsidRDefault="00BD5BE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  <w:vMerge/>
          </w:tcPr>
          <w:p w:rsidR="00A536BF" w:rsidRPr="006C22D9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577E" w:rsidRPr="00502798" w:rsidTr="00855291">
        <w:trPr>
          <w:trHeight w:val="85"/>
        </w:trPr>
        <w:tc>
          <w:tcPr>
            <w:tcW w:w="568" w:type="dxa"/>
            <w:vMerge w:val="restart"/>
          </w:tcPr>
          <w:p w:rsidR="0000577E" w:rsidRPr="00F53591" w:rsidRDefault="0000577E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06" w:type="dxa"/>
            <w:gridSpan w:val="2"/>
            <w:vMerge w:val="restart"/>
          </w:tcPr>
          <w:p w:rsidR="0000577E" w:rsidRPr="00F53591" w:rsidRDefault="0000577E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53591">
              <w:rPr>
                <w:rFonts w:ascii="Times New Roman" w:eastAsia="Calibri" w:hAnsi="Times New Roman" w:cs="Times New Roman"/>
              </w:rPr>
              <w:t xml:space="preserve">Размещение (в том числе разработка проектов, приобретение, установка, монтаж, подключение) в </w:t>
            </w:r>
            <w:r w:rsidRPr="00F53591">
              <w:rPr>
                <w:rFonts w:ascii="Times New Roman" w:eastAsia="Calibri" w:hAnsi="Times New Roman" w:cs="Times New Roman"/>
              </w:rPr>
              <w:lastRenderedPageBreak/>
              <w:t xml:space="preserve">наиболее криминогенных общественных местах и на улицах города, местах массового пребывания граждан, обеспечение функционирования систем </w:t>
            </w:r>
            <w:proofErr w:type="spellStart"/>
            <w:r w:rsidRPr="00F53591">
              <w:rPr>
                <w:rFonts w:ascii="Times New Roman" w:eastAsia="Calibri" w:hAnsi="Times New Roman" w:cs="Times New Roman"/>
              </w:rPr>
              <w:t>видеообзора</w:t>
            </w:r>
            <w:proofErr w:type="spellEnd"/>
            <w:r w:rsidRPr="00F53591">
              <w:rPr>
                <w:rFonts w:ascii="Times New Roman" w:eastAsia="Calibri" w:hAnsi="Times New Roman" w:cs="Times New Roman"/>
              </w:rPr>
              <w:t xml:space="preserve"> с установкой мониторов для контроля за обстановкой и оперативного реагирования, модернизация имеющихся систем видеонаблюдения, проведение работ, обеспечивающих функционирование систем, в том числе по направлению безопасности дорожного движения и информирование населения о системах, необходимости</w:t>
            </w:r>
            <w:proofErr w:type="gramEnd"/>
            <w:r w:rsidRPr="00F53591">
              <w:rPr>
                <w:rFonts w:ascii="Times New Roman" w:eastAsia="Calibri" w:hAnsi="Times New Roman" w:cs="Times New Roman"/>
              </w:rPr>
              <w:t xml:space="preserve"> соблюдения правил дорожного движения (в том числе санкциях за их нарушение) с целью </w:t>
            </w:r>
            <w:proofErr w:type="spellStart"/>
            <w:r w:rsidRPr="00F53591">
              <w:rPr>
                <w:rFonts w:ascii="Times New Roman" w:eastAsia="Calibri" w:hAnsi="Times New Roman" w:cs="Times New Roman"/>
              </w:rPr>
              <w:t>избежания</w:t>
            </w:r>
            <w:proofErr w:type="spellEnd"/>
            <w:r w:rsidRPr="00F53591">
              <w:rPr>
                <w:rFonts w:ascii="Times New Roman" w:eastAsia="Calibri" w:hAnsi="Times New Roman" w:cs="Times New Roman"/>
              </w:rPr>
              <w:t xml:space="preserve"> детского дорожно-транспортного травматизма</w:t>
            </w:r>
          </w:p>
        </w:tc>
        <w:tc>
          <w:tcPr>
            <w:tcW w:w="1605" w:type="dxa"/>
            <w:vMerge w:val="restart"/>
          </w:tcPr>
          <w:p w:rsidR="0000577E" w:rsidRPr="00F53591" w:rsidRDefault="0000577E" w:rsidP="001628F7">
            <w:pPr>
              <w:jc w:val="both"/>
              <w:rPr>
                <w:rFonts w:eastAsia="Calibri"/>
                <w:sz w:val="20"/>
                <w:szCs w:val="20"/>
              </w:rPr>
            </w:pPr>
            <w:r w:rsidRPr="00F53591">
              <w:rPr>
                <w:rFonts w:eastAsia="Calibri"/>
                <w:sz w:val="20"/>
                <w:szCs w:val="20"/>
              </w:rPr>
              <w:lastRenderedPageBreak/>
              <w:t xml:space="preserve">управление по информационным технологиям и связи </w:t>
            </w:r>
            <w:r w:rsidRPr="00F53591">
              <w:rPr>
                <w:rFonts w:eastAsia="Calibri"/>
                <w:sz w:val="20"/>
                <w:szCs w:val="20"/>
              </w:rPr>
              <w:lastRenderedPageBreak/>
              <w:t>администрации города Урай;</w:t>
            </w:r>
          </w:p>
          <w:p w:rsidR="0000577E" w:rsidRPr="00F53591" w:rsidRDefault="0000577E" w:rsidP="001628F7">
            <w:pPr>
              <w:jc w:val="both"/>
              <w:rPr>
                <w:rFonts w:eastAsia="Calibri"/>
                <w:sz w:val="20"/>
                <w:szCs w:val="20"/>
              </w:rPr>
            </w:pPr>
            <w:r w:rsidRPr="00F53591">
              <w:rPr>
                <w:rFonts w:eastAsia="Calibri"/>
                <w:sz w:val="20"/>
                <w:szCs w:val="20"/>
              </w:rPr>
              <w:t>отдел дорожного хозяйства и транспорта администрации города Урай;</w:t>
            </w:r>
          </w:p>
          <w:p w:rsidR="0000577E" w:rsidRPr="00F53591" w:rsidRDefault="0000577E" w:rsidP="001628F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F53591">
              <w:rPr>
                <w:rFonts w:ascii="Times New Roman" w:eastAsia="Calibri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1509" w:type="dxa"/>
          </w:tcPr>
          <w:p w:rsidR="0000577E" w:rsidRPr="00C254DE" w:rsidRDefault="0000577E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lastRenderedPageBreak/>
              <w:t>Окружной бюджет</w:t>
            </w:r>
          </w:p>
        </w:tc>
        <w:tc>
          <w:tcPr>
            <w:tcW w:w="1893" w:type="dxa"/>
            <w:vAlign w:val="center"/>
          </w:tcPr>
          <w:p w:rsidR="0000577E" w:rsidRPr="00897178" w:rsidRDefault="0000577E" w:rsidP="0000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672,8</w:t>
            </w:r>
          </w:p>
        </w:tc>
        <w:tc>
          <w:tcPr>
            <w:tcW w:w="1984" w:type="dxa"/>
            <w:vAlign w:val="center"/>
          </w:tcPr>
          <w:p w:rsidR="0000577E" w:rsidRPr="00897178" w:rsidRDefault="0000577E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672,8</w:t>
            </w:r>
          </w:p>
        </w:tc>
        <w:tc>
          <w:tcPr>
            <w:tcW w:w="1560" w:type="dxa"/>
            <w:gridSpan w:val="3"/>
            <w:vAlign w:val="center"/>
          </w:tcPr>
          <w:p w:rsidR="0000577E" w:rsidRPr="00897178" w:rsidRDefault="00BD5BE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0577E" w:rsidRPr="00897178" w:rsidRDefault="00BD5BE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  <w:vMerge w:val="restart"/>
          </w:tcPr>
          <w:p w:rsidR="0000577E" w:rsidRPr="006C22D9" w:rsidRDefault="0000577E" w:rsidP="0090454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</w:rPr>
            </w:pPr>
            <w:r w:rsidRPr="006C22D9">
              <w:rPr>
                <w:rFonts w:ascii="Times New Roman" w:hAnsi="Times New Roman" w:cs="Times New Roman"/>
              </w:rPr>
              <w:t>Обеспечена бесперебойная работа систем видеонаблюдения в течени</w:t>
            </w:r>
            <w:proofErr w:type="gramStart"/>
            <w:r w:rsidRPr="006C22D9">
              <w:rPr>
                <w:rFonts w:ascii="Times New Roman" w:hAnsi="Times New Roman" w:cs="Times New Roman"/>
              </w:rPr>
              <w:t>и</w:t>
            </w:r>
            <w:proofErr w:type="gramEnd"/>
            <w:r w:rsidRPr="006C22D9">
              <w:rPr>
                <w:rFonts w:ascii="Times New Roman" w:hAnsi="Times New Roman" w:cs="Times New Roman"/>
              </w:rPr>
              <w:t xml:space="preserve"> </w:t>
            </w:r>
            <w:r w:rsidR="00BD5BEF" w:rsidRPr="006C22D9">
              <w:rPr>
                <w:rFonts w:ascii="Times New Roman" w:hAnsi="Times New Roman" w:cs="Times New Roman"/>
              </w:rPr>
              <w:t>1 квартала 2017 года</w:t>
            </w:r>
            <w:r w:rsidRPr="006C22D9">
              <w:rPr>
                <w:rFonts w:ascii="Times New Roman" w:hAnsi="Times New Roman" w:cs="Times New Roman"/>
              </w:rPr>
              <w:t xml:space="preserve">. Приобретены и  введены в </w:t>
            </w:r>
            <w:r w:rsidRPr="006C22D9">
              <w:rPr>
                <w:rFonts w:ascii="Times New Roman" w:hAnsi="Times New Roman" w:cs="Times New Roman"/>
              </w:rPr>
              <w:lastRenderedPageBreak/>
              <w:t xml:space="preserve">эксплуатацию три камеры  видеонаблюдения по линии ООП. </w:t>
            </w:r>
          </w:p>
          <w:p w:rsidR="0000577E" w:rsidRPr="006C22D9" w:rsidRDefault="0000577E" w:rsidP="001628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6C22D9">
              <w:rPr>
                <w:rFonts w:ascii="Times New Roman" w:eastAsia="Calibri" w:hAnsi="Times New Roman" w:cs="Times New Roman"/>
              </w:rPr>
              <w:t xml:space="preserve">Осуществляется информирование населения о системах, необходимости соблюдения правил дорожного движения (в том числе санкциях за их нарушение) </w:t>
            </w:r>
          </w:p>
          <w:p w:rsidR="0000577E" w:rsidRPr="006C22D9" w:rsidRDefault="0000577E" w:rsidP="001628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6C22D9">
              <w:rPr>
                <w:rFonts w:ascii="Times New Roman" w:eastAsia="Calibri" w:hAnsi="Times New Roman" w:cs="Times New Roman"/>
              </w:rPr>
              <w:t>При помощи системы видеонаблюдения:</w:t>
            </w:r>
          </w:p>
          <w:p w:rsidR="0000577E" w:rsidRPr="006C22D9" w:rsidRDefault="0000577E" w:rsidP="001628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6C22D9">
              <w:rPr>
                <w:rFonts w:ascii="Times New Roman" w:hAnsi="Times New Roman" w:cs="Times New Roman"/>
              </w:rPr>
              <w:t xml:space="preserve">1) выявлено - </w:t>
            </w:r>
            <w:r w:rsidR="008D238C" w:rsidRPr="006C22D9">
              <w:rPr>
                <w:rFonts w:ascii="Times New Roman" w:hAnsi="Times New Roman" w:cs="Times New Roman"/>
              </w:rPr>
              <w:t>575</w:t>
            </w:r>
            <w:r w:rsidRPr="006C22D9">
              <w:rPr>
                <w:rFonts w:ascii="Times New Roman" w:hAnsi="Times New Roman" w:cs="Times New Roman"/>
              </w:rPr>
              <w:t xml:space="preserve"> административн</w:t>
            </w:r>
            <w:r w:rsidR="005D68A5">
              <w:rPr>
                <w:rFonts w:ascii="Times New Roman" w:hAnsi="Times New Roman" w:cs="Times New Roman"/>
              </w:rPr>
              <w:t>ых</w:t>
            </w:r>
            <w:r w:rsidRPr="006C22D9">
              <w:rPr>
                <w:rFonts w:ascii="Times New Roman" w:hAnsi="Times New Roman" w:cs="Times New Roman"/>
              </w:rPr>
              <w:t xml:space="preserve"> правонарушени</w:t>
            </w:r>
            <w:r w:rsidR="005D68A5">
              <w:rPr>
                <w:rFonts w:ascii="Times New Roman" w:hAnsi="Times New Roman" w:cs="Times New Roman"/>
              </w:rPr>
              <w:t>й</w:t>
            </w:r>
            <w:r w:rsidRPr="006C22D9">
              <w:rPr>
                <w:rFonts w:ascii="Times New Roman" w:hAnsi="Times New Roman" w:cs="Times New Roman"/>
              </w:rPr>
              <w:t xml:space="preserve"> автоматическими средствами </w:t>
            </w:r>
            <w:proofErr w:type="spellStart"/>
            <w:r w:rsidRPr="006C22D9">
              <w:rPr>
                <w:rFonts w:ascii="Times New Roman" w:hAnsi="Times New Roman" w:cs="Times New Roman"/>
              </w:rPr>
              <w:t>фото-видеофиксации</w:t>
            </w:r>
            <w:proofErr w:type="spellEnd"/>
            <w:r w:rsidRPr="006C22D9">
              <w:rPr>
                <w:rFonts w:ascii="Times New Roman" w:hAnsi="Times New Roman" w:cs="Times New Roman"/>
              </w:rPr>
              <w:t xml:space="preserve"> </w:t>
            </w:r>
            <w:r w:rsidRPr="006C22D9">
              <w:rPr>
                <w:rFonts w:ascii="Times New Roman" w:eastAsia="Calibri" w:hAnsi="Times New Roman" w:cs="Times New Roman"/>
              </w:rPr>
              <w:t>по линии безопасности дорожного движения;</w:t>
            </w:r>
          </w:p>
          <w:p w:rsidR="0000577E" w:rsidRPr="006C22D9" w:rsidRDefault="0000577E" w:rsidP="001628F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6C22D9">
              <w:rPr>
                <w:rFonts w:ascii="Times New Roman" w:eastAsia="Calibri" w:hAnsi="Times New Roman" w:cs="Times New Roman"/>
              </w:rPr>
              <w:t xml:space="preserve">2) </w:t>
            </w:r>
            <w:r w:rsidRPr="006C22D9">
              <w:rPr>
                <w:rFonts w:ascii="Times New Roman" w:hAnsi="Times New Roman" w:cs="Times New Roman"/>
              </w:rPr>
              <w:t>Раскрыто  (выявлено) - 1 преступлени</w:t>
            </w:r>
            <w:r w:rsidR="00E86A19" w:rsidRPr="006C22D9">
              <w:rPr>
                <w:rFonts w:ascii="Times New Roman" w:hAnsi="Times New Roman" w:cs="Times New Roman"/>
              </w:rPr>
              <w:t>е</w:t>
            </w:r>
            <w:r w:rsidRPr="006C22D9">
              <w:rPr>
                <w:rFonts w:ascii="Times New Roman" w:hAnsi="Times New Roman" w:cs="Times New Roman"/>
              </w:rPr>
              <w:t xml:space="preserve">; пресечено </w:t>
            </w:r>
            <w:r w:rsidR="00E86A19" w:rsidRPr="006C22D9">
              <w:rPr>
                <w:rFonts w:ascii="Times New Roman" w:hAnsi="Times New Roman" w:cs="Times New Roman"/>
              </w:rPr>
              <w:t>19</w:t>
            </w:r>
            <w:r w:rsidRPr="006C22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2D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C22D9">
              <w:rPr>
                <w:rFonts w:ascii="Times New Roman" w:hAnsi="Times New Roman" w:cs="Times New Roman"/>
              </w:rPr>
              <w:t xml:space="preserve"> правонарушения по линии охраны общественного порядка.</w:t>
            </w:r>
          </w:p>
          <w:p w:rsidR="0000577E" w:rsidRPr="006C22D9" w:rsidRDefault="0000577E" w:rsidP="001628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577E" w:rsidRPr="00502798" w:rsidTr="00855291">
        <w:tc>
          <w:tcPr>
            <w:tcW w:w="568" w:type="dxa"/>
            <w:vMerge/>
          </w:tcPr>
          <w:p w:rsidR="0000577E" w:rsidRPr="00F53591" w:rsidRDefault="0000577E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gridSpan w:val="2"/>
            <w:vMerge/>
          </w:tcPr>
          <w:p w:rsidR="0000577E" w:rsidRPr="00F53591" w:rsidRDefault="0000577E" w:rsidP="001628F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5" w:type="dxa"/>
            <w:vMerge/>
          </w:tcPr>
          <w:p w:rsidR="0000577E" w:rsidRPr="00F53591" w:rsidRDefault="0000577E" w:rsidP="001628F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9" w:type="dxa"/>
          </w:tcPr>
          <w:p w:rsidR="0000577E" w:rsidRPr="00C254DE" w:rsidRDefault="0000577E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00577E" w:rsidRPr="00897178" w:rsidRDefault="0000577E" w:rsidP="0000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984" w:type="dxa"/>
            <w:vAlign w:val="center"/>
          </w:tcPr>
          <w:p w:rsidR="0000577E" w:rsidRPr="00897178" w:rsidRDefault="0000577E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560" w:type="dxa"/>
            <w:gridSpan w:val="3"/>
            <w:vAlign w:val="center"/>
          </w:tcPr>
          <w:p w:rsidR="0000577E" w:rsidRPr="00897178" w:rsidRDefault="00BD5BEF" w:rsidP="00B6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="00B6603D" w:rsidRPr="00897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00577E" w:rsidRPr="00897178" w:rsidRDefault="00BD5BE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118" w:type="dxa"/>
            <w:gridSpan w:val="2"/>
            <w:vMerge/>
          </w:tcPr>
          <w:p w:rsidR="0000577E" w:rsidRPr="006C22D9" w:rsidRDefault="0000577E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577E" w:rsidRPr="00502798" w:rsidTr="00855291">
        <w:trPr>
          <w:trHeight w:val="920"/>
        </w:trPr>
        <w:tc>
          <w:tcPr>
            <w:tcW w:w="568" w:type="dxa"/>
            <w:vMerge/>
          </w:tcPr>
          <w:p w:rsidR="0000577E" w:rsidRPr="00F53591" w:rsidRDefault="0000577E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gridSpan w:val="2"/>
            <w:vMerge/>
          </w:tcPr>
          <w:p w:rsidR="0000577E" w:rsidRPr="00F53591" w:rsidRDefault="0000577E" w:rsidP="001628F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5" w:type="dxa"/>
            <w:vMerge/>
          </w:tcPr>
          <w:p w:rsidR="0000577E" w:rsidRPr="00F53591" w:rsidRDefault="0000577E" w:rsidP="001628F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9" w:type="dxa"/>
          </w:tcPr>
          <w:p w:rsidR="0000577E" w:rsidRPr="00C254DE" w:rsidRDefault="0000577E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4D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254DE">
              <w:rPr>
                <w:rFonts w:ascii="Times New Roman" w:hAnsi="Times New Roman" w:cs="Times New Roman"/>
              </w:rPr>
              <w:t xml:space="preserve"> из средств местного бюджета</w:t>
            </w:r>
          </w:p>
        </w:tc>
        <w:tc>
          <w:tcPr>
            <w:tcW w:w="1893" w:type="dxa"/>
            <w:vAlign w:val="center"/>
          </w:tcPr>
          <w:p w:rsidR="0000577E" w:rsidRPr="00897178" w:rsidRDefault="0000577E" w:rsidP="0000577E">
            <w:pPr>
              <w:jc w:val="center"/>
            </w:pPr>
            <w:r w:rsidRPr="00897178">
              <w:t>168,2</w:t>
            </w:r>
          </w:p>
        </w:tc>
        <w:tc>
          <w:tcPr>
            <w:tcW w:w="1984" w:type="dxa"/>
            <w:vAlign w:val="center"/>
          </w:tcPr>
          <w:p w:rsidR="0000577E" w:rsidRPr="00897178" w:rsidRDefault="0000577E" w:rsidP="001628F7">
            <w:pPr>
              <w:jc w:val="center"/>
            </w:pPr>
            <w:r w:rsidRPr="00897178">
              <w:t>168,2</w:t>
            </w:r>
          </w:p>
        </w:tc>
        <w:tc>
          <w:tcPr>
            <w:tcW w:w="1560" w:type="dxa"/>
            <w:gridSpan w:val="3"/>
            <w:vAlign w:val="center"/>
          </w:tcPr>
          <w:p w:rsidR="0000577E" w:rsidRPr="00897178" w:rsidRDefault="00BD5BE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0577E" w:rsidRPr="00897178" w:rsidRDefault="00BD5BEF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  <w:vMerge/>
          </w:tcPr>
          <w:p w:rsidR="0000577E" w:rsidRPr="006C22D9" w:rsidRDefault="0000577E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6BF" w:rsidRPr="001628F7" w:rsidTr="00855291">
        <w:trPr>
          <w:trHeight w:val="142"/>
        </w:trPr>
        <w:tc>
          <w:tcPr>
            <w:tcW w:w="568" w:type="dxa"/>
          </w:tcPr>
          <w:p w:rsidR="00A536BF" w:rsidRPr="00F53591" w:rsidRDefault="00A536BF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506" w:type="dxa"/>
            <w:gridSpan w:val="2"/>
          </w:tcPr>
          <w:p w:rsidR="00A536BF" w:rsidRPr="00F53591" w:rsidRDefault="00A536BF" w:rsidP="001628F7">
            <w:pPr>
              <w:jc w:val="both"/>
              <w:rPr>
                <w:rFonts w:eastAsia="Calibri"/>
                <w:sz w:val="20"/>
                <w:szCs w:val="20"/>
              </w:rPr>
            </w:pPr>
            <w:r w:rsidRPr="00F53591">
              <w:rPr>
                <w:rFonts w:eastAsia="Calibri"/>
                <w:sz w:val="20"/>
                <w:szCs w:val="20"/>
              </w:rPr>
              <w:t>Осуществление полномочий по созданию и обеспечению деятельности административной комиссии</w:t>
            </w:r>
          </w:p>
        </w:tc>
        <w:tc>
          <w:tcPr>
            <w:tcW w:w="1605" w:type="dxa"/>
          </w:tcPr>
          <w:p w:rsidR="00904545" w:rsidRPr="00904545" w:rsidRDefault="00904545" w:rsidP="00904545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04545">
              <w:rPr>
                <w:rFonts w:eastAsia="Calibri"/>
                <w:sz w:val="20"/>
                <w:szCs w:val="20"/>
              </w:rPr>
              <w:t>административная</w:t>
            </w:r>
            <w:proofErr w:type="gramEnd"/>
            <w:r w:rsidRPr="00904545">
              <w:rPr>
                <w:rFonts w:eastAsia="Calibri"/>
                <w:sz w:val="20"/>
                <w:szCs w:val="20"/>
              </w:rPr>
              <w:t xml:space="preserve"> комиссия муниципального образования город Урай; </w:t>
            </w:r>
          </w:p>
          <w:p w:rsidR="00A536BF" w:rsidRPr="00F53591" w:rsidRDefault="00904545" w:rsidP="009045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4545">
              <w:rPr>
                <w:rFonts w:ascii="Times New Roman" w:eastAsia="Calibri" w:hAnsi="Times New Roman" w:cs="Times New Roman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1509" w:type="dxa"/>
          </w:tcPr>
          <w:p w:rsidR="00A536BF" w:rsidRPr="00C254DE" w:rsidRDefault="00A536B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893" w:type="dxa"/>
            <w:vAlign w:val="center"/>
          </w:tcPr>
          <w:p w:rsidR="00A536BF" w:rsidRPr="00897178" w:rsidRDefault="00A536B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1559,2</w:t>
            </w:r>
          </w:p>
        </w:tc>
        <w:tc>
          <w:tcPr>
            <w:tcW w:w="1984" w:type="dxa"/>
            <w:vAlign w:val="center"/>
          </w:tcPr>
          <w:p w:rsidR="00A536BF" w:rsidRPr="00897178" w:rsidRDefault="0000577E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1559,2</w:t>
            </w:r>
          </w:p>
        </w:tc>
        <w:tc>
          <w:tcPr>
            <w:tcW w:w="1560" w:type="dxa"/>
            <w:gridSpan w:val="3"/>
            <w:vAlign w:val="center"/>
          </w:tcPr>
          <w:p w:rsidR="00A536BF" w:rsidRPr="00897178" w:rsidRDefault="00E86A19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  <w:tc>
          <w:tcPr>
            <w:tcW w:w="1559" w:type="dxa"/>
            <w:vAlign w:val="center"/>
          </w:tcPr>
          <w:p w:rsidR="00A536BF" w:rsidRPr="00897178" w:rsidRDefault="00E86A19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3118" w:type="dxa"/>
            <w:gridSpan w:val="2"/>
          </w:tcPr>
          <w:p w:rsidR="00A536BF" w:rsidRPr="006C22D9" w:rsidRDefault="001628F7" w:rsidP="001628F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</w:rPr>
            </w:pPr>
            <w:r w:rsidRPr="006C22D9">
              <w:rPr>
                <w:rFonts w:ascii="Times New Roman" w:hAnsi="Times New Roman" w:cs="Times New Roman"/>
              </w:rPr>
              <w:t>Обеспечена деятельность</w:t>
            </w:r>
            <w:r w:rsidRPr="006C22D9">
              <w:rPr>
                <w:rFonts w:ascii="Times New Roman" w:eastAsia="Calibri" w:hAnsi="Times New Roman" w:cs="Times New Roman"/>
              </w:rPr>
              <w:t xml:space="preserve"> административной комиссии</w:t>
            </w:r>
            <w:r w:rsidRPr="006C22D9">
              <w:rPr>
                <w:rFonts w:ascii="Times New Roman" w:hAnsi="Times New Roman" w:cs="Times New Roman"/>
              </w:rPr>
              <w:t xml:space="preserve"> в течении I квартала 2017 года.  Административной комиссией города Урай рассмотрено 19 дел об административных правонарушениях, по которым наложен штраф на общую сумму  40,5 тыс. рублей.</w:t>
            </w:r>
          </w:p>
        </w:tc>
      </w:tr>
      <w:tr w:rsidR="00A536BF" w:rsidRPr="00702BA9" w:rsidTr="00855291">
        <w:trPr>
          <w:trHeight w:val="303"/>
        </w:trPr>
        <w:tc>
          <w:tcPr>
            <w:tcW w:w="568" w:type="dxa"/>
          </w:tcPr>
          <w:p w:rsidR="00A536BF" w:rsidRPr="00F53591" w:rsidRDefault="00A536BF" w:rsidP="001628F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506" w:type="dxa"/>
            <w:gridSpan w:val="2"/>
          </w:tcPr>
          <w:p w:rsidR="00A536BF" w:rsidRPr="00F53591" w:rsidRDefault="00A536BF" w:rsidP="001628F7">
            <w:pPr>
              <w:jc w:val="both"/>
              <w:rPr>
                <w:rFonts w:eastAsia="Calibri"/>
                <w:sz w:val="20"/>
                <w:szCs w:val="20"/>
              </w:rPr>
            </w:pPr>
            <w:r w:rsidRPr="00F53591">
              <w:rPr>
                <w:sz w:val="20"/>
                <w:szCs w:val="20"/>
              </w:rPr>
              <w:t xml:space="preserve">Проведение  профилактических мероприятий  для </w:t>
            </w:r>
            <w:r w:rsidRPr="00F53591">
              <w:rPr>
                <w:sz w:val="20"/>
                <w:szCs w:val="20"/>
              </w:rPr>
              <w:lastRenderedPageBreak/>
              <w:t>несовершеннолетних и молодежи</w:t>
            </w:r>
          </w:p>
        </w:tc>
        <w:tc>
          <w:tcPr>
            <w:tcW w:w="1605" w:type="dxa"/>
          </w:tcPr>
          <w:p w:rsidR="00A536BF" w:rsidRPr="00DD15E9" w:rsidRDefault="00A536BF" w:rsidP="001628F7">
            <w:pPr>
              <w:jc w:val="both"/>
              <w:rPr>
                <w:sz w:val="20"/>
                <w:szCs w:val="20"/>
              </w:rPr>
            </w:pPr>
            <w:r w:rsidRPr="00DD15E9"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</w:p>
          <w:p w:rsidR="00A536BF" w:rsidRPr="00DD15E9" w:rsidRDefault="00A536BF" w:rsidP="001628F7">
            <w:pPr>
              <w:jc w:val="both"/>
              <w:rPr>
                <w:sz w:val="20"/>
                <w:szCs w:val="20"/>
              </w:rPr>
            </w:pPr>
            <w:r w:rsidRPr="00DD15E9">
              <w:rPr>
                <w:sz w:val="20"/>
                <w:szCs w:val="20"/>
              </w:rPr>
              <w:t xml:space="preserve"> администрации </w:t>
            </w:r>
            <w:r w:rsidRPr="00DD15E9">
              <w:rPr>
                <w:sz w:val="20"/>
                <w:szCs w:val="20"/>
              </w:rPr>
              <w:lastRenderedPageBreak/>
              <w:t>города Урай;</w:t>
            </w:r>
          </w:p>
          <w:p w:rsidR="00A536BF" w:rsidRPr="00DD15E9" w:rsidRDefault="00A536BF" w:rsidP="001628F7">
            <w:pPr>
              <w:jc w:val="both"/>
              <w:rPr>
                <w:bCs/>
                <w:sz w:val="20"/>
                <w:szCs w:val="20"/>
              </w:rPr>
            </w:pPr>
            <w:r w:rsidRPr="00DD15E9">
              <w:rPr>
                <w:bCs/>
                <w:sz w:val="20"/>
                <w:szCs w:val="20"/>
              </w:rPr>
              <w:t>муниципальное бюджетное учреждение «Молодежный центр»;</w:t>
            </w:r>
          </w:p>
          <w:p w:rsidR="00A536BF" w:rsidRPr="00DD15E9" w:rsidRDefault="00A536BF" w:rsidP="001628F7">
            <w:pPr>
              <w:jc w:val="both"/>
              <w:rPr>
                <w:sz w:val="20"/>
                <w:szCs w:val="20"/>
              </w:rPr>
            </w:pPr>
            <w:r w:rsidRPr="00DD15E9">
              <w:rPr>
                <w:sz w:val="20"/>
                <w:szCs w:val="20"/>
              </w:rPr>
              <w:t xml:space="preserve">муниципальное автономное учреждение «Культура» (киноконцертный цирковой комплекс «Юность </w:t>
            </w:r>
            <w:proofErr w:type="spellStart"/>
            <w:r w:rsidRPr="00DD15E9">
              <w:rPr>
                <w:sz w:val="20"/>
                <w:szCs w:val="20"/>
              </w:rPr>
              <w:t>Шаима</w:t>
            </w:r>
            <w:proofErr w:type="spellEnd"/>
            <w:r w:rsidRPr="00DD15E9">
              <w:rPr>
                <w:sz w:val="20"/>
                <w:szCs w:val="20"/>
              </w:rPr>
              <w:t>»)</w:t>
            </w:r>
          </w:p>
        </w:tc>
        <w:tc>
          <w:tcPr>
            <w:tcW w:w="1509" w:type="dxa"/>
          </w:tcPr>
          <w:p w:rsidR="00A536BF" w:rsidRPr="00C254DE" w:rsidRDefault="00A536B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893" w:type="dxa"/>
            <w:vAlign w:val="center"/>
          </w:tcPr>
          <w:p w:rsidR="00A536BF" w:rsidRPr="00897178" w:rsidRDefault="00A536B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vAlign w:val="center"/>
          </w:tcPr>
          <w:p w:rsidR="00A536BF" w:rsidRPr="00897178" w:rsidRDefault="00A536BF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60" w:type="dxa"/>
            <w:gridSpan w:val="3"/>
            <w:vAlign w:val="center"/>
          </w:tcPr>
          <w:p w:rsidR="00A536BF" w:rsidRPr="00904545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A536BF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E86A19" w:rsidRPr="006C22D9" w:rsidRDefault="00E86A19" w:rsidP="00904545">
            <w:pPr>
              <w:ind w:firstLine="213"/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>Проведение мероприяти</w:t>
            </w:r>
            <w:r w:rsidR="00403415" w:rsidRPr="006C22D9">
              <w:rPr>
                <w:sz w:val="20"/>
                <w:szCs w:val="20"/>
              </w:rPr>
              <w:t>й</w:t>
            </w:r>
            <w:r w:rsidRPr="006C22D9">
              <w:rPr>
                <w:sz w:val="20"/>
                <w:szCs w:val="20"/>
              </w:rPr>
              <w:t xml:space="preserve"> запланировано на </w:t>
            </w:r>
            <w:r w:rsidRPr="006C22D9">
              <w:rPr>
                <w:sz w:val="20"/>
                <w:szCs w:val="20"/>
                <w:lang w:val="en-US"/>
              </w:rPr>
              <w:t>II</w:t>
            </w:r>
            <w:r w:rsidR="00403415" w:rsidRPr="006C22D9">
              <w:rPr>
                <w:sz w:val="20"/>
                <w:szCs w:val="20"/>
              </w:rPr>
              <w:t xml:space="preserve">, </w:t>
            </w:r>
            <w:r w:rsidR="00403415" w:rsidRPr="006C22D9">
              <w:rPr>
                <w:sz w:val="20"/>
                <w:szCs w:val="20"/>
                <w:lang w:val="en-US"/>
              </w:rPr>
              <w:t>III</w:t>
            </w:r>
            <w:r w:rsidRPr="006C22D9">
              <w:rPr>
                <w:sz w:val="20"/>
                <w:szCs w:val="20"/>
              </w:rPr>
              <w:t xml:space="preserve"> квартал 2017 года (июнь</w:t>
            </w:r>
            <w:r w:rsidR="00403415" w:rsidRPr="006C22D9">
              <w:rPr>
                <w:sz w:val="20"/>
                <w:szCs w:val="20"/>
              </w:rPr>
              <w:t>, сентябрь</w:t>
            </w:r>
            <w:r w:rsidRPr="006C22D9">
              <w:rPr>
                <w:sz w:val="20"/>
                <w:szCs w:val="20"/>
              </w:rPr>
              <w:t>).</w:t>
            </w:r>
          </w:p>
          <w:p w:rsidR="00A536BF" w:rsidRPr="006C22D9" w:rsidRDefault="00A536BF" w:rsidP="001628F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04545" w:rsidRPr="00A536BF" w:rsidTr="00855291">
        <w:trPr>
          <w:trHeight w:val="330"/>
        </w:trPr>
        <w:tc>
          <w:tcPr>
            <w:tcW w:w="568" w:type="dxa"/>
          </w:tcPr>
          <w:p w:rsidR="00904545" w:rsidRDefault="00904545" w:rsidP="001628F7">
            <w:r w:rsidRPr="00D60608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06" w:type="dxa"/>
            <w:gridSpan w:val="2"/>
          </w:tcPr>
          <w:p w:rsidR="00904545" w:rsidRPr="001722C7" w:rsidRDefault="00904545" w:rsidP="001628F7">
            <w:pPr>
              <w:jc w:val="both"/>
              <w:rPr>
                <w:bCs/>
                <w:sz w:val="20"/>
                <w:szCs w:val="20"/>
              </w:rPr>
            </w:pPr>
            <w:r w:rsidRPr="001722C7">
              <w:rPr>
                <w:bCs/>
                <w:sz w:val="20"/>
                <w:szCs w:val="20"/>
              </w:rPr>
              <w:t>Проведение и обнародование результатов социологических исследований общественного мнения:</w:t>
            </w:r>
          </w:p>
          <w:p w:rsidR="00904545" w:rsidRPr="001722C7" w:rsidRDefault="00904545" w:rsidP="001628F7">
            <w:pPr>
              <w:jc w:val="both"/>
              <w:rPr>
                <w:bCs/>
                <w:sz w:val="20"/>
                <w:szCs w:val="20"/>
              </w:rPr>
            </w:pPr>
            <w:r w:rsidRPr="001722C7">
              <w:rPr>
                <w:bCs/>
                <w:sz w:val="20"/>
                <w:szCs w:val="20"/>
              </w:rPr>
              <w:t>1) об эффективности принимаемых мер по профилактике правонарушений и борьбе с преступностью на территории города Урай;</w:t>
            </w:r>
          </w:p>
          <w:p w:rsidR="00904545" w:rsidRPr="001722C7" w:rsidRDefault="00904545" w:rsidP="001628F7">
            <w:pPr>
              <w:jc w:val="both"/>
              <w:rPr>
                <w:sz w:val="20"/>
                <w:szCs w:val="20"/>
              </w:rPr>
            </w:pPr>
            <w:r w:rsidRPr="001722C7">
              <w:rPr>
                <w:bCs/>
                <w:sz w:val="20"/>
                <w:szCs w:val="20"/>
              </w:rPr>
              <w:t xml:space="preserve">2) об отношении молодежи города Урай к употреблению </w:t>
            </w:r>
            <w:r w:rsidRPr="001722C7">
              <w:rPr>
                <w:sz w:val="20"/>
                <w:szCs w:val="20"/>
              </w:rPr>
              <w:t>наркотических и психотропных веществ</w:t>
            </w:r>
          </w:p>
        </w:tc>
        <w:tc>
          <w:tcPr>
            <w:tcW w:w="1605" w:type="dxa"/>
          </w:tcPr>
          <w:p w:rsidR="00904545" w:rsidRPr="00DD15E9" w:rsidRDefault="00904545" w:rsidP="001628F7">
            <w:pPr>
              <w:ind w:right="-67"/>
              <w:jc w:val="both"/>
              <w:rPr>
                <w:sz w:val="20"/>
                <w:szCs w:val="20"/>
              </w:rPr>
            </w:pPr>
            <w:r w:rsidRPr="00DD15E9">
              <w:rPr>
                <w:bCs/>
                <w:sz w:val="20"/>
                <w:szCs w:val="20"/>
              </w:rPr>
              <w:t>муниципальное бюджетное  учреждение «Молодежный центр»</w:t>
            </w:r>
          </w:p>
        </w:tc>
        <w:tc>
          <w:tcPr>
            <w:tcW w:w="1509" w:type="dxa"/>
          </w:tcPr>
          <w:p w:rsidR="00904545" w:rsidRPr="00F53591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56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904545">
            <w:pPr>
              <w:ind w:firstLine="213"/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III</w:t>
            </w:r>
            <w:r w:rsidRPr="006C22D9">
              <w:rPr>
                <w:sz w:val="20"/>
                <w:szCs w:val="20"/>
              </w:rPr>
              <w:t xml:space="preserve"> квартал 2017 года (сентябрь).</w:t>
            </w:r>
          </w:p>
          <w:p w:rsidR="00904545" w:rsidRPr="006C22D9" w:rsidRDefault="00904545" w:rsidP="001628F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04545" w:rsidRPr="00702BA9" w:rsidTr="00855291">
        <w:trPr>
          <w:trHeight w:val="285"/>
        </w:trPr>
        <w:tc>
          <w:tcPr>
            <w:tcW w:w="568" w:type="dxa"/>
          </w:tcPr>
          <w:p w:rsidR="00904545" w:rsidRDefault="00904545" w:rsidP="001628F7">
            <w:r>
              <w:rPr>
                <w:sz w:val="20"/>
                <w:szCs w:val="20"/>
              </w:rPr>
              <w:t>2.3</w:t>
            </w:r>
          </w:p>
        </w:tc>
        <w:tc>
          <w:tcPr>
            <w:tcW w:w="2506" w:type="dxa"/>
            <w:gridSpan w:val="2"/>
          </w:tcPr>
          <w:p w:rsidR="00904545" w:rsidRPr="001722C7" w:rsidRDefault="00904545" w:rsidP="001628F7">
            <w:pPr>
              <w:jc w:val="both"/>
              <w:rPr>
                <w:sz w:val="20"/>
                <w:szCs w:val="20"/>
              </w:rPr>
            </w:pPr>
            <w:r w:rsidRPr="001722C7">
              <w:rPr>
                <w:sz w:val="20"/>
                <w:szCs w:val="20"/>
              </w:rPr>
              <w:t>Проведение профилактических мероприятий с семьями, находящимися в социально опасном положении</w:t>
            </w:r>
          </w:p>
        </w:tc>
        <w:tc>
          <w:tcPr>
            <w:tcW w:w="1605" w:type="dxa"/>
          </w:tcPr>
          <w:p w:rsidR="00904545" w:rsidRPr="006C22D9" w:rsidRDefault="00904545" w:rsidP="001628F7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Управление образования  </w:t>
            </w:r>
          </w:p>
          <w:p w:rsidR="00904545" w:rsidRPr="00DD15E9" w:rsidRDefault="00904545" w:rsidP="001628F7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1509" w:type="dxa"/>
          </w:tcPr>
          <w:p w:rsidR="00904545" w:rsidRPr="00F53591" w:rsidRDefault="00904545" w:rsidP="001628F7">
            <w:pPr>
              <w:jc w:val="center"/>
            </w:pPr>
            <w:r w:rsidRPr="00D45AE6">
              <w:rPr>
                <w:sz w:val="20"/>
                <w:szCs w:val="20"/>
              </w:rPr>
              <w:t>Не требуют финансирования</w:t>
            </w: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6C22D9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</w:rPr>
            </w:pPr>
            <w:r w:rsidRPr="006C22D9">
              <w:rPr>
                <w:rFonts w:ascii="Times New Roman" w:hAnsi="Times New Roman" w:cs="Times New Roman"/>
              </w:rPr>
              <w:t>В течение 1 квартала 2017 года   проведены следующие мероприятия:</w:t>
            </w:r>
          </w:p>
          <w:p w:rsidR="00904545" w:rsidRPr="006C22D9" w:rsidRDefault="00904545" w:rsidP="006C22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C22D9">
              <w:rPr>
                <w:rFonts w:ascii="Times New Roman" w:hAnsi="Times New Roman" w:cs="Times New Roman"/>
              </w:rPr>
              <w:t>- Посещение  на дому  родительским патрулем  семей в социально-опасном положении, обследование  материально-бытовых  условий по месту жительства несовершеннолетних. Посещено 24 семьи;</w:t>
            </w:r>
          </w:p>
          <w:p w:rsidR="00904545" w:rsidRPr="006C22D9" w:rsidRDefault="00904545" w:rsidP="006C22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C22D9">
              <w:rPr>
                <w:rFonts w:ascii="Times New Roman" w:hAnsi="Times New Roman" w:cs="Times New Roman"/>
              </w:rPr>
              <w:t xml:space="preserve">Психолого-педагогическое и социально-педагогическое сопровождение детей асоциального поведения, </w:t>
            </w:r>
            <w:r w:rsidRPr="006C22D9">
              <w:rPr>
                <w:rFonts w:ascii="Times New Roman" w:hAnsi="Times New Roman" w:cs="Times New Roman"/>
              </w:rPr>
              <w:lastRenderedPageBreak/>
              <w:t>проведение бесед, направленных на профилактику суицидального поведения</w:t>
            </w:r>
            <w:proofErr w:type="gramStart"/>
            <w:r w:rsidRPr="006C22D9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904545" w:rsidRPr="006C22D9" w:rsidRDefault="00904545" w:rsidP="006C22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C22D9">
              <w:rPr>
                <w:rFonts w:ascii="Times New Roman" w:hAnsi="Times New Roman" w:cs="Times New Roman"/>
              </w:rPr>
              <w:t xml:space="preserve">-Организация </w:t>
            </w:r>
            <w:proofErr w:type="gramStart"/>
            <w:r w:rsidRPr="006C22D9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6C22D9">
              <w:rPr>
                <w:rFonts w:ascii="Times New Roman" w:hAnsi="Times New Roman" w:cs="Times New Roman"/>
              </w:rPr>
              <w:t xml:space="preserve"> образования (посещение кружков, секций, факультативов) для несовершеннолетних, находящихся в социально-опасном положении, привлечение их к городским, общешкольным и классным мероприятиям.</w:t>
            </w:r>
          </w:p>
        </w:tc>
      </w:tr>
      <w:tr w:rsidR="00904545" w:rsidRPr="00702BA9" w:rsidTr="00855291">
        <w:trPr>
          <w:trHeight w:val="1073"/>
        </w:trPr>
        <w:tc>
          <w:tcPr>
            <w:tcW w:w="568" w:type="dxa"/>
          </w:tcPr>
          <w:p w:rsidR="00904545" w:rsidRDefault="00904545" w:rsidP="001628F7"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506" w:type="dxa"/>
            <w:gridSpan w:val="2"/>
          </w:tcPr>
          <w:p w:rsidR="00904545" w:rsidRPr="001722C7" w:rsidRDefault="00904545" w:rsidP="001628F7">
            <w:pPr>
              <w:jc w:val="both"/>
              <w:rPr>
                <w:sz w:val="20"/>
                <w:szCs w:val="20"/>
              </w:rPr>
            </w:pPr>
            <w:r w:rsidRPr="001722C7">
              <w:rPr>
                <w:bCs/>
                <w:sz w:val="20"/>
                <w:szCs w:val="20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</w:tc>
        <w:tc>
          <w:tcPr>
            <w:tcW w:w="1605" w:type="dxa"/>
          </w:tcPr>
          <w:p w:rsidR="00904545" w:rsidRPr="00DD15E9" w:rsidRDefault="00904545" w:rsidP="001628F7">
            <w:pPr>
              <w:jc w:val="both"/>
              <w:rPr>
                <w:sz w:val="20"/>
                <w:szCs w:val="20"/>
              </w:rPr>
            </w:pPr>
            <w:r w:rsidRPr="00DD15E9">
              <w:rPr>
                <w:bCs/>
                <w:sz w:val="20"/>
                <w:szCs w:val="20"/>
              </w:rPr>
              <w:t xml:space="preserve">муниципальное бюджетное учреждение  «Молодежный центр» </w:t>
            </w:r>
          </w:p>
        </w:tc>
        <w:tc>
          <w:tcPr>
            <w:tcW w:w="1509" w:type="dxa"/>
          </w:tcPr>
          <w:p w:rsidR="00904545" w:rsidRPr="00F53591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56A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904545">
            <w:pPr>
              <w:ind w:firstLine="213"/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III</w:t>
            </w:r>
            <w:r w:rsidRPr="006C22D9">
              <w:rPr>
                <w:sz w:val="20"/>
                <w:szCs w:val="20"/>
              </w:rPr>
              <w:t xml:space="preserve"> квартал 2017 года (июль).</w:t>
            </w:r>
          </w:p>
          <w:p w:rsidR="00904545" w:rsidRPr="006C22D9" w:rsidRDefault="00904545" w:rsidP="001628F7">
            <w:pPr>
              <w:ind w:firstLine="213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04545" w:rsidRPr="00702BA9" w:rsidTr="00855291"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06" w:type="dxa"/>
            <w:gridSpan w:val="2"/>
          </w:tcPr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комиссии по делам несовершеннолетних и защите их прав</w:t>
            </w:r>
          </w:p>
        </w:tc>
        <w:tc>
          <w:tcPr>
            <w:tcW w:w="1605" w:type="dxa"/>
          </w:tcPr>
          <w:p w:rsidR="00904545" w:rsidRPr="00904545" w:rsidRDefault="00904545" w:rsidP="00904545">
            <w:pPr>
              <w:jc w:val="both"/>
              <w:rPr>
                <w:bCs/>
                <w:sz w:val="20"/>
                <w:szCs w:val="20"/>
              </w:rPr>
            </w:pPr>
            <w:r w:rsidRPr="00904545">
              <w:rPr>
                <w:bCs/>
                <w:sz w:val="20"/>
                <w:szCs w:val="20"/>
              </w:rPr>
              <w:t>отдел по делам несовершеннолетних и защите их прав администрации города Урай;</w:t>
            </w:r>
          </w:p>
          <w:p w:rsidR="00904545" w:rsidRPr="00F53591" w:rsidRDefault="00904545" w:rsidP="00904545">
            <w:pPr>
              <w:jc w:val="both"/>
            </w:pPr>
            <w:r w:rsidRPr="00904545">
              <w:rPr>
                <w:bCs/>
                <w:sz w:val="20"/>
                <w:szCs w:val="20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1509" w:type="dxa"/>
          </w:tcPr>
          <w:p w:rsidR="00904545" w:rsidRPr="00C254DE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t>Окружной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6766,3</w:t>
            </w: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6766,3</w:t>
            </w: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1893,5</w:t>
            </w: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04545" w:rsidRPr="006C22D9" w:rsidRDefault="00904545" w:rsidP="00397DD1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</w:rPr>
            </w:pPr>
            <w:r w:rsidRPr="006C22D9">
              <w:rPr>
                <w:rFonts w:ascii="Times New Roman" w:hAnsi="Times New Roman" w:cs="Times New Roman"/>
              </w:rPr>
              <w:t>Обеспечена деятельность</w:t>
            </w:r>
            <w:r w:rsidRPr="006C22D9">
              <w:rPr>
                <w:rFonts w:ascii="Times New Roman" w:eastAsia="Calibri" w:hAnsi="Times New Roman" w:cs="Times New Roman"/>
              </w:rPr>
              <w:t xml:space="preserve"> комиссии по делам несовершеннолетних и защите их прав</w:t>
            </w:r>
            <w:r w:rsidRPr="006C22D9">
              <w:rPr>
                <w:rFonts w:ascii="Times New Roman" w:hAnsi="Times New Roman" w:cs="Times New Roman"/>
              </w:rPr>
              <w:t xml:space="preserve"> администрации города Урай в течение 1 квартала 2017 года. Комиссией рассмотрено 67 дел об административных правонарушениях, по которым наложено штрафов на сумму 35,0 тыс</w:t>
            </w:r>
            <w:proofErr w:type="gramStart"/>
            <w:r w:rsidRPr="006C22D9">
              <w:rPr>
                <w:rFonts w:ascii="Times New Roman" w:hAnsi="Times New Roman" w:cs="Times New Roman"/>
              </w:rPr>
              <w:t>.р</w:t>
            </w:r>
            <w:proofErr w:type="gramEnd"/>
            <w:r w:rsidRPr="006C22D9">
              <w:rPr>
                <w:rFonts w:ascii="Times New Roman" w:hAnsi="Times New Roman" w:cs="Times New Roman"/>
              </w:rPr>
              <w:t xml:space="preserve">ублей. </w:t>
            </w:r>
          </w:p>
        </w:tc>
      </w:tr>
      <w:tr w:rsidR="00904545" w:rsidRPr="00702BA9" w:rsidTr="00855291">
        <w:trPr>
          <w:trHeight w:val="2961"/>
        </w:trPr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06" w:type="dxa"/>
            <w:gridSpan w:val="2"/>
          </w:tcPr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F53591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F53591">
              <w:rPr>
                <w:rFonts w:ascii="Times New Roman" w:hAnsi="Times New Roman" w:cs="Times New Roman"/>
              </w:rPr>
              <w:t xml:space="preserve"> акций «Остановись, подумай» и других массовых мероприятий, направленных на профилактику наркомании в образовательных организациях</w:t>
            </w:r>
          </w:p>
        </w:tc>
        <w:tc>
          <w:tcPr>
            <w:tcW w:w="1605" w:type="dxa"/>
          </w:tcPr>
          <w:p w:rsidR="00904545" w:rsidRPr="00F53591" w:rsidRDefault="00904545" w:rsidP="001628F7">
            <w:pPr>
              <w:jc w:val="both"/>
              <w:rPr>
                <w:sz w:val="20"/>
                <w:szCs w:val="20"/>
              </w:rPr>
            </w:pPr>
            <w:r w:rsidRPr="00F53591">
              <w:rPr>
                <w:sz w:val="20"/>
                <w:szCs w:val="20"/>
              </w:rPr>
              <w:t xml:space="preserve">Управление образования  </w:t>
            </w:r>
          </w:p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администрации города Урай</w:t>
            </w:r>
          </w:p>
        </w:tc>
        <w:tc>
          <w:tcPr>
            <w:tcW w:w="1509" w:type="dxa"/>
          </w:tcPr>
          <w:p w:rsidR="00904545" w:rsidRPr="00C254DE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403415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IV</w:t>
            </w:r>
            <w:r w:rsidRPr="006C22D9">
              <w:rPr>
                <w:sz w:val="20"/>
                <w:szCs w:val="20"/>
              </w:rPr>
              <w:t xml:space="preserve"> квартал 2017 года (декабрь).</w:t>
            </w:r>
          </w:p>
          <w:p w:rsidR="00904545" w:rsidRPr="006C22D9" w:rsidRDefault="00904545" w:rsidP="001628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4545" w:rsidRPr="00702BA9" w:rsidTr="00855291"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6" w:type="dxa"/>
            <w:gridSpan w:val="2"/>
          </w:tcPr>
          <w:p w:rsidR="00904545" w:rsidRPr="00F53591" w:rsidRDefault="00904545" w:rsidP="001628F7">
            <w:pPr>
              <w:jc w:val="both"/>
              <w:rPr>
                <w:sz w:val="20"/>
                <w:szCs w:val="20"/>
              </w:rPr>
            </w:pPr>
            <w:r w:rsidRPr="00F53591">
              <w:rPr>
                <w:sz w:val="20"/>
                <w:szCs w:val="20"/>
              </w:rPr>
              <w:t xml:space="preserve">Организация работы по </w:t>
            </w:r>
            <w:r w:rsidRPr="00F53591">
              <w:rPr>
                <w:sz w:val="20"/>
                <w:szCs w:val="20"/>
              </w:rPr>
              <w:lastRenderedPageBreak/>
              <w:t xml:space="preserve">изготовлению и распространению средств наглядной и печатной агитации, направленных на профилактику наркомании: </w:t>
            </w:r>
          </w:p>
          <w:p w:rsidR="00904545" w:rsidRPr="00F53591" w:rsidRDefault="00904545" w:rsidP="001628F7">
            <w:pPr>
              <w:jc w:val="both"/>
              <w:rPr>
                <w:sz w:val="20"/>
                <w:szCs w:val="20"/>
              </w:rPr>
            </w:pPr>
            <w:r w:rsidRPr="00F53591">
              <w:rPr>
                <w:sz w:val="20"/>
                <w:szCs w:val="20"/>
              </w:rPr>
              <w:t>1) выпуск  пособий для классного руководителя, воспитателей детских садов по  пропаганде здорового образа жизни;</w:t>
            </w:r>
          </w:p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2) выпуск  пособий для сопровождающих детские группы в лагеря</w:t>
            </w:r>
          </w:p>
        </w:tc>
        <w:tc>
          <w:tcPr>
            <w:tcW w:w="1605" w:type="dxa"/>
          </w:tcPr>
          <w:p w:rsidR="00904545" w:rsidRPr="004F0975" w:rsidRDefault="00904545" w:rsidP="001628F7">
            <w:pPr>
              <w:jc w:val="both"/>
              <w:rPr>
                <w:sz w:val="20"/>
                <w:szCs w:val="20"/>
              </w:rPr>
            </w:pPr>
            <w:r w:rsidRPr="004F0975">
              <w:rPr>
                <w:sz w:val="20"/>
                <w:szCs w:val="20"/>
              </w:rPr>
              <w:lastRenderedPageBreak/>
              <w:t xml:space="preserve">Управление </w:t>
            </w:r>
            <w:r w:rsidRPr="004F0975">
              <w:rPr>
                <w:sz w:val="20"/>
                <w:szCs w:val="20"/>
              </w:rPr>
              <w:lastRenderedPageBreak/>
              <w:t xml:space="preserve">образования  </w:t>
            </w:r>
          </w:p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F0975">
              <w:rPr>
                <w:rFonts w:ascii="Times New Roman" w:hAnsi="Times New Roman" w:cs="Times New Roman"/>
              </w:rPr>
              <w:t>администрации города Урай</w:t>
            </w:r>
          </w:p>
        </w:tc>
        <w:tc>
          <w:tcPr>
            <w:tcW w:w="1509" w:type="dxa"/>
          </w:tcPr>
          <w:p w:rsidR="00904545" w:rsidRPr="00C254DE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C254D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403415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</w:t>
            </w:r>
            <w:r w:rsidRPr="006C22D9">
              <w:rPr>
                <w:sz w:val="20"/>
                <w:szCs w:val="20"/>
              </w:rPr>
              <w:lastRenderedPageBreak/>
              <w:t xml:space="preserve">запланировано на </w:t>
            </w:r>
            <w:r w:rsidRPr="006C22D9">
              <w:rPr>
                <w:sz w:val="20"/>
                <w:szCs w:val="20"/>
                <w:lang w:val="en-US"/>
              </w:rPr>
              <w:t>II</w:t>
            </w:r>
            <w:r w:rsidRPr="006C22D9">
              <w:rPr>
                <w:sz w:val="20"/>
                <w:szCs w:val="20"/>
              </w:rPr>
              <w:t xml:space="preserve"> квартал 2017 года (июнь).</w:t>
            </w:r>
          </w:p>
          <w:p w:rsidR="00904545" w:rsidRPr="006C22D9" w:rsidRDefault="00904545" w:rsidP="004F0975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4545" w:rsidRPr="00702BA9" w:rsidTr="00855291"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506" w:type="dxa"/>
            <w:gridSpan w:val="2"/>
          </w:tcPr>
          <w:p w:rsidR="00904545" w:rsidRPr="00A93176" w:rsidRDefault="00904545" w:rsidP="001628F7">
            <w:pPr>
              <w:jc w:val="both"/>
              <w:rPr>
                <w:sz w:val="20"/>
                <w:szCs w:val="20"/>
              </w:rPr>
            </w:pPr>
            <w:r w:rsidRPr="00A93176">
              <w:rPr>
                <w:sz w:val="20"/>
                <w:szCs w:val="20"/>
              </w:rPr>
              <w:t>Проведение массовых профилактических мероприятий:</w:t>
            </w:r>
          </w:p>
          <w:p w:rsidR="00904545" w:rsidRPr="00A93176" w:rsidRDefault="00904545" w:rsidP="001628F7">
            <w:pPr>
              <w:jc w:val="both"/>
              <w:rPr>
                <w:sz w:val="20"/>
                <w:szCs w:val="20"/>
              </w:rPr>
            </w:pPr>
            <w:r w:rsidRPr="00A93176">
              <w:rPr>
                <w:sz w:val="20"/>
                <w:szCs w:val="20"/>
              </w:rPr>
              <w:t xml:space="preserve">1) «Неделя здоровья и жизни»;  </w:t>
            </w:r>
          </w:p>
          <w:p w:rsidR="00904545" w:rsidRPr="00A93176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3176">
              <w:rPr>
                <w:rFonts w:ascii="Times New Roman" w:hAnsi="Times New Roman" w:cs="Times New Roman"/>
              </w:rPr>
              <w:t xml:space="preserve">2) «Лето желаний» </w:t>
            </w:r>
          </w:p>
          <w:p w:rsidR="00904545" w:rsidRPr="00A93176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04545" w:rsidRPr="00A93176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3176">
              <w:rPr>
                <w:rFonts w:ascii="Times New Roman" w:hAnsi="Times New Roman" w:cs="Times New Roman"/>
              </w:rPr>
              <w:t>муниципальное автономное учреждение «Культура»</w:t>
            </w:r>
          </w:p>
        </w:tc>
        <w:tc>
          <w:tcPr>
            <w:tcW w:w="1509" w:type="dxa"/>
          </w:tcPr>
          <w:p w:rsidR="00904545" w:rsidRPr="00A93176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403415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II</w:t>
            </w:r>
            <w:r w:rsidRPr="006C22D9">
              <w:rPr>
                <w:sz w:val="20"/>
                <w:szCs w:val="20"/>
              </w:rPr>
              <w:t xml:space="preserve"> квартал 2017 года (июнь).</w:t>
            </w:r>
          </w:p>
          <w:p w:rsidR="00904545" w:rsidRPr="006C22D9" w:rsidRDefault="00904545" w:rsidP="001628F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04545" w:rsidRPr="00A536BF" w:rsidTr="00855291"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506" w:type="dxa"/>
            <w:gridSpan w:val="2"/>
          </w:tcPr>
          <w:p w:rsidR="00904545" w:rsidRPr="00A93176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3176">
              <w:rPr>
                <w:rFonts w:ascii="Times New Roman" w:hAnsi="Times New Roman" w:cs="Times New Roman"/>
              </w:rPr>
              <w:t>Цикл бесед для учащихся старших классов образовательных организаций «Скажи наркотикам – НЕТ»</w:t>
            </w:r>
          </w:p>
        </w:tc>
        <w:tc>
          <w:tcPr>
            <w:tcW w:w="1605" w:type="dxa"/>
          </w:tcPr>
          <w:p w:rsidR="00904545" w:rsidRPr="00A93176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3176">
              <w:rPr>
                <w:rFonts w:ascii="Times New Roman" w:hAnsi="Times New Roman" w:cs="Times New Roman"/>
              </w:rPr>
              <w:t xml:space="preserve">муниципальное автономное учреждение «Культура» (киноконцертный цирковой комплекс «Юность </w:t>
            </w:r>
            <w:proofErr w:type="spellStart"/>
            <w:r w:rsidRPr="00A93176">
              <w:rPr>
                <w:rFonts w:ascii="Times New Roman" w:hAnsi="Times New Roman" w:cs="Times New Roman"/>
              </w:rPr>
              <w:t>Шаима</w:t>
            </w:r>
            <w:proofErr w:type="spellEnd"/>
            <w:r w:rsidRPr="00A9317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09" w:type="dxa"/>
          </w:tcPr>
          <w:p w:rsidR="00904545" w:rsidRPr="00A93176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17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403415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II</w:t>
            </w:r>
            <w:r w:rsidRPr="006C22D9">
              <w:rPr>
                <w:sz w:val="20"/>
                <w:szCs w:val="20"/>
              </w:rPr>
              <w:t xml:space="preserve"> квартал 2017 года (апрель).</w:t>
            </w:r>
          </w:p>
          <w:p w:rsidR="00904545" w:rsidRPr="006C22D9" w:rsidRDefault="00904545" w:rsidP="001628F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4545" w:rsidRPr="00A536BF" w:rsidTr="00855291">
        <w:trPr>
          <w:trHeight w:val="274"/>
        </w:trPr>
        <w:tc>
          <w:tcPr>
            <w:tcW w:w="568" w:type="dxa"/>
          </w:tcPr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3.5</w:t>
            </w: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gridSpan w:val="2"/>
          </w:tcPr>
          <w:p w:rsidR="00904545" w:rsidRPr="00F53591" w:rsidRDefault="00904545" w:rsidP="001628F7">
            <w:pPr>
              <w:jc w:val="both"/>
              <w:rPr>
                <w:sz w:val="20"/>
                <w:szCs w:val="20"/>
              </w:rPr>
            </w:pPr>
            <w:r w:rsidRPr="00F53591">
              <w:rPr>
                <w:sz w:val="20"/>
                <w:szCs w:val="20"/>
              </w:rPr>
              <w:lastRenderedPageBreak/>
              <w:t>Организация деятельности молодёжного волонтёрского движения «Доброволец Урая» с акцентом на пропаганду ценности жизни и здоровья:</w:t>
            </w:r>
          </w:p>
          <w:p w:rsidR="00904545" w:rsidRPr="00F53591" w:rsidRDefault="00904545" w:rsidP="001628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F53591">
              <w:rPr>
                <w:sz w:val="20"/>
                <w:szCs w:val="20"/>
              </w:rPr>
              <w:t>приобретение отличительной атрибутики (футболки, кепки, жилеты-накидки);</w:t>
            </w:r>
          </w:p>
          <w:p w:rsidR="00904545" w:rsidRPr="00F53591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 xml:space="preserve">2) изготовление ориентированной на молодёжь полиграфической продукции для </w:t>
            </w:r>
            <w:r w:rsidRPr="00F53591">
              <w:rPr>
                <w:rFonts w:ascii="Times New Roman" w:hAnsi="Times New Roman" w:cs="Times New Roman"/>
              </w:rPr>
              <w:lastRenderedPageBreak/>
              <w:t>распространения во время проведения профилактических мероприятий</w:t>
            </w:r>
          </w:p>
        </w:tc>
        <w:tc>
          <w:tcPr>
            <w:tcW w:w="1605" w:type="dxa"/>
          </w:tcPr>
          <w:p w:rsidR="00904545" w:rsidRPr="00F53591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1509" w:type="dxa"/>
          </w:tcPr>
          <w:p w:rsidR="00904545" w:rsidRPr="00C254DE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897178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403415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III</w:t>
            </w:r>
            <w:r w:rsidRPr="006C22D9">
              <w:rPr>
                <w:sz w:val="20"/>
                <w:szCs w:val="20"/>
              </w:rPr>
              <w:t xml:space="preserve"> квартал 2017 года (сентябрь).</w:t>
            </w:r>
          </w:p>
          <w:p w:rsidR="00904545" w:rsidRPr="006C22D9" w:rsidRDefault="00904545" w:rsidP="001628F7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04545" w:rsidRPr="00A536BF" w:rsidTr="00855291">
        <w:trPr>
          <w:trHeight w:val="21"/>
        </w:trPr>
        <w:tc>
          <w:tcPr>
            <w:tcW w:w="568" w:type="dxa"/>
          </w:tcPr>
          <w:p w:rsidR="00904545" w:rsidRDefault="00904545" w:rsidP="001628F7">
            <w:r w:rsidRPr="008E45D6">
              <w:lastRenderedPageBreak/>
              <w:t>3.</w:t>
            </w:r>
            <w:r>
              <w:t>6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rPr>
                <w:sz w:val="20"/>
                <w:szCs w:val="20"/>
              </w:rPr>
            </w:pPr>
            <w:r w:rsidRPr="00681F42">
              <w:rPr>
                <w:rFonts w:eastAsia="Calibri"/>
                <w:sz w:val="20"/>
                <w:szCs w:val="20"/>
              </w:rPr>
              <w:t xml:space="preserve">Осуществление мониторинга социальных сетей и иных информационных порталов </w:t>
            </w:r>
            <w:proofErr w:type="spellStart"/>
            <w:proofErr w:type="gramStart"/>
            <w:r w:rsidRPr="00681F42">
              <w:rPr>
                <w:rFonts w:eastAsia="Calibri"/>
                <w:sz w:val="20"/>
                <w:szCs w:val="20"/>
              </w:rPr>
              <w:t>Интернет-пространства</w:t>
            </w:r>
            <w:proofErr w:type="spellEnd"/>
            <w:proofErr w:type="gramEnd"/>
            <w:r w:rsidRPr="00681F42">
              <w:rPr>
                <w:rFonts w:eastAsia="Calibri"/>
                <w:sz w:val="20"/>
                <w:szCs w:val="20"/>
              </w:rPr>
              <w:t xml:space="preserve"> на предмет предупреждения, выявления Интернет-ресурсов содержащих информацию о способах, методах разработки, изготовления и (или) приобретения наркотических средств, психотропных веществ</w:t>
            </w:r>
          </w:p>
        </w:tc>
        <w:tc>
          <w:tcPr>
            <w:tcW w:w="1605" w:type="dxa"/>
          </w:tcPr>
          <w:p w:rsidR="00904545" w:rsidRPr="006C22D9" w:rsidRDefault="00904545" w:rsidP="001628F7">
            <w:pPr>
              <w:jc w:val="both"/>
              <w:rPr>
                <w:rFonts w:eastAsia="Calibri"/>
                <w:sz w:val="20"/>
                <w:szCs w:val="20"/>
              </w:rPr>
            </w:pPr>
            <w:r w:rsidRPr="006C22D9">
              <w:rPr>
                <w:rFonts w:eastAsia="Calibri"/>
                <w:sz w:val="20"/>
                <w:szCs w:val="20"/>
              </w:rPr>
              <w:t>Управление образования администрации города Урай;</w:t>
            </w:r>
          </w:p>
          <w:p w:rsidR="00904545" w:rsidRPr="00734EA6" w:rsidRDefault="00904545" w:rsidP="001628F7">
            <w:pPr>
              <w:jc w:val="both"/>
              <w:rPr>
                <w:rFonts w:eastAsia="Calibri"/>
                <w:sz w:val="20"/>
                <w:szCs w:val="20"/>
              </w:rPr>
            </w:pPr>
            <w:r w:rsidRPr="00734EA6">
              <w:rPr>
                <w:rFonts w:eastAsia="Calibri"/>
                <w:sz w:val="20"/>
                <w:szCs w:val="20"/>
              </w:rPr>
              <w:t>управление по культуре и молодежной политике администрации города Урай</w:t>
            </w: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t>Не требуют финансирования</w:t>
            </w: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6C22D9">
            <w:pPr>
              <w:pStyle w:val="ConsPlusNonformat"/>
              <w:ind w:firstLine="213"/>
              <w:jc w:val="both"/>
              <w:rPr>
                <w:rFonts w:ascii="Times New Roman" w:hAnsi="Times New Roman" w:cs="Times New Roman"/>
              </w:rPr>
            </w:pPr>
            <w:r w:rsidRPr="006C22D9">
              <w:rPr>
                <w:rFonts w:ascii="Times New Roman" w:hAnsi="Times New Roman" w:cs="Times New Roman"/>
              </w:rPr>
              <w:t>Для проверки эффективности применяемой защиты в образовательных учреждениях проводятся проверки как специальными комиссиями из сотрудников управления образования, так и сотрудниками прокуратуры города Урай.</w:t>
            </w:r>
          </w:p>
          <w:p w:rsidR="00904545" w:rsidRPr="006C22D9" w:rsidRDefault="00904545" w:rsidP="00062164">
            <w:pPr>
              <w:pStyle w:val="ConsPlusNonformat"/>
              <w:ind w:firstLine="21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C22D9">
              <w:rPr>
                <w:rFonts w:ascii="Times New Roman" w:hAnsi="Times New Roman" w:cs="Times New Roman"/>
              </w:rPr>
              <w:t xml:space="preserve">Мониторинг в учреждениях культуры и молодежной политики осуществляется на основании приказа начальника управления по культуре и  молодежной политике администрации города Урай от 07.07.2015 года №44 «Об усилении </w:t>
            </w:r>
            <w:proofErr w:type="gramStart"/>
            <w:r w:rsidRPr="006C22D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C22D9">
              <w:rPr>
                <w:rFonts w:ascii="Times New Roman" w:hAnsi="Times New Roman" w:cs="Times New Roman"/>
              </w:rPr>
              <w:t xml:space="preserve"> ограничением доступа к информационным ресурсам». </w:t>
            </w:r>
            <w:proofErr w:type="gramStart"/>
            <w:r w:rsidRPr="006C22D9">
              <w:rPr>
                <w:rFonts w:ascii="Times New Roman" w:hAnsi="Times New Roman" w:cs="Times New Roman"/>
              </w:rPr>
              <w:t xml:space="preserve">(В библиотеках   установлены  </w:t>
            </w:r>
            <w:proofErr w:type="spellStart"/>
            <w:r w:rsidRPr="006C22D9">
              <w:rPr>
                <w:rFonts w:ascii="Times New Roman" w:hAnsi="Times New Roman" w:cs="Times New Roman"/>
              </w:rPr>
              <w:t>контентные</w:t>
            </w:r>
            <w:proofErr w:type="spellEnd"/>
            <w:r w:rsidRPr="006C22D9">
              <w:rPr>
                <w:rFonts w:ascii="Times New Roman" w:hAnsi="Times New Roman" w:cs="Times New Roman"/>
              </w:rPr>
              <w:t xml:space="preserve">  фильтры   на пользовательские места, имеющие доступ в Интернет;  провайдер ООО «</w:t>
            </w:r>
            <w:proofErr w:type="spellStart"/>
            <w:r w:rsidRPr="006C22D9">
              <w:rPr>
                <w:rFonts w:ascii="Times New Roman" w:hAnsi="Times New Roman" w:cs="Times New Roman"/>
              </w:rPr>
              <w:t>ПиП</w:t>
            </w:r>
            <w:proofErr w:type="spellEnd"/>
            <w:r w:rsidRPr="006C22D9">
              <w:rPr>
                <w:rFonts w:ascii="Times New Roman" w:hAnsi="Times New Roman" w:cs="Times New Roman"/>
              </w:rPr>
              <w:t>» (на основании  заключенного  между МАУ «Культура» и ООО «</w:t>
            </w:r>
            <w:proofErr w:type="spellStart"/>
            <w:r w:rsidRPr="006C22D9">
              <w:rPr>
                <w:rFonts w:ascii="Times New Roman" w:hAnsi="Times New Roman" w:cs="Times New Roman"/>
              </w:rPr>
              <w:t>ПиП</w:t>
            </w:r>
            <w:proofErr w:type="spellEnd"/>
            <w:r w:rsidRPr="006C22D9">
              <w:rPr>
                <w:rFonts w:ascii="Times New Roman" w:hAnsi="Times New Roman" w:cs="Times New Roman"/>
              </w:rPr>
              <w:t>» Договора «О предоставлении телекоммуникационных услуг»)   осуществляет  действия  по  выгрузке из Единого реестра доменных имен, указателей страниц сайтов в сети Интернет, содержащих информацию, распространение которой в Российской Федерации запрещено  (требования ФЗ от 27.07.2006 г. №  149-ФЗ).</w:t>
            </w:r>
            <w:proofErr w:type="gramEnd"/>
            <w:r w:rsidRPr="006C22D9">
              <w:rPr>
                <w:rFonts w:ascii="Times New Roman" w:hAnsi="Times New Roman" w:cs="Times New Roman"/>
              </w:rPr>
              <w:t xml:space="preserve"> Фильтрация и блокировка запрещенных сайтов осуществляется через  подключенный прокси-сервер фильтра </w:t>
            </w:r>
            <w:proofErr w:type="spellStart"/>
            <w:r w:rsidRPr="006C22D9">
              <w:rPr>
                <w:rFonts w:ascii="Times New Roman" w:hAnsi="Times New Roman" w:cs="Times New Roman"/>
              </w:rPr>
              <w:t>SkyDNS</w:t>
            </w:r>
            <w:proofErr w:type="spellEnd"/>
            <w:r w:rsidRPr="006C22D9">
              <w:rPr>
                <w:rFonts w:ascii="Times New Roman" w:hAnsi="Times New Roman" w:cs="Times New Roman"/>
              </w:rPr>
              <w:t xml:space="preserve">. При обнаружении доступа к ресурсам </w:t>
            </w:r>
            <w:r w:rsidRPr="006C22D9">
              <w:rPr>
                <w:rFonts w:ascii="Times New Roman" w:hAnsi="Times New Roman" w:cs="Times New Roman"/>
              </w:rPr>
              <w:lastRenderedPageBreak/>
              <w:t xml:space="preserve">с запрещенным содержанием, программист ЦБС  составляет  акт и отправляет </w:t>
            </w:r>
            <w:r w:rsidRPr="006C22D9">
              <w:rPr>
                <w:rFonts w:ascii="Times New Roman" w:hAnsi="Times New Roman" w:cs="Times New Roman"/>
                <w:lang w:val="en-US"/>
              </w:rPr>
              <w:t>E</w:t>
            </w:r>
            <w:r w:rsidRPr="006C22D9">
              <w:rPr>
                <w:rFonts w:ascii="Times New Roman" w:hAnsi="Times New Roman" w:cs="Times New Roman"/>
              </w:rPr>
              <w:t>-</w:t>
            </w:r>
            <w:proofErr w:type="spellStart"/>
            <w:r w:rsidRPr="006C22D9">
              <w:rPr>
                <w:rFonts w:ascii="Times New Roman" w:hAnsi="Times New Roman" w:cs="Times New Roman"/>
              </w:rPr>
              <w:t>mail</w:t>
            </w:r>
            <w:proofErr w:type="spellEnd"/>
            <w:r w:rsidRPr="006C22D9">
              <w:rPr>
                <w:rFonts w:ascii="Times New Roman" w:hAnsi="Times New Roman" w:cs="Times New Roman"/>
              </w:rPr>
              <w:t xml:space="preserve"> – уведомление  провайдеру для блокировки запрещенного </w:t>
            </w:r>
            <w:proofErr w:type="spellStart"/>
            <w:r w:rsidRPr="006C22D9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6C22D9">
              <w:rPr>
                <w:rFonts w:ascii="Times New Roman" w:hAnsi="Times New Roman" w:cs="Times New Roman"/>
              </w:rPr>
              <w:t>.</w:t>
            </w:r>
          </w:p>
        </w:tc>
      </w:tr>
      <w:tr w:rsidR="00904545" w:rsidRPr="00A536BF" w:rsidTr="00855291">
        <w:trPr>
          <w:trHeight w:val="410"/>
        </w:trPr>
        <w:tc>
          <w:tcPr>
            <w:tcW w:w="568" w:type="dxa"/>
          </w:tcPr>
          <w:p w:rsidR="00904545" w:rsidRPr="007566CF" w:rsidRDefault="00904545" w:rsidP="001628F7">
            <w:pPr>
              <w:rPr>
                <w:sz w:val="20"/>
                <w:szCs w:val="20"/>
              </w:rPr>
            </w:pPr>
            <w:r w:rsidRPr="007566CF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jc w:val="both"/>
              <w:rPr>
                <w:sz w:val="20"/>
                <w:szCs w:val="20"/>
              </w:rPr>
            </w:pPr>
            <w:r w:rsidRPr="00681F42">
              <w:rPr>
                <w:rFonts w:eastAsia="Calibri"/>
                <w:sz w:val="20"/>
                <w:szCs w:val="20"/>
              </w:rPr>
              <w:t xml:space="preserve">Осуществление работы по установке </w:t>
            </w:r>
            <w:proofErr w:type="spellStart"/>
            <w:r w:rsidRPr="00681F42">
              <w:rPr>
                <w:rFonts w:eastAsia="Calibri"/>
                <w:sz w:val="20"/>
                <w:szCs w:val="20"/>
              </w:rPr>
              <w:t>контент-фильтров</w:t>
            </w:r>
            <w:proofErr w:type="spellEnd"/>
            <w:r w:rsidRPr="00681F42">
              <w:rPr>
                <w:rFonts w:eastAsia="Calibri"/>
                <w:sz w:val="20"/>
                <w:szCs w:val="20"/>
              </w:rPr>
              <w:t>, блокирующих доступ к Интернет-ресурсам содержащих информацию о способах, методах разработки, изготовления и (или) приобретения наркотических средств, психотропных веществ</w:t>
            </w:r>
          </w:p>
        </w:tc>
        <w:tc>
          <w:tcPr>
            <w:tcW w:w="1605" w:type="dxa"/>
          </w:tcPr>
          <w:p w:rsidR="00904545" w:rsidRPr="006C22D9" w:rsidRDefault="00904545" w:rsidP="001628F7">
            <w:pPr>
              <w:jc w:val="both"/>
              <w:rPr>
                <w:rFonts w:eastAsia="Calibri"/>
                <w:sz w:val="20"/>
                <w:szCs w:val="20"/>
              </w:rPr>
            </w:pPr>
            <w:r w:rsidRPr="006C22D9">
              <w:rPr>
                <w:rFonts w:eastAsia="Calibri"/>
                <w:sz w:val="20"/>
                <w:szCs w:val="20"/>
              </w:rPr>
              <w:t>Управление образования администрации города Урай;</w:t>
            </w:r>
          </w:p>
          <w:p w:rsidR="00904545" w:rsidRPr="00734EA6" w:rsidRDefault="00904545" w:rsidP="001628F7">
            <w:pPr>
              <w:jc w:val="both"/>
              <w:rPr>
                <w:rFonts w:eastAsia="Calibri"/>
                <w:sz w:val="20"/>
                <w:szCs w:val="20"/>
              </w:rPr>
            </w:pPr>
            <w:r w:rsidRPr="00734EA6">
              <w:rPr>
                <w:rFonts w:eastAsia="Calibri"/>
                <w:sz w:val="20"/>
                <w:szCs w:val="20"/>
              </w:rPr>
              <w:t>управление по культуре и молодежной политике администрации города Урай</w:t>
            </w: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t>Не требуют финансирования</w:t>
            </w: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6C22D9">
            <w:pPr>
              <w:ind w:firstLine="213"/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В образовательных организациях города Урай построена трехуровневая система </w:t>
            </w:r>
            <w:proofErr w:type="gramStart"/>
            <w:r w:rsidRPr="006C22D9">
              <w:rPr>
                <w:sz w:val="20"/>
                <w:szCs w:val="20"/>
              </w:rPr>
              <w:t>программной</w:t>
            </w:r>
            <w:proofErr w:type="gramEnd"/>
            <w:r w:rsidRPr="006C22D9">
              <w:rPr>
                <w:sz w:val="20"/>
                <w:szCs w:val="20"/>
              </w:rPr>
              <w:t xml:space="preserve"> </w:t>
            </w:r>
            <w:proofErr w:type="spellStart"/>
            <w:r w:rsidRPr="006C22D9">
              <w:rPr>
                <w:sz w:val="20"/>
                <w:szCs w:val="20"/>
              </w:rPr>
              <w:t>контентной</w:t>
            </w:r>
            <w:proofErr w:type="spellEnd"/>
            <w:r w:rsidRPr="006C22D9">
              <w:rPr>
                <w:sz w:val="20"/>
                <w:szCs w:val="20"/>
              </w:rPr>
              <w:t xml:space="preserve"> фильтрация, в том числе:</w:t>
            </w:r>
          </w:p>
          <w:p w:rsidR="00904545" w:rsidRPr="006C22D9" w:rsidRDefault="00904545" w:rsidP="006C22D9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-общая сетевая </w:t>
            </w:r>
            <w:proofErr w:type="spellStart"/>
            <w:r w:rsidRPr="006C22D9">
              <w:rPr>
                <w:sz w:val="20"/>
                <w:szCs w:val="20"/>
              </w:rPr>
              <w:t>контентная</w:t>
            </w:r>
            <w:proofErr w:type="spellEnd"/>
            <w:r w:rsidRPr="006C22D9">
              <w:rPr>
                <w:sz w:val="20"/>
                <w:szCs w:val="20"/>
              </w:rPr>
              <w:t xml:space="preserve"> фильтрация, осуществляемая провайдером (белые списки);</w:t>
            </w:r>
          </w:p>
          <w:p w:rsidR="00904545" w:rsidRPr="006C22D9" w:rsidRDefault="00904545" w:rsidP="006C22D9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-техническая защита в организации посредством </w:t>
            </w:r>
            <w:proofErr w:type="spellStart"/>
            <w:proofErr w:type="gramStart"/>
            <w:r w:rsidRPr="006C22D9">
              <w:rPr>
                <w:sz w:val="20"/>
                <w:szCs w:val="20"/>
              </w:rPr>
              <w:t>интернет-шлюза</w:t>
            </w:r>
            <w:proofErr w:type="spellEnd"/>
            <w:proofErr w:type="gramEnd"/>
            <w:r w:rsidRPr="006C22D9">
              <w:rPr>
                <w:sz w:val="20"/>
                <w:szCs w:val="20"/>
              </w:rPr>
              <w:t xml:space="preserve"> на входе интернета в образовательную организацию;</w:t>
            </w:r>
          </w:p>
          <w:p w:rsidR="00904545" w:rsidRPr="006C22D9" w:rsidRDefault="00904545" w:rsidP="006C22D9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-на автоматизированных рабочих местах учащихся общеобразовательных организаций, настроен модуль </w:t>
            </w:r>
            <w:proofErr w:type="spellStart"/>
            <w:r w:rsidRPr="006C22D9">
              <w:rPr>
                <w:sz w:val="20"/>
                <w:szCs w:val="20"/>
              </w:rPr>
              <w:t>контентной</w:t>
            </w:r>
            <w:proofErr w:type="spellEnd"/>
            <w:r w:rsidRPr="006C22D9">
              <w:rPr>
                <w:sz w:val="20"/>
                <w:szCs w:val="20"/>
              </w:rPr>
              <w:t xml:space="preserve"> фильтрации Касперского  </w:t>
            </w:r>
            <w:proofErr w:type="spellStart"/>
            <w:r w:rsidRPr="006C22D9">
              <w:rPr>
                <w:sz w:val="20"/>
                <w:szCs w:val="20"/>
              </w:rPr>
              <w:t>Endpoint</w:t>
            </w:r>
            <w:proofErr w:type="spellEnd"/>
            <w:r w:rsidRPr="006C22D9">
              <w:rPr>
                <w:sz w:val="20"/>
                <w:szCs w:val="20"/>
              </w:rPr>
              <w:t xml:space="preserve"> </w:t>
            </w:r>
            <w:proofErr w:type="spellStart"/>
            <w:r w:rsidRPr="006C22D9">
              <w:rPr>
                <w:sz w:val="20"/>
                <w:szCs w:val="20"/>
              </w:rPr>
              <w:t>Security</w:t>
            </w:r>
            <w:proofErr w:type="spellEnd"/>
            <w:r w:rsidRPr="006C22D9">
              <w:rPr>
                <w:sz w:val="20"/>
                <w:szCs w:val="20"/>
              </w:rPr>
              <w:t xml:space="preserve"> для Бизнеса.</w:t>
            </w:r>
          </w:p>
          <w:p w:rsidR="00904545" w:rsidRPr="006C22D9" w:rsidRDefault="00904545" w:rsidP="004339D5">
            <w:pPr>
              <w:ind w:firstLine="213"/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В </w:t>
            </w:r>
            <w:proofErr w:type="gramStart"/>
            <w:r w:rsidRPr="006C22D9">
              <w:rPr>
                <w:sz w:val="20"/>
                <w:szCs w:val="20"/>
              </w:rPr>
              <w:t>целях</w:t>
            </w:r>
            <w:proofErr w:type="gramEnd"/>
            <w:r w:rsidRPr="006C22D9">
              <w:rPr>
                <w:sz w:val="20"/>
                <w:szCs w:val="20"/>
              </w:rPr>
              <w:t xml:space="preserve"> недопущения несанкционированного доступа учащимися к запрещенным сайтам, преподавателем при проведении учебного процесса постоянно осуществляется контроль, все учащиеся постоянно находятся под присмотром и в поле зрения. В </w:t>
            </w:r>
            <w:proofErr w:type="gramStart"/>
            <w:r w:rsidRPr="006C22D9">
              <w:rPr>
                <w:sz w:val="20"/>
                <w:szCs w:val="20"/>
              </w:rPr>
              <w:t>перерывах</w:t>
            </w:r>
            <w:proofErr w:type="gramEnd"/>
            <w:r w:rsidRPr="006C22D9">
              <w:rPr>
                <w:sz w:val="20"/>
                <w:szCs w:val="20"/>
              </w:rPr>
              <w:t xml:space="preserve"> (переменах) между уроками у учащихся отсутствует возможность пользования компьютерами, поскольку все учащиеся выходят из класса. Таким образом, исключается возможность учащимися пользоваться компьютерами бесконтрольно. В </w:t>
            </w:r>
            <w:proofErr w:type="gramStart"/>
            <w:r w:rsidRPr="006C22D9">
              <w:rPr>
                <w:sz w:val="20"/>
                <w:szCs w:val="20"/>
              </w:rPr>
              <w:t>договорах</w:t>
            </w:r>
            <w:proofErr w:type="gramEnd"/>
            <w:r w:rsidRPr="006C22D9">
              <w:rPr>
                <w:sz w:val="20"/>
                <w:szCs w:val="20"/>
              </w:rPr>
              <w:t xml:space="preserve"> на оказание/предоставление </w:t>
            </w:r>
            <w:proofErr w:type="spellStart"/>
            <w:r w:rsidRPr="006C22D9">
              <w:rPr>
                <w:sz w:val="20"/>
                <w:szCs w:val="20"/>
              </w:rPr>
              <w:lastRenderedPageBreak/>
              <w:t>телематических</w:t>
            </w:r>
            <w:proofErr w:type="spellEnd"/>
            <w:r w:rsidRPr="006C22D9">
              <w:rPr>
                <w:sz w:val="20"/>
                <w:szCs w:val="20"/>
              </w:rPr>
              <w:t xml:space="preserve"> услуг связи, заключенном образовательными организациями с провайдером дополнительно содержатся условия об осуществлении </w:t>
            </w:r>
            <w:proofErr w:type="spellStart"/>
            <w:r w:rsidRPr="006C22D9">
              <w:rPr>
                <w:sz w:val="20"/>
                <w:szCs w:val="20"/>
              </w:rPr>
              <w:t>контентной</w:t>
            </w:r>
            <w:proofErr w:type="spellEnd"/>
            <w:r w:rsidRPr="006C22D9">
              <w:rPr>
                <w:sz w:val="20"/>
                <w:szCs w:val="20"/>
              </w:rPr>
              <w:t xml:space="preserve"> фильтрации при предоставлении услуг Интернет, а также, провайдер использует список сайтов сети Интернет, разрешённых для посещения учащимися в общеобразовательных организациях, при ограничении доступа к сайтам, содержащих информацию о распространении </w:t>
            </w:r>
            <w:proofErr w:type="spellStart"/>
            <w:r w:rsidRPr="006C22D9">
              <w:rPr>
                <w:sz w:val="20"/>
                <w:szCs w:val="20"/>
              </w:rPr>
              <w:t>психоактивных</w:t>
            </w:r>
            <w:proofErr w:type="spellEnd"/>
            <w:r w:rsidRPr="006C22D9">
              <w:rPr>
                <w:sz w:val="20"/>
                <w:szCs w:val="20"/>
              </w:rPr>
              <w:t xml:space="preserve"> веществ.</w:t>
            </w:r>
          </w:p>
          <w:p w:rsidR="00904545" w:rsidRPr="006C22D9" w:rsidRDefault="00904545" w:rsidP="00062164">
            <w:pPr>
              <w:ind w:firstLine="355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6C22D9">
              <w:rPr>
                <w:sz w:val="20"/>
                <w:szCs w:val="20"/>
              </w:rPr>
              <w:t xml:space="preserve">В Централизованной библиотечной системе МАУ «Культура»  установлена </w:t>
            </w:r>
            <w:proofErr w:type="spellStart"/>
            <w:r w:rsidRPr="006C22D9">
              <w:rPr>
                <w:sz w:val="20"/>
                <w:szCs w:val="20"/>
              </w:rPr>
              <w:t>контентная</w:t>
            </w:r>
            <w:proofErr w:type="spellEnd"/>
            <w:r w:rsidRPr="006C22D9">
              <w:rPr>
                <w:sz w:val="20"/>
                <w:szCs w:val="20"/>
              </w:rPr>
              <w:t xml:space="preserve">  фильтрация на пользовательские места  в </w:t>
            </w:r>
            <w:proofErr w:type="spellStart"/>
            <w:r w:rsidRPr="006C22D9">
              <w:rPr>
                <w:sz w:val="20"/>
                <w:szCs w:val="20"/>
              </w:rPr>
              <w:t>ЦОДах</w:t>
            </w:r>
            <w:proofErr w:type="spellEnd"/>
            <w:r w:rsidRPr="006C22D9">
              <w:rPr>
                <w:sz w:val="20"/>
                <w:szCs w:val="20"/>
              </w:rPr>
              <w:t xml:space="preserve">  на уровне провайдера  ООО «</w:t>
            </w:r>
            <w:proofErr w:type="spellStart"/>
            <w:r w:rsidRPr="006C22D9">
              <w:rPr>
                <w:sz w:val="20"/>
                <w:szCs w:val="20"/>
              </w:rPr>
              <w:t>ПиП</w:t>
            </w:r>
            <w:proofErr w:type="spellEnd"/>
            <w:r w:rsidRPr="006C22D9">
              <w:rPr>
                <w:sz w:val="20"/>
                <w:szCs w:val="20"/>
              </w:rPr>
              <w:t xml:space="preserve">» при помощи сервиса SKY DNS (фильтруются сайты с запрещенным </w:t>
            </w:r>
            <w:proofErr w:type="spellStart"/>
            <w:r w:rsidRPr="006C22D9">
              <w:rPr>
                <w:sz w:val="20"/>
                <w:szCs w:val="20"/>
              </w:rPr>
              <w:t>контентом</w:t>
            </w:r>
            <w:proofErr w:type="spellEnd"/>
            <w:proofErr w:type="gramEnd"/>
          </w:p>
        </w:tc>
      </w:tr>
      <w:tr w:rsidR="00904545" w:rsidRPr="00A536BF" w:rsidTr="00855291">
        <w:trPr>
          <w:trHeight w:val="96"/>
        </w:trPr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681F42">
              <w:rPr>
                <w:sz w:val="20"/>
                <w:szCs w:val="20"/>
              </w:rPr>
              <w:t>Проведение в  образовательных организациях классных часов о порядке и правилах поведения населения при угрозе возникновения террористических актов </w:t>
            </w:r>
          </w:p>
        </w:tc>
        <w:tc>
          <w:tcPr>
            <w:tcW w:w="1605" w:type="dxa"/>
          </w:tcPr>
          <w:p w:rsidR="00904545" w:rsidRPr="006C22D9" w:rsidRDefault="00904545" w:rsidP="001628F7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Управление образования  </w:t>
            </w:r>
          </w:p>
          <w:p w:rsidR="00904545" w:rsidRPr="006C22D9" w:rsidRDefault="00904545" w:rsidP="001628F7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>администрации города Урай</w:t>
            </w:r>
          </w:p>
          <w:p w:rsidR="00904545" w:rsidRPr="00F53591" w:rsidRDefault="00904545" w:rsidP="00162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t>Не требуют финансирования</w:t>
            </w:r>
          </w:p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6C22D9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116DF">
              <w:rPr>
                <w:rFonts w:ascii="Times New Roman" w:hAnsi="Times New Roman" w:cs="Times New Roman"/>
              </w:rPr>
              <w:t>Во всех общеобразовательных организациях города запланированы классные часы и занятия по вопросам антитеррористической  безопасности</w:t>
            </w:r>
            <w:r>
              <w:rPr>
                <w:rFonts w:ascii="Times New Roman" w:hAnsi="Times New Roman" w:cs="Times New Roman"/>
              </w:rPr>
              <w:t xml:space="preserve"> 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кварталах 2017 года</w:t>
            </w:r>
          </w:p>
        </w:tc>
      </w:tr>
      <w:tr w:rsidR="00904545" w:rsidRPr="00A536BF" w:rsidTr="00855291">
        <w:trPr>
          <w:trHeight w:val="2487"/>
        </w:trPr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681F42">
              <w:rPr>
                <w:sz w:val="20"/>
                <w:szCs w:val="20"/>
              </w:rPr>
              <w:t>Организация в  образовательных организациях встреч родителей и детей с сотрудниками правоохранительных органов для проведения разъяснительных мероприятий по вопросам антитеррористической защищенности</w:t>
            </w:r>
          </w:p>
        </w:tc>
        <w:tc>
          <w:tcPr>
            <w:tcW w:w="1605" w:type="dxa"/>
          </w:tcPr>
          <w:p w:rsidR="00904545" w:rsidRPr="006C22D9" w:rsidRDefault="00904545" w:rsidP="001628F7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Управление образования  </w:t>
            </w:r>
          </w:p>
          <w:p w:rsidR="00904545" w:rsidRDefault="00904545" w:rsidP="001628F7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t>Не требуют финансирования</w:t>
            </w: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42547E" w:rsidRDefault="00904545" w:rsidP="006C22D9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</w:rPr>
            </w:pPr>
            <w:r w:rsidRPr="0042547E">
              <w:rPr>
                <w:rFonts w:ascii="Times New Roman" w:hAnsi="Times New Roman" w:cs="Times New Roman"/>
              </w:rPr>
              <w:t xml:space="preserve">Во всех общеобразовательных организациях города запланированы беседы с учащимися с привлечением специалистов городской Ювенальной службы, ПДН ОМВД России по г.Урай,  </w:t>
            </w:r>
            <w:proofErr w:type="spellStart"/>
            <w:r w:rsidRPr="0042547E"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кварталах 2017 года</w:t>
            </w:r>
            <w:r w:rsidRPr="0042547E">
              <w:rPr>
                <w:rFonts w:ascii="Times New Roman" w:hAnsi="Times New Roman" w:cs="Times New Roman"/>
              </w:rPr>
              <w:t>.</w:t>
            </w:r>
          </w:p>
          <w:p w:rsidR="00904545" w:rsidRPr="006C22D9" w:rsidRDefault="00904545" w:rsidP="006C22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4545" w:rsidRPr="00A536BF" w:rsidTr="00855291">
        <w:trPr>
          <w:trHeight w:val="254"/>
        </w:trPr>
        <w:tc>
          <w:tcPr>
            <w:tcW w:w="568" w:type="dxa"/>
          </w:tcPr>
          <w:p w:rsidR="00904545" w:rsidRDefault="00904545" w:rsidP="001628F7">
            <w:pPr>
              <w:pStyle w:val="ConsPlusNormal"/>
              <w:tabs>
                <w:tab w:val="left" w:pos="83"/>
              </w:tabs>
              <w:ind w:left="-1184" w:firstLine="8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4.3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A93176">
              <w:rPr>
                <w:sz w:val="20"/>
                <w:szCs w:val="20"/>
              </w:rPr>
              <w:t xml:space="preserve">Приобретение инженерно-технических средств </w:t>
            </w:r>
            <w:r w:rsidRPr="00A93176">
              <w:rPr>
                <w:sz w:val="20"/>
                <w:szCs w:val="20"/>
              </w:rPr>
              <w:lastRenderedPageBreak/>
              <w:t xml:space="preserve">обеспечения безопасности и антитеррористической защищенности для избирательных участков, расположенных на территории города Урай (стационарные </w:t>
            </w:r>
            <w:proofErr w:type="spellStart"/>
            <w:r w:rsidRPr="00A93176">
              <w:rPr>
                <w:sz w:val="20"/>
                <w:szCs w:val="20"/>
              </w:rPr>
              <w:t>металодетекторы</w:t>
            </w:r>
            <w:proofErr w:type="spellEnd"/>
            <w:r w:rsidRPr="00A93176">
              <w:rPr>
                <w:sz w:val="20"/>
                <w:szCs w:val="20"/>
              </w:rPr>
              <w:t xml:space="preserve"> арочного типа, барьеры безопасности, подавители радиочастот и мобильных волн</w:t>
            </w:r>
            <w:r w:rsidRPr="000A11B0">
              <w:t xml:space="preserve"> и т.д.)</w:t>
            </w:r>
          </w:p>
        </w:tc>
        <w:tc>
          <w:tcPr>
            <w:tcW w:w="1605" w:type="dxa"/>
          </w:tcPr>
          <w:p w:rsidR="00904545" w:rsidRPr="00F53591" w:rsidRDefault="00904545" w:rsidP="001628F7">
            <w:pPr>
              <w:jc w:val="both"/>
              <w:rPr>
                <w:sz w:val="20"/>
                <w:szCs w:val="20"/>
              </w:rPr>
            </w:pPr>
            <w:r w:rsidRPr="00F53591">
              <w:rPr>
                <w:sz w:val="20"/>
                <w:szCs w:val="20"/>
              </w:rPr>
              <w:lastRenderedPageBreak/>
              <w:t xml:space="preserve">отдел гражданской </w:t>
            </w:r>
            <w:r w:rsidRPr="00F53591">
              <w:rPr>
                <w:sz w:val="20"/>
                <w:szCs w:val="20"/>
              </w:rPr>
              <w:lastRenderedPageBreak/>
              <w:t>защиты населения администрации города Урай</w:t>
            </w: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00577E">
            <w:pPr>
              <w:jc w:val="center"/>
            </w:pPr>
            <w:r w:rsidRPr="00897178">
              <w:t>0,0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897178" w:rsidRDefault="00904545" w:rsidP="0000577E">
            <w:pPr>
              <w:jc w:val="center"/>
            </w:pPr>
            <w:r w:rsidRPr="00897178">
              <w:t>0,0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00577E">
            <w:pPr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1628F7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bCs/>
              </w:rPr>
            </w:pPr>
            <w:r w:rsidRPr="006C22D9">
              <w:rPr>
                <w:rFonts w:ascii="Times New Roman" w:hAnsi="Times New Roman" w:cs="Times New Roman"/>
                <w:bCs/>
              </w:rPr>
              <w:t xml:space="preserve">В 2016 году </w:t>
            </w:r>
            <w:proofErr w:type="gramStart"/>
            <w:r w:rsidRPr="006C22D9">
              <w:rPr>
                <w:rFonts w:ascii="Times New Roman" w:hAnsi="Times New Roman" w:cs="Times New Roman"/>
                <w:bCs/>
              </w:rPr>
              <w:t>приобретены</w:t>
            </w:r>
            <w:proofErr w:type="gramEnd"/>
            <w:r w:rsidRPr="006C22D9">
              <w:rPr>
                <w:rFonts w:ascii="Times New Roman" w:hAnsi="Times New Roman" w:cs="Times New Roman"/>
                <w:bCs/>
              </w:rPr>
              <w:t xml:space="preserve"> и установлены на избирательных </w:t>
            </w:r>
            <w:r w:rsidRPr="006C22D9">
              <w:rPr>
                <w:rFonts w:ascii="Times New Roman" w:hAnsi="Times New Roman" w:cs="Times New Roman"/>
                <w:bCs/>
              </w:rPr>
              <w:lastRenderedPageBreak/>
              <w:t xml:space="preserve">участках города  стационарных </w:t>
            </w:r>
            <w:proofErr w:type="spellStart"/>
            <w:r w:rsidRPr="006C22D9">
              <w:rPr>
                <w:rFonts w:ascii="Times New Roman" w:hAnsi="Times New Roman" w:cs="Times New Roman"/>
                <w:bCs/>
              </w:rPr>
              <w:t>металлодетекторы</w:t>
            </w:r>
            <w:proofErr w:type="spellEnd"/>
            <w:r w:rsidRPr="006C22D9">
              <w:rPr>
                <w:rFonts w:ascii="Times New Roman" w:hAnsi="Times New Roman" w:cs="Times New Roman"/>
                <w:bCs/>
              </w:rPr>
              <w:t xml:space="preserve"> арочного типа в количестве 19 штук. </w:t>
            </w:r>
          </w:p>
          <w:p w:rsidR="00904545" w:rsidRPr="006C22D9" w:rsidRDefault="00904545" w:rsidP="00162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6C22D9">
              <w:rPr>
                <w:rFonts w:ascii="Times New Roman" w:hAnsi="Times New Roman" w:cs="Times New Roman"/>
                <w:bCs/>
              </w:rPr>
              <w:t>Приобретен подавитель радиочастот и мобильных волн – 1 штука.</w:t>
            </w:r>
          </w:p>
          <w:p w:rsidR="00904545" w:rsidRPr="006C22D9" w:rsidRDefault="00904545" w:rsidP="001628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6C22D9">
              <w:rPr>
                <w:rFonts w:ascii="Times New Roman" w:hAnsi="Times New Roman" w:cs="Times New Roman"/>
                <w:bCs/>
              </w:rPr>
              <w:t>Приобретены барьеры безопасности ББ-2,5 в количестве 100 штук.</w:t>
            </w:r>
          </w:p>
        </w:tc>
      </w:tr>
      <w:tr w:rsidR="00904545" w:rsidRPr="00A536BF" w:rsidTr="00855291">
        <w:trPr>
          <w:trHeight w:val="275"/>
        </w:trPr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1F42">
              <w:rPr>
                <w:rFonts w:ascii="Times New Roman" w:hAnsi="Times New Roman" w:cs="Times New Roman"/>
              </w:rPr>
              <w:t>Проведение классных часов, бесед в   образовательных организациях, направленных на профилактику проявления экстремизма, ксенофобии, преступлений против личности, общества и  государства</w:t>
            </w:r>
          </w:p>
        </w:tc>
        <w:tc>
          <w:tcPr>
            <w:tcW w:w="1605" w:type="dxa"/>
          </w:tcPr>
          <w:p w:rsidR="00904545" w:rsidRPr="0004700A" w:rsidRDefault="00904545" w:rsidP="001628F7">
            <w:pPr>
              <w:jc w:val="both"/>
              <w:rPr>
                <w:sz w:val="20"/>
                <w:szCs w:val="20"/>
              </w:rPr>
            </w:pPr>
            <w:r w:rsidRPr="0004700A">
              <w:rPr>
                <w:sz w:val="20"/>
                <w:szCs w:val="20"/>
              </w:rPr>
              <w:t xml:space="preserve">Управление образования  </w:t>
            </w:r>
          </w:p>
          <w:p w:rsidR="00904545" w:rsidRDefault="00904545" w:rsidP="001628F7">
            <w:pPr>
              <w:jc w:val="both"/>
              <w:rPr>
                <w:sz w:val="20"/>
                <w:szCs w:val="20"/>
              </w:rPr>
            </w:pPr>
            <w:r w:rsidRPr="0004700A">
              <w:rPr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t>Не требуют финансирования</w:t>
            </w: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42547E" w:rsidRDefault="00904545" w:rsidP="0004700A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</w:rPr>
            </w:pPr>
            <w:r w:rsidRPr="0042547E">
              <w:rPr>
                <w:rFonts w:ascii="Times New Roman" w:hAnsi="Times New Roman" w:cs="Times New Roman"/>
              </w:rPr>
              <w:t xml:space="preserve">Во всех общеобразовательных организациях города запланированы беседы с учащимися с привлечением специалистов городской Ювенальной службы, ПДН ОМВД России по г.Урай,  </w:t>
            </w:r>
            <w:proofErr w:type="spellStart"/>
            <w:r w:rsidRPr="0042547E"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кварталах 2017 года</w:t>
            </w:r>
            <w:r w:rsidRPr="0042547E">
              <w:rPr>
                <w:rFonts w:ascii="Times New Roman" w:hAnsi="Times New Roman" w:cs="Times New Roman"/>
              </w:rPr>
              <w:t>.</w:t>
            </w:r>
          </w:p>
          <w:p w:rsidR="00904545" w:rsidRPr="006C22D9" w:rsidRDefault="00904545" w:rsidP="001628F7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04545" w:rsidRPr="00A536BF" w:rsidTr="00855291">
        <w:trPr>
          <w:trHeight w:val="1805"/>
        </w:trPr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53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1F42">
              <w:rPr>
                <w:rFonts w:ascii="Times New Roman" w:hAnsi="Times New Roman" w:cs="Times New Roman"/>
              </w:rPr>
              <w:t xml:space="preserve">Организация и проведение ежегодных конкурсов по  вопросам противодействия  ксенофобии, профилактики    экстремизма среди   образовательных организаций, молодежных и детских объединений </w:t>
            </w:r>
          </w:p>
        </w:tc>
        <w:tc>
          <w:tcPr>
            <w:tcW w:w="1605" w:type="dxa"/>
          </w:tcPr>
          <w:p w:rsidR="00904545" w:rsidRPr="004E1348" w:rsidRDefault="00904545" w:rsidP="001628F7">
            <w:pPr>
              <w:jc w:val="both"/>
              <w:rPr>
                <w:sz w:val="20"/>
                <w:szCs w:val="20"/>
              </w:rPr>
            </w:pPr>
            <w:r w:rsidRPr="004E1348">
              <w:rPr>
                <w:sz w:val="20"/>
                <w:szCs w:val="20"/>
              </w:rPr>
              <w:t xml:space="preserve">Управление образования  </w:t>
            </w:r>
          </w:p>
          <w:p w:rsidR="00904545" w:rsidRPr="004E1348" w:rsidRDefault="00904545" w:rsidP="001628F7">
            <w:pPr>
              <w:pStyle w:val="ConsPlusNormal"/>
              <w:ind w:firstLine="0"/>
            </w:pPr>
            <w:r w:rsidRPr="004E1348">
              <w:rPr>
                <w:rFonts w:ascii="Times New Roman" w:hAnsi="Times New Roman" w:cs="Times New Roman"/>
              </w:rPr>
              <w:t xml:space="preserve">администрации города Урай </w:t>
            </w:r>
          </w:p>
        </w:tc>
        <w:tc>
          <w:tcPr>
            <w:tcW w:w="1509" w:type="dxa"/>
          </w:tcPr>
          <w:p w:rsidR="00904545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403415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IV</w:t>
            </w:r>
            <w:r w:rsidRPr="006C22D9">
              <w:rPr>
                <w:sz w:val="20"/>
                <w:szCs w:val="20"/>
              </w:rPr>
              <w:t xml:space="preserve"> квартал 2017 года (ноябрь).</w:t>
            </w:r>
          </w:p>
          <w:p w:rsidR="00904545" w:rsidRPr="006C22D9" w:rsidRDefault="00904545" w:rsidP="001628F7">
            <w:pPr>
              <w:pStyle w:val="a4"/>
              <w:shd w:val="clear" w:color="auto" w:fill="FFFFFF"/>
              <w:spacing w:before="0" w:beforeAutospacing="0" w:after="0" w:afterAutospacing="0"/>
              <w:ind w:firstLine="213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904545" w:rsidRPr="00A536BF" w:rsidTr="00855291">
        <w:trPr>
          <w:trHeight w:val="795"/>
        </w:trPr>
        <w:tc>
          <w:tcPr>
            <w:tcW w:w="568" w:type="dxa"/>
          </w:tcPr>
          <w:p w:rsidR="00904545" w:rsidRPr="00F53591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1F42">
              <w:rPr>
                <w:rFonts w:ascii="Times New Roman" w:hAnsi="Times New Roman" w:cs="Times New Roman"/>
              </w:rPr>
              <w:t>Ведение курса «Основы религиозных культур и светской этики»</w:t>
            </w:r>
          </w:p>
          <w:p w:rsidR="00904545" w:rsidRPr="00681F42" w:rsidRDefault="00904545" w:rsidP="00162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904545" w:rsidRPr="004339D5" w:rsidRDefault="00904545" w:rsidP="001628F7">
            <w:pPr>
              <w:jc w:val="both"/>
            </w:pPr>
            <w:r w:rsidRPr="004339D5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1509" w:type="dxa"/>
          </w:tcPr>
          <w:p w:rsidR="00904545" w:rsidRPr="004339D5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9D5">
              <w:rPr>
                <w:rFonts w:ascii="Times New Roman" w:hAnsi="Times New Roman" w:cs="Times New Roman"/>
              </w:rPr>
              <w:t>Не требуют финансирования</w:t>
            </w: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4339D5" w:rsidRDefault="00904545" w:rsidP="001628F7">
            <w:pPr>
              <w:pStyle w:val="ConsPlusNormal"/>
              <w:widowControl/>
              <w:ind w:firstLine="213"/>
              <w:rPr>
                <w:rFonts w:ascii="Times New Roman" w:hAnsi="Times New Roman" w:cs="Times New Roman"/>
              </w:rPr>
            </w:pPr>
            <w:r w:rsidRPr="004339D5">
              <w:rPr>
                <w:rFonts w:ascii="Times New Roman" w:hAnsi="Times New Roman" w:cs="Times New Roman"/>
                <w:bCs/>
              </w:rPr>
              <w:t xml:space="preserve">Во всех </w:t>
            </w:r>
            <w:r w:rsidRPr="004339D5">
              <w:rPr>
                <w:rFonts w:ascii="Times New Roman" w:hAnsi="Times New Roman" w:cs="Times New Roman"/>
              </w:rPr>
              <w:t>общеобразовательных организациях города ведется курс «Основы религиозных культур и светской этики» по трем модулям:</w:t>
            </w:r>
          </w:p>
          <w:p w:rsidR="00904545" w:rsidRPr="004339D5" w:rsidRDefault="00904545" w:rsidP="001628F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-«Мировая религиозная культура» - 63 учащихся; </w:t>
            </w:r>
          </w:p>
          <w:p w:rsidR="00904545" w:rsidRPr="004339D5" w:rsidRDefault="00904545" w:rsidP="001628F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>- «Православная культура» - 140 учащихся;</w:t>
            </w:r>
          </w:p>
          <w:p w:rsidR="00904545" w:rsidRPr="004339D5" w:rsidRDefault="00904545" w:rsidP="001628F7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>- «Светская этика» - 292 учащихся.</w:t>
            </w:r>
          </w:p>
        </w:tc>
      </w:tr>
      <w:tr w:rsidR="00904545" w:rsidRPr="00A536BF" w:rsidTr="00855291">
        <w:trPr>
          <w:trHeight w:val="410"/>
        </w:trPr>
        <w:tc>
          <w:tcPr>
            <w:tcW w:w="568" w:type="dxa"/>
          </w:tcPr>
          <w:p w:rsidR="00904545" w:rsidRDefault="00904545" w:rsidP="001628F7">
            <w:pPr>
              <w:rPr>
                <w:sz w:val="20"/>
                <w:szCs w:val="20"/>
              </w:rPr>
            </w:pPr>
            <w:r w:rsidRPr="00F53591">
              <w:rPr>
                <w:sz w:val="20"/>
                <w:szCs w:val="20"/>
              </w:rPr>
              <w:t>5.4</w:t>
            </w:r>
          </w:p>
          <w:p w:rsidR="00904545" w:rsidRDefault="00904545" w:rsidP="001628F7">
            <w:pPr>
              <w:rPr>
                <w:sz w:val="20"/>
                <w:szCs w:val="20"/>
              </w:rPr>
            </w:pPr>
          </w:p>
          <w:p w:rsidR="00904545" w:rsidRDefault="00904545" w:rsidP="001628F7">
            <w:pPr>
              <w:rPr>
                <w:sz w:val="20"/>
                <w:szCs w:val="20"/>
              </w:rPr>
            </w:pPr>
          </w:p>
          <w:p w:rsidR="00904545" w:rsidRPr="00F53591" w:rsidRDefault="00904545" w:rsidP="001628F7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1F42">
              <w:rPr>
                <w:rFonts w:ascii="Times New Roman" w:hAnsi="Times New Roman" w:cs="Times New Roman"/>
              </w:rPr>
              <w:t xml:space="preserve">Проведение и участие в профилактических  мероприятиях по предупреждению фактов националистического или </w:t>
            </w:r>
            <w:r w:rsidRPr="00681F42">
              <w:rPr>
                <w:rFonts w:ascii="Times New Roman" w:hAnsi="Times New Roman" w:cs="Times New Roman"/>
              </w:rPr>
              <w:lastRenderedPageBreak/>
              <w:t xml:space="preserve">религиозного экстремизма (круглые столы, диспуты, встречи и др.), в том числе при  реализации проектов отдыха и занятости детей и молодежи  </w:t>
            </w:r>
          </w:p>
        </w:tc>
        <w:tc>
          <w:tcPr>
            <w:tcW w:w="1605" w:type="dxa"/>
          </w:tcPr>
          <w:p w:rsidR="00904545" w:rsidRPr="00F53591" w:rsidRDefault="00904545" w:rsidP="001628F7">
            <w:pPr>
              <w:jc w:val="both"/>
              <w:rPr>
                <w:sz w:val="20"/>
                <w:szCs w:val="20"/>
              </w:rPr>
            </w:pPr>
            <w:r w:rsidRPr="00F53591">
              <w:rPr>
                <w:sz w:val="20"/>
                <w:szCs w:val="20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1509" w:type="dxa"/>
          </w:tcPr>
          <w:p w:rsidR="00904545" w:rsidRPr="00C254DE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403415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III</w:t>
            </w:r>
            <w:r w:rsidRPr="006C22D9">
              <w:rPr>
                <w:sz w:val="20"/>
                <w:szCs w:val="20"/>
              </w:rPr>
              <w:t xml:space="preserve"> квартал 2017 года (сентябрь).</w:t>
            </w:r>
          </w:p>
          <w:p w:rsidR="00904545" w:rsidRPr="006C22D9" w:rsidRDefault="00904545" w:rsidP="001628F7">
            <w:pPr>
              <w:pStyle w:val="a9"/>
              <w:ind w:left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04545" w:rsidRPr="00A536BF" w:rsidTr="00855291">
        <w:trPr>
          <w:trHeight w:val="237"/>
        </w:trPr>
        <w:tc>
          <w:tcPr>
            <w:tcW w:w="568" w:type="dxa"/>
          </w:tcPr>
          <w:p w:rsidR="00904545" w:rsidRDefault="00904545" w:rsidP="001628F7">
            <w:r w:rsidRPr="00436FFD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1F42">
              <w:rPr>
                <w:rFonts w:ascii="Times New Roman" w:hAnsi="Times New Roman" w:cs="Times New Roman"/>
              </w:rPr>
              <w:t xml:space="preserve">Формирование и  реализация стратегии социальной рекламы, формирующей уважительное отношение к представителям различных национальностей, проживающих на территории города Урай, направленной на укрепление позитивного имиджа города Урай как территории культуры мира и толерантности  </w:t>
            </w:r>
          </w:p>
        </w:tc>
        <w:tc>
          <w:tcPr>
            <w:tcW w:w="1605" w:type="dxa"/>
          </w:tcPr>
          <w:p w:rsidR="00904545" w:rsidRPr="00360969" w:rsidRDefault="00904545" w:rsidP="001628F7">
            <w:pPr>
              <w:rPr>
                <w:sz w:val="20"/>
                <w:szCs w:val="20"/>
              </w:rPr>
            </w:pPr>
            <w:r w:rsidRPr="00360969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904545" w:rsidRPr="00766B32" w:rsidRDefault="00904545" w:rsidP="001628F7">
            <w:pPr>
              <w:rPr>
                <w:sz w:val="20"/>
                <w:szCs w:val="20"/>
                <w:highlight w:val="yellow"/>
              </w:rPr>
            </w:pPr>
            <w:r w:rsidRPr="00885858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904545" w:rsidRPr="00681F42" w:rsidRDefault="00904545" w:rsidP="001628F7">
            <w:pPr>
              <w:rPr>
                <w:sz w:val="20"/>
                <w:szCs w:val="20"/>
              </w:rPr>
            </w:pPr>
            <w:r w:rsidRPr="00360969">
              <w:rPr>
                <w:sz w:val="20"/>
                <w:szCs w:val="20"/>
              </w:rPr>
              <w:t>муниципальное автономное учреждение  «Культура»</w:t>
            </w:r>
            <w:r w:rsidRPr="00681F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</w:tcPr>
          <w:p w:rsidR="00904545" w:rsidRPr="00C254DE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t>Не требуют финансирования</w:t>
            </w: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4339D5">
            <w:pPr>
              <w:pStyle w:val="ab"/>
              <w:ind w:firstLine="355"/>
              <w:jc w:val="both"/>
              <w:rPr>
                <w:sz w:val="20"/>
                <w:szCs w:val="20"/>
              </w:rPr>
            </w:pPr>
            <w:r w:rsidRPr="0004700A">
              <w:rPr>
                <w:sz w:val="20"/>
                <w:szCs w:val="20"/>
              </w:rPr>
              <w:t xml:space="preserve">В течение 1 квартала 2017 года в общеобразовательных учреждениях города на родительских собраниях, классных часах специалистами ювенальной службы распространялись буклеты, листовки «Профилактика экстремизма и терроризма в молодежной среде». Роздано 175 буклетов. Кроме этого на страничке МБУ «Молодежный центр» </w:t>
            </w:r>
            <w:proofErr w:type="spellStart"/>
            <w:r w:rsidRPr="0004700A">
              <w:rPr>
                <w:sz w:val="20"/>
                <w:szCs w:val="20"/>
              </w:rPr>
              <w:t>ВКонтакте</w:t>
            </w:r>
            <w:proofErr w:type="spellEnd"/>
            <w:r w:rsidRPr="0004700A">
              <w:rPr>
                <w:sz w:val="20"/>
                <w:szCs w:val="20"/>
              </w:rPr>
              <w:t xml:space="preserve"> регулярно обновлялась информация по данной теме.</w:t>
            </w:r>
          </w:p>
          <w:p w:rsidR="00904545" w:rsidRPr="0004700A" w:rsidRDefault="00904545" w:rsidP="0004700A">
            <w:pPr>
              <w:ind w:firstLine="355"/>
              <w:jc w:val="both"/>
              <w:rPr>
                <w:sz w:val="20"/>
                <w:szCs w:val="20"/>
              </w:rPr>
            </w:pPr>
            <w:r w:rsidRPr="0004700A">
              <w:rPr>
                <w:sz w:val="20"/>
                <w:szCs w:val="20"/>
              </w:rPr>
              <w:t xml:space="preserve">Пресс-служба администрации города Урай выполняет свои функции по реализации стратегии в части укрепления позитивного имиджа Урая на городском, окружном уровне, в сети Интернет. На городском уровне материалы, имеющие контекст социальной </w:t>
            </w:r>
            <w:proofErr w:type="gramStart"/>
            <w:r w:rsidRPr="0004700A">
              <w:rPr>
                <w:sz w:val="20"/>
                <w:szCs w:val="20"/>
              </w:rPr>
              <w:t>рекламы, формирующей уважительное отношение к представителям различных национальностей размещаются</w:t>
            </w:r>
            <w:proofErr w:type="gramEnd"/>
            <w:r w:rsidRPr="0004700A">
              <w:rPr>
                <w:sz w:val="20"/>
                <w:szCs w:val="20"/>
              </w:rPr>
              <w:t xml:space="preserve"> в эфире ТРК «</w:t>
            </w:r>
            <w:proofErr w:type="spellStart"/>
            <w:r w:rsidRPr="0004700A">
              <w:rPr>
                <w:sz w:val="20"/>
                <w:szCs w:val="20"/>
              </w:rPr>
              <w:t>Спектр+</w:t>
            </w:r>
            <w:proofErr w:type="spellEnd"/>
            <w:r w:rsidRPr="0004700A">
              <w:rPr>
                <w:sz w:val="20"/>
                <w:szCs w:val="20"/>
              </w:rPr>
              <w:t xml:space="preserve">», в газете «Знамя», на официальном сайте администрации города Урай, в местных радио-блоках и в публичных группах социальных сетей. На окружном уровне город Урай, как территория мира и толерантности, представлен посредством размещения печатной информации в региональных СМИ и на </w:t>
            </w:r>
            <w:r w:rsidRPr="0004700A">
              <w:rPr>
                <w:sz w:val="20"/>
                <w:szCs w:val="20"/>
              </w:rPr>
              <w:lastRenderedPageBreak/>
              <w:t>окружных порталах, благодаря рассылке информационных материалов от пресс-службы в данные источники. А также благодаря сотрудничеству ТРК «Спектр» с окружной телекомпанией «</w:t>
            </w:r>
            <w:proofErr w:type="spellStart"/>
            <w:r w:rsidRPr="0004700A">
              <w:rPr>
                <w:sz w:val="20"/>
                <w:szCs w:val="20"/>
              </w:rPr>
              <w:t>Югра</w:t>
            </w:r>
            <w:proofErr w:type="spellEnd"/>
            <w:r w:rsidRPr="0004700A">
              <w:rPr>
                <w:sz w:val="20"/>
                <w:szCs w:val="20"/>
              </w:rPr>
              <w:t xml:space="preserve">». В 1 </w:t>
            </w:r>
            <w:proofErr w:type="gramStart"/>
            <w:r w:rsidRPr="0004700A">
              <w:rPr>
                <w:sz w:val="20"/>
                <w:szCs w:val="20"/>
              </w:rPr>
              <w:t>квартале</w:t>
            </w:r>
            <w:proofErr w:type="gramEnd"/>
            <w:r w:rsidRPr="0004700A">
              <w:rPr>
                <w:sz w:val="20"/>
                <w:szCs w:val="20"/>
              </w:rPr>
              <w:t xml:space="preserve"> 2017 года в местных изданиях вышел ряд материалов по следующим темам: </w:t>
            </w:r>
          </w:p>
          <w:p w:rsidR="00904545" w:rsidRPr="0004700A" w:rsidRDefault="00904545" w:rsidP="0004700A">
            <w:pPr>
              <w:tabs>
                <w:tab w:val="left" w:pos="820"/>
              </w:tabs>
              <w:jc w:val="both"/>
              <w:rPr>
                <w:sz w:val="20"/>
                <w:szCs w:val="20"/>
              </w:rPr>
            </w:pPr>
            <w:r w:rsidRPr="0004700A">
              <w:rPr>
                <w:sz w:val="20"/>
                <w:szCs w:val="20"/>
              </w:rPr>
              <w:t>- Мероприятия в рамках празднования Крещения Господня. Праздничные службы в Храме, крестный ход;</w:t>
            </w:r>
          </w:p>
          <w:p w:rsidR="00904545" w:rsidRPr="0004700A" w:rsidRDefault="00904545" w:rsidP="0004700A">
            <w:pPr>
              <w:tabs>
                <w:tab w:val="left" w:pos="820"/>
              </w:tabs>
              <w:jc w:val="both"/>
              <w:rPr>
                <w:sz w:val="20"/>
                <w:szCs w:val="20"/>
              </w:rPr>
            </w:pPr>
            <w:r w:rsidRPr="0004700A">
              <w:rPr>
                <w:sz w:val="20"/>
                <w:szCs w:val="20"/>
              </w:rPr>
              <w:t>- Городской массовый праздник «</w:t>
            </w:r>
            <w:proofErr w:type="spellStart"/>
            <w:r w:rsidRPr="0004700A">
              <w:rPr>
                <w:sz w:val="20"/>
                <w:szCs w:val="20"/>
              </w:rPr>
              <w:t>Масленница</w:t>
            </w:r>
            <w:proofErr w:type="spellEnd"/>
            <w:r w:rsidRPr="0004700A">
              <w:rPr>
                <w:sz w:val="20"/>
                <w:szCs w:val="20"/>
              </w:rPr>
              <w:t>»</w:t>
            </w:r>
          </w:p>
          <w:p w:rsidR="00904545" w:rsidRPr="0004700A" w:rsidRDefault="00904545" w:rsidP="0004700A">
            <w:pPr>
              <w:tabs>
                <w:tab w:val="left" w:pos="820"/>
              </w:tabs>
              <w:jc w:val="both"/>
              <w:rPr>
                <w:sz w:val="20"/>
                <w:szCs w:val="20"/>
              </w:rPr>
            </w:pPr>
            <w:r w:rsidRPr="0004700A">
              <w:rPr>
                <w:sz w:val="20"/>
                <w:szCs w:val="20"/>
              </w:rPr>
              <w:t xml:space="preserve">- 3 февраля в Урае впервые в общегородском формате отметили мусульманский праздник День рождения Пророка </w:t>
            </w:r>
            <w:proofErr w:type="spellStart"/>
            <w:r w:rsidRPr="0004700A">
              <w:rPr>
                <w:sz w:val="20"/>
                <w:szCs w:val="20"/>
              </w:rPr>
              <w:t>Мухаммада</w:t>
            </w:r>
            <w:proofErr w:type="spellEnd"/>
            <w:r w:rsidRPr="0004700A">
              <w:rPr>
                <w:sz w:val="20"/>
                <w:szCs w:val="20"/>
              </w:rPr>
              <w:t xml:space="preserve"> – </w:t>
            </w:r>
            <w:proofErr w:type="spellStart"/>
            <w:r w:rsidRPr="0004700A">
              <w:rPr>
                <w:sz w:val="20"/>
                <w:szCs w:val="20"/>
              </w:rPr>
              <w:t>Маулид</w:t>
            </w:r>
            <w:proofErr w:type="spellEnd"/>
            <w:proofErr w:type="gramStart"/>
            <w:r w:rsidRPr="0004700A">
              <w:rPr>
                <w:sz w:val="20"/>
                <w:szCs w:val="20"/>
              </w:rPr>
              <w:t xml:space="preserve"> А</w:t>
            </w:r>
            <w:proofErr w:type="gramEnd"/>
            <w:r w:rsidRPr="0004700A">
              <w:rPr>
                <w:sz w:val="20"/>
                <w:szCs w:val="20"/>
              </w:rPr>
              <w:t xml:space="preserve">н </w:t>
            </w:r>
            <w:proofErr w:type="spellStart"/>
            <w:r w:rsidRPr="0004700A">
              <w:rPr>
                <w:sz w:val="20"/>
                <w:szCs w:val="20"/>
              </w:rPr>
              <w:t>Наби</w:t>
            </w:r>
            <w:proofErr w:type="spellEnd"/>
            <w:r w:rsidRPr="0004700A">
              <w:rPr>
                <w:sz w:val="20"/>
                <w:szCs w:val="20"/>
              </w:rPr>
              <w:t>, посвященный одному из самых значимых событий мусульманского мира, призванный объединить людей вокруг идеи мира и добра.</w:t>
            </w:r>
          </w:p>
          <w:p w:rsidR="00904545" w:rsidRPr="0004700A" w:rsidRDefault="00904545" w:rsidP="0004700A">
            <w:pPr>
              <w:tabs>
                <w:tab w:val="left" w:pos="820"/>
              </w:tabs>
              <w:jc w:val="both"/>
              <w:rPr>
                <w:sz w:val="20"/>
                <w:szCs w:val="20"/>
              </w:rPr>
            </w:pPr>
            <w:r w:rsidRPr="0004700A">
              <w:rPr>
                <w:sz w:val="20"/>
                <w:szCs w:val="20"/>
              </w:rPr>
              <w:t xml:space="preserve">Форум общественных объединений Урая. </w:t>
            </w:r>
          </w:p>
          <w:p w:rsidR="00904545" w:rsidRPr="006C22D9" w:rsidRDefault="00904545" w:rsidP="0004700A">
            <w:pPr>
              <w:tabs>
                <w:tab w:val="left" w:pos="820"/>
              </w:tabs>
              <w:jc w:val="both"/>
              <w:rPr>
                <w:color w:val="FF0000"/>
                <w:sz w:val="20"/>
                <w:szCs w:val="20"/>
              </w:rPr>
            </w:pPr>
            <w:r w:rsidRPr="0004700A">
              <w:rPr>
                <w:position w:val="1"/>
                <w:sz w:val="20"/>
                <w:szCs w:val="20"/>
              </w:rPr>
              <w:t>- 21 марта В</w:t>
            </w:r>
            <w:r w:rsidRPr="0004700A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r w:rsidRPr="0004700A">
              <w:rPr>
                <w:position w:val="1"/>
                <w:sz w:val="20"/>
                <w:szCs w:val="20"/>
              </w:rPr>
              <w:t>биб</w:t>
            </w:r>
            <w:r w:rsidRPr="0004700A">
              <w:rPr>
                <w:spacing w:val="-2"/>
                <w:position w:val="1"/>
                <w:sz w:val="20"/>
                <w:szCs w:val="20"/>
              </w:rPr>
              <w:t>л</w:t>
            </w:r>
            <w:r w:rsidRPr="0004700A">
              <w:rPr>
                <w:position w:val="1"/>
                <w:sz w:val="20"/>
                <w:szCs w:val="20"/>
              </w:rPr>
              <w:t>и</w:t>
            </w:r>
            <w:r w:rsidRPr="0004700A">
              <w:rPr>
                <w:spacing w:val="1"/>
                <w:position w:val="1"/>
                <w:sz w:val="20"/>
                <w:szCs w:val="20"/>
              </w:rPr>
              <w:t>о</w:t>
            </w:r>
            <w:r w:rsidRPr="0004700A">
              <w:rPr>
                <w:position w:val="1"/>
                <w:sz w:val="20"/>
                <w:szCs w:val="20"/>
              </w:rPr>
              <w:t>т</w:t>
            </w:r>
            <w:r w:rsidRPr="0004700A">
              <w:rPr>
                <w:spacing w:val="1"/>
                <w:position w:val="1"/>
                <w:sz w:val="20"/>
                <w:szCs w:val="20"/>
              </w:rPr>
              <w:t>е</w:t>
            </w:r>
            <w:r w:rsidRPr="0004700A">
              <w:rPr>
                <w:position w:val="1"/>
                <w:sz w:val="20"/>
                <w:szCs w:val="20"/>
              </w:rPr>
              <w:t>ке</w:t>
            </w:r>
            <w:r w:rsidRPr="0004700A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r w:rsidRPr="0004700A">
              <w:rPr>
                <w:position w:val="1"/>
                <w:sz w:val="20"/>
                <w:szCs w:val="20"/>
              </w:rPr>
              <w:t>им</w:t>
            </w:r>
            <w:r w:rsidRPr="0004700A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04700A">
              <w:rPr>
                <w:position w:val="1"/>
                <w:sz w:val="20"/>
                <w:szCs w:val="20"/>
              </w:rPr>
              <w:t>Л</w:t>
            </w:r>
            <w:r w:rsidRPr="0004700A">
              <w:rPr>
                <w:spacing w:val="1"/>
                <w:position w:val="1"/>
                <w:sz w:val="20"/>
                <w:szCs w:val="20"/>
              </w:rPr>
              <w:t>и</w:t>
            </w:r>
            <w:r w:rsidRPr="0004700A">
              <w:rPr>
                <w:position w:val="1"/>
                <w:sz w:val="20"/>
                <w:szCs w:val="20"/>
              </w:rPr>
              <w:t>бова</w:t>
            </w:r>
            <w:proofErr w:type="spellEnd"/>
            <w:r w:rsidRPr="0004700A"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Обществ</w:t>
            </w:r>
            <w:r w:rsidRPr="0004700A">
              <w:rPr>
                <w:spacing w:val="2"/>
                <w:sz w:val="20"/>
                <w:szCs w:val="20"/>
              </w:rPr>
              <w:t>е</w:t>
            </w:r>
            <w:r w:rsidRPr="0004700A">
              <w:rPr>
                <w:sz w:val="20"/>
                <w:szCs w:val="20"/>
              </w:rPr>
              <w:t>нники, а</w:t>
            </w:r>
            <w:r w:rsidRPr="0004700A">
              <w:rPr>
                <w:spacing w:val="2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т</w:t>
            </w:r>
            <w:r w:rsidRPr="0004700A">
              <w:rPr>
                <w:spacing w:val="2"/>
                <w:sz w:val="20"/>
                <w:szCs w:val="20"/>
              </w:rPr>
              <w:t>а</w:t>
            </w:r>
            <w:r w:rsidRPr="0004700A">
              <w:rPr>
                <w:sz w:val="20"/>
                <w:szCs w:val="20"/>
              </w:rPr>
              <w:t>ких</w:t>
            </w:r>
            <w:r w:rsidRPr="0004700A">
              <w:rPr>
                <w:spacing w:val="-1"/>
                <w:sz w:val="20"/>
                <w:szCs w:val="20"/>
              </w:rPr>
              <w:t xml:space="preserve"> </w:t>
            </w:r>
            <w:r w:rsidRPr="0004700A">
              <w:rPr>
                <w:spacing w:val="1"/>
                <w:sz w:val="20"/>
                <w:szCs w:val="20"/>
              </w:rPr>
              <w:t>5</w:t>
            </w:r>
            <w:r w:rsidRPr="0004700A">
              <w:rPr>
                <w:sz w:val="20"/>
                <w:szCs w:val="20"/>
              </w:rPr>
              <w:t>5</w:t>
            </w:r>
            <w:r w:rsidRPr="0004700A">
              <w:rPr>
                <w:spacing w:val="2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о</w:t>
            </w:r>
            <w:r w:rsidRPr="0004700A">
              <w:rPr>
                <w:spacing w:val="2"/>
                <w:sz w:val="20"/>
                <w:szCs w:val="20"/>
              </w:rPr>
              <w:t>р</w:t>
            </w:r>
            <w:r w:rsidRPr="0004700A">
              <w:rPr>
                <w:sz w:val="20"/>
                <w:szCs w:val="20"/>
              </w:rPr>
              <w:t>ганизаций</w:t>
            </w:r>
            <w:r w:rsidRPr="0004700A">
              <w:rPr>
                <w:spacing w:val="1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вст</w:t>
            </w:r>
            <w:r w:rsidRPr="0004700A">
              <w:rPr>
                <w:spacing w:val="1"/>
                <w:sz w:val="20"/>
                <w:szCs w:val="20"/>
              </w:rPr>
              <w:t>р</w:t>
            </w:r>
            <w:r w:rsidRPr="0004700A">
              <w:rPr>
                <w:sz w:val="20"/>
                <w:szCs w:val="20"/>
              </w:rPr>
              <w:t>е</w:t>
            </w:r>
            <w:r w:rsidRPr="0004700A">
              <w:rPr>
                <w:spacing w:val="1"/>
                <w:sz w:val="20"/>
                <w:szCs w:val="20"/>
              </w:rPr>
              <w:t>т</w:t>
            </w:r>
            <w:r w:rsidRPr="0004700A">
              <w:rPr>
                <w:sz w:val="20"/>
                <w:szCs w:val="20"/>
              </w:rPr>
              <w:t>ились с властями,</w:t>
            </w:r>
            <w:r w:rsidRPr="0004700A">
              <w:rPr>
                <w:spacing w:val="1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чт</w:t>
            </w:r>
            <w:r w:rsidRPr="0004700A">
              <w:rPr>
                <w:spacing w:val="2"/>
                <w:sz w:val="20"/>
                <w:szCs w:val="20"/>
              </w:rPr>
              <w:t>о</w:t>
            </w:r>
            <w:r w:rsidRPr="0004700A">
              <w:rPr>
                <w:sz w:val="20"/>
                <w:szCs w:val="20"/>
              </w:rPr>
              <w:t>бы подвести</w:t>
            </w:r>
            <w:r w:rsidRPr="0004700A">
              <w:rPr>
                <w:spacing w:val="1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и</w:t>
            </w:r>
            <w:r w:rsidRPr="0004700A">
              <w:rPr>
                <w:spacing w:val="1"/>
                <w:sz w:val="20"/>
                <w:szCs w:val="20"/>
              </w:rPr>
              <w:t>т</w:t>
            </w:r>
            <w:r w:rsidRPr="0004700A">
              <w:rPr>
                <w:sz w:val="20"/>
                <w:szCs w:val="20"/>
              </w:rPr>
              <w:t>оги пр</w:t>
            </w:r>
            <w:r w:rsidRPr="0004700A">
              <w:rPr>
                <w:spacing w:val="2"/>
                <w:sz w:val="20"/>
                <w:szCs w:val="20"/>
              </w:rPr>
              <w:t>о</w:t>
            </w:r>
            <w:r w:rsidRPr="0004700A">
              <w:rPr>
                <w:sz w:val="20"/>
                <w:szCs w:val="20"/>
              </w:rPr>
              <w:t>шедшего года,</w:t>
            </w:r>
            <w:r w:rsidRPr="0004700A">
              <w:rPr>
                <w:spacing w:val="2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обс</w:t>
            </w:r>
            <w:r w:rsidRPr="0004700A">
              <w:rPr>
                <w:spacing w:val="-2"/>
                <w:sz w:val="20"/>
                <w:szCs w:val="20"/>
              </w:rPr>
              <w:t>у</w:t>
            </w:r>
            <w:r w:rsidRPr="0004700A">
              <w:rPr>
                <w:sz w:val="20"/>
                <w:szCs w:val="20"/>
              </w:rPr>
              <w:t>дить на</w:t>
            </w:r>
            <w:r w:rsidRPr="0004700A">
              <w:rPr>
                <w:spacing w:val="1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к</w:t>
            </w:r>
            <w:r w:rsidRPr="0004700A">
              <w:rPr>
                <w:spacing w:val="1"/>
                <w:sz w:val="20"/>
                <w:szCs w:val="20"/>
              </w:rPr>
              <w:t>а</w:t>
            </w:r>
            <w:r w:rsidRPr="0004700A">
              <w:rPr>
                <w:sz w:val="20"/>
                <w:szCs w:val="20"/>
              </w:rPr>
              <w:t>к</w:t>
            </w:r>
            <w:r w:rsidRPr="0004700A">
              <w:rPr>
                <w:spacing w:val="-2"/>
                <w:sz w:val="20"/>
                <w:szCs w:val="20"/>
              </w:rPr>
              <w:t>у</w:t>
            </w:r>
            <w:r w:rsidRPr="0004700A">
              <w:rPr>
                <w:sz w:val="20"/>
                <w:szCs w:val="20"/>
              </w:rPr>
              <w:t>ю поддер</w:t>
            </w:r>
            <w:r w:rsidRPr="0004700A">
              <w:rPr>
                <w:spacing w:val="1"/>
                <w:sz w:val="20"/>
                <w:szCs w:val="20"/>
              </w:rPr>
              <w:t>ж</w:t>
            </w:r>
            <w:r w:rsidRPr="0004700A">
              <w:rPr>
                <w:sz w:val="20"/>
                <w:szCs w:val="20"/>
              </w:rPr>
              <w:t>ку</w:t>
            </w:r>
            <w:r w:rsidRPr="0004700A">
              <w:rPr>
                <w:spacing w:val="-2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м</w:t>
            </w:r>
            <w:r w:rsidRPr="0004700A">
              <w:rPr>
                <w:spacing w:val="2"/>
                <w:sz w:val="20"/>
                <w:szCs w:val="20"/>
              </w:rPr>
              <w:t>о</w:t>
            </w:r>
            <w:r w:rsidRPr="0004700A">
              <w:rPr>
                <w:sz w:val="20"/>
                <w:szCs w:val="20"/>
              </w:rPr>
              <w:t>г</w:t>
            </w:r>
            <w:r w:rsidRPr="0004700A">
              <w:rPr>
                <w:spacing w:val="-4"/>
                <w:sz w:val="20"/>
                <w:szCs w:val="20"/>
              </w:rPr>
              <w:t>у</w:t>
            </w:r>
            <w:r w:rsidRPr="0004700A">
              <w:rPr>
                <w:sz w:val="20"/>
                <w:szCs w:val="20"/>
              </w:rPr>
              <w:t xml:space="preserve">т </w:t>
            </w:r>
            <w:r w:rsidRPr="0004700A">
              <w:rPr>
                <w:spacing w:val="2"/>
                <w:sz w:val="20"/>
                <w:szCs w:val="20"/>
              </w:rPr>
              <w:t>р</w:t>
            </w:r>
            <w:r w:rsidRPr="0004700A">
              <w:rPr>
                <w:sz w:val="20"/>
                <w:szCs w:val="20"/>
              </w:rPr>
              <w:t>ассчи</w:t>
            </w:r>
            <w:r w:rsidRPr="0004700A">
              <w:rPr>
                <w:spacing w:val="1"/>
                <w:sz w:val="20"/>
                <w:szCs w:val="20"/>
              </w:rPr>
              <w:t>т</w:t>
            </w:r>
            <w:r w:rsidRPr="0004700A">
              <w:rPr>
                <w:sz w:val="20"/>
                <w:szCs w:val="20"/>
              </w:rPr>
              <w:t>ыва</w:t>
            </w:r>
            <w:r w:rsidRPr="0004700A">
              <w:rPr>
                <w:spacing w:val="1"/>
                <w:sz w:val="20"/>
                <w:szCs w:val="20"/>
              </w:rPr>
              <w:t>т</w:t>
            </w:r>
            <w:r w:rsidRPr="0004700A">
              <w:rPr>
                <w:sz w:val="20"/>
                <w:szCs w:val="20"/>
              </w:rPr>
              <w:t>ь не</w:t>
            </w:r>
            <w:r w:rsidRPr="0004700A">
              <w:rPr>
                <w:spacing w:val="1"/>
                <w:sz w:val="20"/>
                <w:szCs w:val="20"/>
              </w:rPr>
              <w:t>к</w:t>
            </w:r>
            <w:r w:rsidRPr="0004700A">
              <w:rPr>
                <w:sz w:val="20"/>
                <w:szCs w:val="20"/>
              </w:rPr>
              <w:t>о</w:t>
            </w:r>
            <w:r w:rsidRPr="0004700A">
              <w:rPr>
                <w:spacing w:val="1"/>
                <w:sz w:val="20"/>
                <w:szCs w:val="20"/>
              </w:rPr>
              <w:t>м</w:t>
            </w:r>
            <w:r w:rsidRPr="0004700A">
              <w:rPr>
                <w:sz w:val="20"/>
                <w:szCs w:val="20"/>
              </w:rPr>
              <w:t>м</w:t>
            </w:r>
            <w:r w:rsidRPr="0004700A">
              <w:rPr>
                <w:spacing w:val="1"/>
                <w:sz w:val="20"/>
                <w:szCs w:val="20"/>
              </w:rPr>
              <w:t>е</w:t>
            </w:r>
            <w:r w:rsidRPr="0004700A">
              <w:rPr>
                <w:sz w:val="20"/>
                <w:szCs w:val="20"/>
              </w:rPr>
              <w:t>рч</w:t>
            </w:r>
            <w:r w:rsidRPr="0004700A">
              <w:rPr>
                <w:spacing w:val="2"/>
                <w:sz w:val="20"/>
                <w:szCs w:val="20"/>
              </w:rPr>
              <w:t>е</w:t>
            </w:r>
            <w:r w:rsidRPr="0004700A">
              <w:rPr>
                <w:sz w:val="20"/>
                <w:szCs w:val="20"/>
              </w:rPr>
              <w:t>ские</w:t>
            </w:r>
            <w:r w:rsidRPr="0004700A">
              <w:rPr>
                <w:spacing w:val="2"/>
                <w:sz w:val="20"/>
                <w:szCs w:val="20"/>
              </w:rPr>
              <w:t xml:space="preserve"> </w:t>
            </w:r>
            <w:r w:rsidRPr="0004700A">
              <w:rPr>
                <w:spacing w:val="1"/>
                <w:sz w:val="20"/>
                <w:szCs w:val="20"/>
              </w:rPr>
              <w:t>о</w:t>
            </w:r>
            <w:r w:rsidRPr="0004700A">
              <w:rPr>
                <w:sz w:val="20"/>
                <w:szCs w:val="20"/>
              </w:rPr>
              <w:t>рганиз</w:t>
            </w:r>
            <w:r w:rsidRPr="0004700A">
              <w:rPr>
                <w:spacing w:val="2"/>
                <w:sz w:val="20"/>
                <w:szCs w:val="20"/>
              </w:rPr>
              <w:t>а</w:t>
            </w:r>
            <w:r w:rsidRPr="0004700A">
              <w:rPr>
                <w:sz w:val="20"/>
                <w:szCs w:val="20"/>
              </w:rPr>
              <w:t>ции в сфе</w:t>
            </w:r>
            <w:r w:rsidRPr="0004700A">
              <w:rPr>
                <w:spacing w:val="2"/>
                <w:sz w:val="20"/>
                <w:szCs w:val="20"/>
              </w:rPr>
              <w:t>р</w:t>
            </w:r>
            <w:r w:rsidRPr="0004700A">
              <w:rPr>
                <w:sz w:val="20"/>
                <w:szCs w:val="20"/>
              </w:rPr>
              <w:t>е пр</w:t>
            </w:r>
            <w:r w:rsidRPr="0004700A">
              <w:rPr>
                <w:spacing w:val="1"/>
                <w:sz w:val="20"/>
                <w:szCs w:val="20"/>
              </w:rPr>
              <w:t>е</w:t>
            </w:r>
            <w:r w:rsidRPr="0004700A">
              <w:rPr>
                <w:sz w:val="20"/>
                <w:szCs w:val="20"/>
              </w:rPr>
              <w:t>дост</w:t>
            </w:r>
            <w:r w:rsidRPr="0004700A">
              <w:rPr>
                <w:spacing w:val="2"/>
                <w:sz w:val="20"/>
                <w:szCs w:val="20"/>
              </w:rPr>
              <w:t>а</w:t>
            </w:r>
            <w:r w:rsidRPr="0004700A">
              <w:rPr>
                <w:sz w:val="20"/>
                <w:szCs w:val="20"/>
              </w:rPr>
              <w:t xml:space="preserve">вления </w:t>
            </w:r>
            <w:r w:rsidRPr="0004700A">
              <w:rPr>
                <w:spacing w:val="-3"/>
                <w:sz w:val="20"/>
                <w:szCs w:val="20"/>
              </w:rPr>
              <w:t>у</w:t>
            </w:r>
            <w:r w:rsidRPr="0004700A">
              <w:rPr>
                <w:sz w:val="20"/>
                <w:szCs w:val="20"/>
              </w:rPr>
              <w:t>сл</w:t>
            </w:r>
            <w:r w:rsidRPr="0004700A">
              <w:rPr>
                <w:spacing w:val="-3"/>
                <w:sz w:val="20"/>
                <w:szCs w:val="20"/>
              </w:rPr>
              <w:t>у</w:t>
            </w:r>
            <w:r w:rsidRPr="0004700A">
              <w:rPr>
                <w:sz w:val="20"/>
                <w:szCs w:val="20"/>
              </w:rPr>
              <w:t>г. Да</w:t>
            </w:r>
            <w:r w:rsidRPr="0004700A">
              <w:rPr>
                <w:spacing w:val="2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и</w:t>
            </w:r>
            <w:r w:rsidRPr="0004700A">
              <w:rPr>
                <w:spacing w:val="1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пр</w:t>
            </w:r>
            <w:r w:rsidRPr="0004700A">
              <w:rPr>
                <w:spacing w:val="1"/>
                <w:sz w:val="20"/>
                <w:szCs w:val="20"/>
              </w:rPr>
              <w:t>о</w:t>
            </w:r>
            <w:r w:rsidRPr="0004700A">
              <w:rPr>
                <w:sz w:val="20"/>
                <w:szCs w:val="20"/>
              </w:rPr>
              <w:t>сто</w:t>
            </w:r>
            <w:r w:rsidRPr="0004700A">
              <w:rPr>
                <w:spacing w:val="2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по</w:t>
            </w:r>
            <w:r w:rsidRPr="0004700A">
              <w:rPr>
                <w:spacing w:val="2"/>
                <w:sz w:val="20"/>
                <w:szCs w:val="20"/>
              </w:rPr>
              <w:t>р</w:t>
            </w:r>
            <w:r w:rsidRPr="0004700A">
              <w:rPr>
                <w:sz w:val="20"/>
                <w:szCs w:val="20"/>
              </w:rPr>
              <w:t>ад</w:t>
            </w:r>
            <w:r w:rsidRPr="0004700A">
              <w:rPr>
                <w:spacing w:val="1"/>
                <w:sz w:val="20"/>
                <w:szCs w:val="20"/>
              </w:rPr>
              <w:t>о</w:t>
            </w:r>
            <w:r w:rsidRPr="0004700A">
              <w:rPr>
                <w:sz w:val="20"/>
                <w:szCs w:val="20"/>
              </w:rPr>
              <w:t>ва</w:t>
            </w:r>
            <w:r w:rsidRPr="0004700A">
              <w:rPr>
                <w:spacing w:val="1"/>
                <w:sz w:val="20"/>
                <w:szCs w:val="20"/>
              </w:rPr>
              <w:t>т</w:t>
            </w:r>
            <w:r w:rsidRPr="0004700A">
              <w:rPr>
                <w:sz w:val="20"/>
                <w:szCs w:val="20"/>
              </w:rPr>
              <w:t xml:space="preserve">ься </w:t>
            </w:r>
            <w:r w:rsidRPr="0004700A">
              <w:rPr>
                <w:spacing w:val="-3"/>
                <w:sz w:val="20"/>
                <w:szCs w:val="20"/>
              </w:rPr>
              <w:t>у</w:t>
            </w:r>
            <w:r w:rsidRPr="0004700A">
              <w:rPr>
                <w:sz w:val="20"/>
                <w:szCs w:val="20"/>
              </w:rPr>
              <w:t>спе</w:t>
            </w:r>
            <w:r w:rsidRPr="0004700A">
              <w:rPr>
                <w:spacing w:val="-2"/>
                <w:sz w:val="20"/>
                <w:szCs w:val="20"/>
              </w:rPr>
              <w:t>х</w:t>
            </w:r>
            <w:r w:rsidRPr="0004700A">
              <w:rPr>
                <w:sz w:val="20"/>
                <w:szCs w:val="20"/>
              </w:rPr>
              <w:t>ам</w:t>
            </w:r>
            <w:r w:rsidRPr="0004700A">
              <w:rPr>
                <w:spacing w:val="2"/>
                <w:sz w:val="20"/>
                <w:szCs w:val="20"/>
              </w:rPr>
              <w:t xml:space="preserve"> </w:t>
            </w:r>
            <w:r w:rsidRPr="0004700A">
              <w:rPr>
                <w:sz w:val="20"/>
                <w:szCs w:val="20"/>
              </w:rPr>
              <w:t>др</w:t>
            </w:r>
            <w:r w:rsidRPr="0004700A">
              <w:rPr>
                <w:spacing w:val="-2"/>
                <w:sz w:val="20"/>
                <w:szCs w:val="20"/>
              </w:rPr>
              <w:t>у</w:t>
            </w:r>
            <w:r w:rsidRPr="0004700A">
              <w:rPr>
                <w:sz w:val="20"/>
                <w:szCs w:val="20"/>
              </w:rPr>
              <w:t xml:space="preserve">г </w:t>
            </w:r>
            <w:r w:rsidRPr="0004700A">
              <w:rPr>
                <w:spacing w:val="-1"/>
                <w:sz w:val="20"/>
                <w:szCs w:val="20"/>
              </w:rPr>
              <w:t>д</w:t>
            </w:r>
            <w:r w:rsidRPr="0004700A">
              <w:rPr>
                <w:sz w:val="20"/>
                <w:szCs w:val="20"/>
              </w:rPr>
              <w:t>р</w:t>
            </w:r>
            <w:r w:rsidRPr="0004700A">
              <w:rPr>
                <w:spacing w:val="-1"/>
                <w:sz w:val="20"/>
                <w:szCs w:val="20"/>
              </w:rPr>
              <w:t>у</w:t>
            </w:r>
            <w:r w:rsidRPr="0004700A">
              <w:rPr>
                <w:sz w:val="20"/>
                <w:szCs w:val="20"/>
              </w:rPr>
              <w:t>га. Также материалы были разосланы в региональные издания и размещались на окружных интернет порталах.</w:t>
            </w:r>
          </w:p>
        </w:tc>
      </w:tr>
      <w:tr w:rsidR="00904545" w:rsidRPr="00A536BF" w:rsidTr="00855291">
        <w:trPr>
          <w:trHeight w:val="1099"/>
        </w:trPr>
        <w:tc>
          <w:tcPr>
            <w:tcW w:w="568" w:type="dxa"/>
          </w:tcPr>
          <w:p w:rsidR="00904545" w:rsidRDefault="00904545" w:rsidP="001628F7">
            <w:r w:rsidRPr="00436FFD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A5CF2">
              <w:rPr>
                <w:rFonts w:ascii="Times New Roman" w:hAnsi="Times New Roman" w:cs="Times New Roman"/>
              </w:rPr>
              <w:t xml:space="preserve">Информирование населения посредством </w:t>
            </w:r>
            <w:proofErr w:type="spellStart"/>
            <w:r w:rsidRPr="009A5CF2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9A5CF2">
              <w:rPr>
                <w:rFonts w:ascii="Times New Roman" w:hAnsi="Times New Roman" w:cs="Times New Roman"/>
              </w:rPr>
              <w:t xml:space="preserve"> (в том числе официальных сайтов организаций) о мероприятиях, направленных на укрепление единства и духовной общности </w:t>
            </w:r>
            <w:proofErr w:type="spellStart"/>
            <w:r w:rsidRPr="009A5CF2">
              <w:rPr>
                <w:rFonts w:ascii="Times New Roman" w:hAnsi="Times New Roman" w:cs="Times New Roman"/>
              </w:rPr>
              <w:t>этноконфессиональной</w:t>
            </w:r>
            <w:proofErr w:type="spellEnd"/>
            <w:r w:rsidRPr="009A5CF2">
              <w:rPr>
                <w:rFonts w:ascii="Times New Roman" w:hAnsi="Times New Roman" w:cs="Times New Roman"/>
              </w:rPr>
              <w:t xml:space="preserve"> среды на территории города Урай</w:t>
            </w:r>
          </w:p>
        </w:tc>
        <w:tc>
          <w:tcPr>
            <w:tcW w:w="1605" w:type="dxa"/>
          </w:tcPr>
          <w:p w:rsidR="00904545" w:rsidRPr="004339D5" w:rsidRDefault="00904545" w:rsidP="001628F7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Управление образования администрации города Урай; </w:t>
            </w:r>
          </w:p>
          <w:p w:rsidR="00904545" w:rsidRPr="004339D5" w:rsidRDefault="00904545" w:rsidP="001628F7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>управление по культуре и молодежной политике администрации города Урай;</w:t>
            </w:r>
          </w:p>
          <w:p w:rsidR="00904545" w:rsidRPr="004339D5" w:rsidRDefault="00904545" w:rsidP="001628F7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>пресс-служба администрации города Урай</w:t>
            </w:r>
          </w:p>
        </w:tc>
        <w:tc>
          <w:tcPr>
            <w:tcW w:w="1509" w:type="dxa"/>
          </w:tcPr>
          <w:p w:rsidR="00904545" w:rsidRPr="004339D5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9D5">
              <w:rPr>
                <w:rFonts w:ascii="Times New Roman" w:hAnsi="Times New Roman" w:cs="Times New Roman"/>
              </w:rPr>
              <w:t>Не требуют финансирования</w:t>
            </w: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4339D5" w:rsidRDefault="00904545" w:rsidP="004339D5">
            <w:pPr>
              <w:pStyle w:val="ab"/>
              <w:ind w:firstLine="355"/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Отчеты и информация обо всех проведенных мероприятиях в  общеобразовательных организациях города  в обязательном порядке размещаются на официальных сайтах </w:t>
            </w:r>
          </w:p>
          <w:p w:rsidR="00904545" w:rsidRPr="004339D5" w:rsidRDefault="00904545" w:rsidP="004339D5">
            <w:pPr>
              <w:pStyle w:val="ab"/>
              <w:ind w:firstLine="355"/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Мероприятия, направленные на укрепление единства и духовной общности </w:t>
            </w:r>
            <w:proofErr w:type="spellStart"/>
            <w:r w:rsidRPr="004339D5">
              <w:rPr>
                <w:sz w:val="20"/>
                <w:szCs w:val="20"/>
              </w:rPr>
              <w:t>этноконфессиональной</w:t>
            </w:r>
            <w:proofErr w:type="spellEnd"/>
            <w:r w:rsidRPr="004339D5">
              <w:rPr>
                <w:sz w:val="20"/>
                <w:szCs w:val="20"/>
              </w:rPr>
              <w:t xml:space="preserve"> </w:t>
            </w:r>
            <w:proofErr w:type="gramStart"/>
            <w:r w:rsidRPr="004339D5">
              <w:rPr>
                <w:sz w:val="20"/>
                <w:szCs w:val="20"/>
              </w:rPr>
              <w:t>среды, проводимые учреждениями культуры и молодежной политики размещаются</w:t>
            </w:r>
            <w:proofErr w:type="gramEnd"/>
            <w:r w:rsidRPr="004339D5">
              <w:rPr>
                <w:sz w:val="20"/>
                <w:szCs w:val="20"/>
              </w:rPr>
              <w:t xml:space="preserve"> на: официальном сайте органов местного самоуправления города Урай, на официальных сайтах учреждений культуры и молодежной политики, через авторизированную информационную систему «Единое информационное пространство в сфере культуры» (АИС ЕИПСК).</w:t>
            </w:r>
          </w:p>
          <w:p w:rsidR="00904545" w:rsidRPr="004339D5" w:rsidRDefault="00904545" w:rsidP="000B37D7">
            <w:pPr>
              <w:ind w:firstLine="213"/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Пресс-служба </w:t>
            </w:r>
            <w:r>
              <w:rPr>
                <w:sz w:val="20"/>
                <w:szCs w:val="20"/>
              </w:rPr>
              <w:t>а</w:t>
            </w:r>
            <w:r w:rsidRPr="004339D5">
              <w:rPr>
                <w:sz w:val="20"/>
                <w:szCs w:val="20"/>
              </w:rPr>
              <w:t xml:space="preserve">дминистрации города Урай ведет постоянную работу по наполнению интернет сайта органов местного самоуправления. На официальном сайте размещена информация о деятельности Межведомственной комиссии города Урай по противодействию экстремистской деятельности, в разделе «Новости» размещаются подготовленные пресс-службой новости о результатах заседаний коллегиальных органов, задействованных в работе по противодействию экстремизму, событийные материалы по тематике деятельности общественных организаций, профилактики экстремизма. Специалисты пресс-службы </w:t>
            </w:r>
            <w:r w:rsidRPr="004339D5">
              <w:rPr>
                <w:sz w:val="20"/>
                <w:szCs w:val="20"/>
              </w:rPr>
              <w:lastRenderedPageBreak/>
              <w:t xml:space="preserve">осуществляют также продвижение информационных материалов </w:t>
            </w:r>
            <w:proofErr w:type="spellStart"/>
            <w:r w:rsidRPr="004339D5">
              <w:rPr>
                <w:sz w:val="20"/>
                <w:szCs w:val="20"/>
              </w:rPr>
              <w:t>этноконфессиональной</w:t>
            </w:r>
            <w:proofErr w:type="spellEnd"/>
            <w:r w:rsidRPr="004339D5">
              <w:rPr>
                <w:sz w:val="20"/>
                <w:szCs w:val="20"/>
              </w:rPr>
              <w:t xml:space="preserve"> тематики в социальных сетях «Одноклассники» и «</w:t>
            </w:r>
            <w:proofErr w:type="spellStart"/>
            <w:r w:rsidRPr="004339D5">
              <w:rPr>
                <w:sz w:val="20"/>
                <w:szCs w:val="20"/>
              </w:rPr>
              <w:t>Вконтакте</w:t>
            </w:r>
            <w:proofErr w:type="spellEnd"/>
            <w:r w:rsidRPr="004339D5">
              <w:rPr>
                <w:sz w:val="20"/>
                <w:szCs w:val="20"/>
              </w:rPr>
              <w:t xml:space="preserve">» - в </w:t>
            </w:r>
            <w:proofErr w:type="gramStart"/>
            <w:r w:rsidRPr="004339D5">
              <w:rPr>
                <w:sz w:val="20"/>
                <w:szCs w:val="20"/>
              </w:rPr>
              <w:t>рамках</w:t>
            </w:r>
            <w:proofErr w:type="gramEnd"/>
            <w:r w:rsidRPr="004339D5">
              <w:rPr>
                <w:sz w:val="20"/>
                <w:szCs w:val="20"/>
              </w:rPr>
              <w:t xml:space="preserve"> созданных на этих ресурсах виртуальных страницах.</w:t>
            </w:r>
          </w:p>
          <w:p w:rsidR="00904545" w:rsidRPr="006C22D9" w:rsidRDefault="00904545" w:rsidP="000B37D7">
            <w:pPr>
              <w:pStyle w:val="ab"/>
              <w:jc w:val="both"/>
              <w:rPr>
                <w:color w:val="FF0000"/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Пресс-служба администрации города Урай поддерживает работу </w:t>
            </w:r>
            <w:proofErr w:type="spellStart"/>
            <w:r w:rsidRPr="004339D5">
              <w:rPr>
                <w:sz w:val="20"/>
                <w:szCs w:val="20"/>
              </w:rPr>
              <w:t>интернет-проекта</w:t>
            </w:r>
            <w:proofErr w:type="spellEnd"/>
            <w:r w:rsidRPr="004339D5">
              <w:rPr>
                <w:sz w:val="20"/>
                <w:szCs w:val="20"/>
              </w:rPr>
              <w:t xml:space="preserve"> «Портал гражданского общества Югры – </w:t>
            </w:r>
            <w:proofErr w:type="spellStart"/>
            <w:r w:rsidRPr="004339D5">
              <w:rPr>
                <w:sz w:val="20"/>
                <w:szCs w:val="20"/>
              </w:rPr>
              <w:t>Югражданин</w:t>
            </w:r>
            <w:proofErr w:type="gramStart"/>
            <w:r w:rsidRPr="004339D5">
              <w:rPr>
                <w:sz w:val="20"/>
                <w:szCs w:val="20"/>
              </w:rPr>
              <w:t>.р</w:t>
            </w:r>
            <w:proofErr w:type="gramEnd"/>
            <w:r w:rsidRPr="004339D5">
              <w:rPr>
                <w:sz w:val="20"/>
                <w:szCs w:val="20"/>
              </w:rPr>
              <w:t>ф</w:t>
            </w:r>
            <w:proofErr w:type="spellEnd"/>
            <w:r w:rsidRPr="004339D5">
              <w:rPr>
                <w:sz w:val="20"/>
                <w:szCs w:val="20"/>
              </w:rPr>
              <w:t xml:space="preserve">», куда регулярно из Урая направляются новостные материалы по теме деятельности </w:t>
            </w:r>
            <w:proofErr w:type="spellStart"/>
            <w:r w:rsidRPr="004339D5">
              <w:rPr>
                <w:sz w:val="20"/>
                <w:szCs w:val="20"/>
              </w:rPr>
              <w:t>этнокнфессиональных</w:t>
            </w:r>
            <w:proofErr w:type="spellEnd"/>
            <w:r w:rsidRPr="004339D5">
              <w:rPr>
                <w:sz w:val="20"/>
                <w:szCs w:val="20"/>
              </w:rPr>
              <w:t xml:space="preserve"> объединений.</w:t>
            </w:r>
          </w:p>
        </w:tc>
      </w:tr>
      <w:tr w:rsidR="00904545" w:rsidRPr="00A536BF" w:rsidTr="00855291">
        <w:tc>
          <w:tcPr>
            <w:tcW w:w="568" w:type="dxa"/>
          </w:tcPr>
          <w:p w:rsidR="00904545" w:rsidRDefault="00904545" w:rsidP="001628F7">
            <w:r w:rsidRPr="00436FFD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06" w:type="dxa"/>
            <w:gridSpan w:val="2"/>
          </w:tcPr>
          <w:p w:rsidR="00904545" w:rsidRPr="00681F42" w:rsidRDefault="00904545" w:rsidP="001628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1F42">
              <w:rPr>
                <w:rFonts w:ascii="Times New Roman" w:hAnsi="Times New Roman" w:cs="Times New Roman"/>
              </w:rPr>
              <w:t xml:space="preserve">Подготовка и проведение мероприятий, в рамках Декады профилактики экстремизма     </w:t>
            </w:r>
          </w:p>
        </w:tc>
        <w:tc>
          <w:tcPr>
            <w:tcW w:w="1605" w:type="dxa"/>
          </w:tcPr>
          <w:p w:rsidR="00904545" w:rsidRPr="00766B32" w:rsidRDefault="00904545" w:rsidP="001628F7">
            <w:pPr>
              <w:rPr>
                <w:sz w:val="20"/>
                <w:szCs w:val="20"/>
              </w:rPr>
            </w:pPr>
            <w:r w:rsidRPr="00766B32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904545" w:rsidRPr="00766B32" w:rsidRDefault="00904545" w:rsidP="001628F7">
            <w:pPr>
              <w:rPr>
                <w:sz w:val="20"/>
                <w:szCs w:val="20"/>
              </w:rPr>
            </w:pPr>
            <w:r w:rsidRPr="00766B32">
              <w:rPr>
                <w:sz w:val="20"/>
                <w:szCs w:val="20"/>
              </w:rPr>
              <w:t>управление по культуре и  молодежной политике администрации города Урай;</w:t>
            </w:r>
          </w:p>
          <w:p w:rsidR="00904545" w:rsidRPr="00230C47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230C47">
              <w:rPr>
                <w:sz w:val="20"/>
                <w:szCs w:val="20"/>
              </w:rPr>
              <w:t xml:space="preserve">управление по физической культуре, спорту и туризму администрации города Урай; </w:t>
            </w:r>
          </w:p>
          <w:p w:rsidR="00904545" w:rsidRPr="00230C47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230C47">
              <w:rPr>
                <w:sz w:val="20"/>
                <w:szCs w:val="20"/>
              </w:rPr>
              <w:t xml:space="preserve">отдел по делам несовершеннолетних и защите их прав администрации города Урай; </w:t>
            </w:r>
          </w:p>
          <w:p w:rsidR="00904545" w:rsidRPr="00681F42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885858">
              <w:rPr>
                <w:sz w:val="20"/>
                <w:szCs w:val="20"/>
              </w:rPr>
              <w:t>пресс-служба администрации города Урай;</w:t>
            </w:r>
            <w:r w:rsidRPr="00681F42">
              <w:rPr>
                <w:sz w:val="20"/>
                <w:szCs w:val="20"/>
              </w:rPr>
              <w:t xml:space="preserve"> </w:t>
            </w:r>
          </w:p>
          <w:p w:rsidR="00904545" w:rsidRPr="00766B32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766B32">
              <w:rPr>
                <w:sz w:val="20"/>
                <w:szCs w:val="20"/>
              </w:rPr>
              <w:t xml:space="preserve">муниципальное бюджетное учреждение «Молодежный </w:t>
            </w:r>
            <w:r w:rsidRPr="00766B32">
              <w:rPr>
                <w:sz w:val="20"/>
                <w:szCs w:val="20"/>
              </w:rPr>
              <w:lastRenderedPageBreak/>
              <w:t xml:space="preserve">центр»; </w:t>
            </w:r>
          </w:p>
          <w:p w:rsidR="00904545" w:rsidRPr="00681F42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766B32">
              <w:rPr>
                <w:sz w:val="20"/>
                <w:szCs w:val="20"/>
              </w:rPr>
              <w:t>муниципальное автономное учреждение  «Культура»</w:t>
            </w:r>
          </w:p>
        </w:tc>
        <w:tc>
          <w:tcPr>
            <w:tcW w:w="1509" w:type="dxa"/>
          </w:tcPr>
          <w:p w:rsidR="00904545" w:rsidRPr="00C254DE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lastRenderedPageBreak/>
              <w:t>Не требуют финансирования</w:t>
            </w: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0B37D7">
            <w:pPr>
              <w:jc w:val="both"/>
              <w:rPr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IV</w:t>
            </w:r>
            <w:r w:rsidRPr="006C22D9">
              <w:rPr>
                <w:sz w:val="20"/>
                <w:szCs w:val="20"/>
              </w:rPr>
              <w:t xml:space="preserve"> квартал 2017 года (ноябрь).</w:t>
            </w:r>
          </w:p>
          <w:p w:rsidR="00904545" w:rsidRPr="006C22D9" w:rsidRDefault="00904545" w:rsidP="001628F7">
            <w:pPr>
              <w:ind w:firstLine="213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04545" w:rsidRPr="00A536BF" w:rsidTr="00855291">
        <w:trPr>
          <w:trHeight w:val="2541"/>
        </w:trPr>
        <w:tc>
          <w:tcPr>
            <w:tcW w:w="568" w:type="dxa"/>
          </w:tcPr>
          <w:p w:rsidR="00904545" w:rsidRPr="00F53591" w:rsidRDefault="00904545" w:rsidP="001628F7">
            <w:pPr>
              <w:rPr>
                <w:sz w:val="20"/>
                <w:szCs w:val="20"/>
              </w:rPr>
            </w:pPr>
            <w:r w:rsidRPr="00F53591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2506" w:type="dxa"/>
            <w:gridSpan w:val="2"/>
          </w:tcPr>
          <w:p w:rsidR="00904545" w:rsidRPr="00F53591" w:rsidRDefault="00904545" w:rsidP="001628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3591">
              <w:rPr>
                <w:rFonts w:ascii="Times New Roman" w:hAnsi="Times New Roman" w:cs="Times New Roman"/>
              </w:rPr>
              <w:t>Проведение фестивалей, конкурсов плакатов среди учащихся старших классов образовательных организаций «Мы разные – в этом наше богатство, мы вместе – в этом наша сила»,  национальностей «Много голосов - один мир» в целях профилактики экстремизма и терроризма</w:t>
            </w:r>
          </w:p>
        </w:tc>
        <w:tc>
          <w:tcPr>
            <w:tcW w:w="1605" w:type="dxa"/>
          </w:tcPr>
          <w:p w:rsidR="00904545" w:rsidRPr="00F53591" w:rsidRDefault="00904545" w:rsidP="001628F7">
            <w:pPr>
              <w:jc w:val="both"/>
              <w:rPr>
                <w:sz w:val="20"/>
                <w:szCs w:val="20"/>
              </w:rPr>
            </w:pPr>
            <w:proofErr w:type="gramStart"/>
            <w:r w:rsidRPr="00F53591">
              <w:rPr>
                <w:sz w:val="20"/>
                <w:szCs w:val="20"/>
              </w:rPr>
              <w:t xml:space="preserve">муниципальное автономное учреждение  «Культура» (киноконцертный цирковой комплекс «Юность </w:t>
            </w:r>
            <w:proofErr w:type="spellStart"/>
            <w:r w:rsidRPr="00F53591">
              <w:rPr>
                <w:sz w:val="20"/>
                <w:szCs w:val="20"/>
              </w:rPr>
              <w:t>Шаима</w:t>
            </w:r>
            <w:proofErr w:type="spellEnd"/>
            <w:r w:rsidRPr="00F5359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09" w:type="dxa"/>
          </w:tcPr>
          <w:p w:rsidR="00904545" w:rsidRPr="00C254DE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4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93" w:type="dxa"/>
            <w:vAlign w:val="center"/>
          </w:tcPr>
          <w:p w:rsidR="00904545" w:rsidRPr="00897178" w:rsidRDefault="00904545" w:rsidP="001628F7">
            <w:pPr>
              <w:pStyle w:val="ConsPlusNormal"/>
              <w:ind w:left="122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vAlign w:val="center"/>
          </w:tcPr>
          <w:p w:rsidR="00904545" w:rsidRPr="00897178" w:rsidRDefault="00904545" w:rsidP="00162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3"/>
            <w:vAlign w:val="center"/>
          </w:tcPr>
          <w:p w:rsidR="00904545" w:rsidRPr="00904545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4545" w:rsidRPr="00897178" w:rsidRDefault="00904545" w:rsidP="005D68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4F0975">
            <w:pPr>
              <w:jc w:val="both"/>
              <w:rPr>
                <w:color w:val="FF0000"/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Проведение мероприятий запланировано на </w:t>
            </w:r>
            <w:r w:rsidRPr="006C22D9">
              <w:rPr>
                <w:sz w:val="20"/>
                <w:szCs w:val="20"/>
                <w:lang w:val="en-US"/>
              </w:rPr>
              <w:t>IV</w:t>
            </w:r>
            <w:r w:rsidRPr="006C22D9">
              <w:rPr>
                <w:sz w:val="20"/>
                <w:szCs w:val="20"/>
              </w:rPr>
              <w:t xml:space="preserve"> квартал 2017 года (октябрь).</w:t>
            </w:r>
          </w:p>
        </w:tc>
      </w:tr>
      <w:tr w:rsidR="00904545" w:rsidRPr="00A536BF" w:rsidTr="00855291">
        <w:trPr>
          <w:trHeight w:val="237"/>
        </w:trPr>
        <w:tc>
          <w:tcPr>
            <w:tcW w:w="568" w:type="dxa"/>
          </w:tcPr>
          <w:p w:rsidR="00904545" w:rsidRPr="00F53591" w:rsidRDefault="00904545" w:rsidP="001628F7">
            <w:r w:rsidRPr="00F5359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06" w:type="dxa"/>
            <w:gridSpan w:val="2"/>
          </w:tcPr>
          <w:p w:rsidR="00904545" w:rsidRPr="00EE3660" w:rsidRDefault="00904545" w:rsidP="001628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E3660">
              <w:rPr>
                <w:rFonts w:ascii="Times New Roman" w:hAnsi="Times New Roman" w:cs="Times New Roman"/>
              </w:rPr>
              <w:t>Осуществление  информационного мониторинга религиозной ситуации на территории города Урай</w:t>
            </w:r>
          </w:p>
        </w:tc>
        <w:tc>
          <w:tcPr>
            <w:tcW w:w="1605" w:type="dxa"/>
          </w:tcPr>
          <w:p w:rsidR="00904545" w:rsidRPr="00EE3660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EE3660">
              <w:rPr>
                <w:sz w:val="20"/>
                <w:szCs w:val="20"/>
              </w:rPr>
              <w:t>пресс-служба администрации города Урай</w:t>
            </w: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t>Не требуют финансирования</w:t>
            </w:r>
          </w:p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0B37D7">
            <w:pPr>
              <w:ind w:firstLine="34"/>
              <w:jc w:val="both"/>
              <w:rPr>
                <w:color w:val="FF0000"/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Пресс-служба администрации города Урай ведет постоянный мониторинг печатных - и видеоматериалов, изданных </w:t>
            </w:r>
            <w:proofErr w:type="spellStart"/>
            <w:r w:rsidRPr="006C22D9">
              <w:rPr>
                <w:sz w:val="20"/>
                <w:szCs w:val="20"/>
              </w:rPr>
              <w:t>урайскими</w:t>
            </w:r>
            <w:proofErr w:type="spellEnd"/>
            <w:r w:rsidRPr="006C22D9">
              <w:rPr>
                <w:sz w:val="20"/>
                <w:szCs w:val="20"/>
              </w:rPr>
              <w:t xml:space="preserve"> СМИ. В процессе мониторинга не было зафиксировано ни одного материала, направленного на разжигание религиозных </w:t>
            </w:r>
            <w:proofErr w:type="spellStart"/>
            <w:r w:rsidRPr="006C22D9">
              <w:rPr>
                <w:sz w:val="20"/>
                <w:szCs w:val="20"/>
              </w:rPr>
              <w:t>конфликтов</w:t>
            </w:r>
            <w:proofErr w:type="gramStart"/>
            <w:r w:rsidRPr="006C22D9">
              <w:rPr>
                <w:sz w:val="20"/>
                <w:szCs w:val="20"/>
              </w:rPr>
              <w:t>.С</w:t>
            </w:r>
            <w:proofErr w:type="gramEnd"/>
            <w:r w:rsidRPr="006C22D9">
              <w:rPr>
                <w:sz w:val="20"/>
                <w:szCs w:val="20"/>
              </w:rPr>
              <w:t>отрудники</w:t>
            </w:r>
            <w:proofErr w:type="spellEnd"/>
            <w:r w:rsidRPr="006C22D9">
              <w:rPr>
                <w:sz w:val="20"/>
                <w:szCs w:val="20"/>
              </w:rPr>
              <w:t xml:space="preserve">  пресс-службы, кроме того, проводят мониторинг публичных групп в сети Интернет во избежание серьезных конфликтов на фоне религиозной и национальной принадлежности.</w:t>
            </w:r>
            <w:r w:rsidRPr="006C22D9">
              <w:rPr>
                <w:color w:val="FF0000"/>
                <w:sz w:val="20"/>
                <w:szCs w:val="20"/>
              </w:rPr>
              <w:t>.</w:t>
            </w:r>
          </w:p>
        </w:tc>
      </w:tr>
      <w:tr w:rsidR="00904545" w:rsidRPr="00A536BF" w:rsidTr="00855291">
        <w:trPr>
          <w:trHeight w:val="349"/>
        </w:trPr>
        <w:tc>
          <w:tcPr>
            <w:tcW w:w="568" w:type="dxa"/>
          </w:tcPr>
          <w:p w:rsidR="00904545" w:rsidRPr="00F53591" w:rsidRDefault="00904545" w:rsidP="001628F7">
            <w:r w:rsidRPr="00F5359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06" w:type="dxa"/>
            <w:gridSpan w:val="2"/>
          </w:tcPr>
          <w:p w:rsidR="00904545" w:rsidRPr="00EE3660" w:rsidRDefault="00904545" w:rsidP="001628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E3660">
              <w:rPr>
                <w:rFonts w:ascii="Times New Roman" w:hAnsi="Times New Roman" w:cs="Times New Roman"/>
              </w:rPr>
              <w:t xml:space="preserve">Оказание содействия религиозным   организациям в реализации  культурно-просветительской и  социально значимой  деятельности в   подготовке и проведении  мероприятий, способствующих   развитию межконфессионального </w:t>
            </w:r>
            <w:r w:rsidRPr="00EE3660">
              <w:rPr>
                <w:rFonts w:ascii="Times New Roman" w:hAnsi="Times New Roman" w:cs="Times New Roman"/>
              </w:rPr>
              <w:lastRenderedPageBreak/>
              <w:t xml:space="preserve">диалога,  совершенствованию  взаимодействия  органов  местного самоуправления и религиозных   организаций     </w:t>
            </w:r>
          </w:p>
        </w:tc>
        <w:tc>
          <w:tcPr>
            <w:tcW w:w="1605" w:type="dxa"/>
          </w:tcPr>
          <w:p w:rsidR="00904545" w:rsidRPr="00EE3660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EE3660">
              <w:rPr>
                <w:sz w:val="20"/>
                <w:szCs w:val="20"/>
              </w:rPr>
              <w:lastRenderedPageBreak/>
              <w:t xml:space="preserve">управление по культуре и молодежной политике администрации города Урай; </w:t>
            </w:r>
          </w:p>
          <w:p w:rsidR="00904545" w:rsidRPr="00EE3660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EE3660">
              <w:rPr>
                <w:sz w:val="20"/>
                <w:szCs w:val="20"/>
              </w:rPr>
              <w:t xml:space="preserve">отдел по работе с обращениями граждан администрации города Урай; </w:t>
            </w:r>
          </w:p>
          <w:p w:rsidR="00904545" w:rsidRPr="00EE3660" w:rsidRDefault="00904545" w:rsidP="001628F7">
            <w:pPr>
              <w:widowControl w:val="0"/>
              <w:jc w:val="both"/>
              <w:rPr>
                <w:sz w:val="20"/>
                <w:szCs w:val="20"/>
              </w:rPr>
            </w:pPr>
            <w:r w:rsidRPr="00EE3660">
              <w:rPr>
                <w:sz w:val="20"/>
                <w:szCs w:val="20"/>
              </w:rPr>
              <w:t xml:space="preserve">пресс-служба </w:t>
            </w:r>
            <w:r w:rsidRPr="00EE3660">
              <w:rPr>
                <w:sz w:val="20"/>
                <w:szCs w:val="20"/>
              </w:rPr>
              <w:lastRenderedPageBreak/>
              <w:t>администрации города Урай</w:t>
            </w: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lastRenderedPageBreak/>
              <w:t>Не требуют финансирования</w:t>
            </w:r>
          </w:p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824B50" w:rsidRDefault="00904545" w:rsidP="004339D5">
            <w:pPr>
              <w:pStyle w:val="ab"/>
              <w:ind w:firstLine="355"/>
              <w:jc w:val="both"/>
              <w:rPr>
                <w:sz w:val="20"/>
                <w:szCs w:val="20"/>
              </w:rPr>
            </w:pPr>
            <w:r w:rsidRPr="00824B50">
              <w:rPr>
                <w:sz w:val="20"/>
                <w:szCs w:val="20"/>
              </w:rPr>
              <w:t xml:space="preserve">Управлением по культуре и молодежной политике администрации города Урай при активном участии общественных организаций  в 1 квартале 2017 года проведены следующие городские мероприятия и праздники: </w:t>
            </w:r>
          </w:p>
          <w:p w:rsidR="00904545" w:rsidRPr="00824B50" w:rsidRDefault="00904545" w:rsidP="00824B50">
            <w:pPr>
              <w:pStyle w:val="ab"/>
              <w:ind w:firstLine="355"/>
              <w:jc w:val="both"/>
              <w:rPr>
                <w:sz w:val="20"/>
                <w:szCs w:val="20"/>
              </w:rPr>
            </w:pPr>
            <w:r w:rsidRPr="00824B50">
              <w:rPr>
                <w:sz w:val="20"/>
                <w:szCs w:val="20"/>
              </w:rPr>
              <w:t xml:space="preserve">1. 17.02.2017 года </w:t>
            </w:r>
            <w:proofErr w:type="spellStart"/>
            <w:r w:rsidRPr="00824B50">
              <w:rPr>
                <w:sz w:val="20"/>
                <w:szCs w:val="20"/>
              </w:rPr>
              <w:t>Этновечер</w:t>
            </w:r>
            <w:proofErr w:type="spellEnd"/>
            <w:r w:rsidRPr="00824B50">
              <w:rPr>
                <w:sz w:val="20"/>
                <w:szCs w:val="20"/>
              </w:rPr>
              <w:t xml:space="preserve"> «Зимняя круговерть». </w:t>
            </w:r>
            <w:proofErr w:type="spellStart"/>
            <w:r w:rsidRPr="00824B50">
              <w:rPr>
                <w:sz w:val="20"/>
                <w:szCs w:val="20"/>
              </w:rPr>
              <w:t>Этновечер</w:t>
            </w:r>
            <w:proofErr w:type="spellEnd"/>
            <w:r w:rsidRPr="00824B50">
              <w:rPr>
                <w:sz w:val="20"/>
                <w:szCs w:val="20"/>
              </w:rPr>
              <w:t xml:space="preserve"> с участием молодежи и представителей национально – </w:t>
            </w:r>
            <w:r w:rsidRPr="00824B50">
              <w:rPr>
                <w:sz w:val="20"/>
                <w:szCs w:val="20"/>
              </w:rPr>
              <w:lastRenderedPageBreak/>
              <w:t>культурных общественных организаций, национальных диаспор, мигрантов был организован с целью знакомство  с историей, многообразием традиций  и обычаев зимних праздников народов России, популяризации  их литературного наследия.</w:t>
            </w:r>
            <w:r>
              <w:rPr>
                <w:sz w:val="20"/>
                <w:szCs w:val="20"/>
              </w:rPr>
              <w:t xml:space="preserve"> </w:t>
            </w:r>
            <w:r w:rsidRPr="00824B50">
              <w:rPr>
                <w:sz w:val="20"/>
                <w:szCs w:val="20"/>
              </w:rPr>
              <w:t>Участники  мероприятия познакомились с литературным  богатством народов России, народной мудростью - фольклором, связанным с зимними праздниками.</w:t>
            </w:r>
            <w:r>
              <w:rPr>
                <w:sz w:val="20"/>
                <w:szCs w:val="20"/>
              </w:rPr>
              <w:t xml:space="preserve"> </w:t>
            </w:r>
            <w:r w:rsidRPr="00824B50">
              <w:rPr>
                <w:rStyle w:val="ad"/>
                <w:b w:val="0"/>
                <w:sz w:val="20"/>
                <w:szCs w:val="20"/>
              </w:rPr>
              <w:t>Мероприятие посетили</w:t>
            </w:r>
            <w:r w:rsidRPr="00824B50">
              <w:rPr>
                <w:rStyle w:val="ad"/>
                <w:sz w:val="20"/>
                <w:szCs w:val="20"/>
              </w:rPr>
              <w:t xml:space="preserve"> </w:t>
            </w:r>
            <w:r w:rsidRPr="00824B50">
              <w:rPr>
                <w:sz w:val="20"/>
                <w:szCs w:val="20"/>
              </w:rPr>
              <w:t xml:space="preserve">35 человек. </w:t>
            </w:r>
          </w:p>
          <w:p w:rsidR="00904545" w:rsidRPr="00824B50" w:rsidRDefault="00904545" w:rsidP="004339D5">
            <w:pPr>
              <w:pStyle w:val="ab"/>
              <w:ind w:firstLine="355"/>
              <w:jc w:val="both"/>
              <w:rPr>
                <w:sz w:val="20"/>
                <w:szCs w:val="20"/>
              </w:rPr>
            </w:pPr>
            <w:r w:rsidRPr="00824B50">
              <w:rPr>
                <w:sz w:val="20"/>
                <w:szCs w:val="20"/>
              </w:rPr>
              <w:t>2. 05.02. 2017 года в КДЦ «Нефтяник» проведено духовно-просветительское мероприятие «</w:t>
            </w:r>
            <w:proofErr w:type="spellStart"/>
            <w:r w:rsidRPr="00824B50">
              <w:rPr>
                <w:sz w:val="20"/>
                <w:szCs w:val="20"/>
              </w:rPr>
              <w:t>Маулит</w:t>
            </w:r>
            <w:proofErr w:type="spellEnd"/>
            <w:r w:rsidRPr="00824B50">
              <w:rPr>
                <w:sz w:val="20"/>
                <w:szCs w:val="20"/>
              </w:rPr>
              <w:t xml:space="preserve"> </w:t>
            </w:r>
            <w:proofErr w:type="spellStart"/>
            <w:r w:rsidRPr="00824B50">
              <w:rPr>
                <w:sz w:val="20"/>
                <w:szCs w:val="20"/>
              </w:rPr>
              <w:t>Ан-Наби</w:t>
            </w:r>
            <w:proofErr w:type="spellEnd"/>
            <w:r w:rsidRPr="00824B50">
              <w:rPr>
                <w:sz w:val="20"/>
                <w:szCs w:val="20"/>
              </w:rPr>
              <w:t xml:space="preserve">», посвященное Дню рождения пророка </w:t>
            </w:r>
            <w:proofErr w:type="spellStart"/>
            <w:r w:rsidRPr="00824B50">
              <w:rPr>
                <w:sz w:val="20"/>
                <w:szCs w:val="20"/>
              </w:rPr>
              <w:t>Мухаммада</w:t>
            </w:r>
            <w:proofErr w:type="spellEnd"/>
            <w:r w:rsidRPr="00824B50">
              <w:rPr>
                <w:sz w:val="20"/>
                <w:szCs w:val="20"/>
              </w:rPr>
              <w:t xml:space="preserve">. Главной целью проведения </w:t>
            </w:r>
            <w:proofErr w:type="spellStart"/>
            <w:r w:rsidRPr="00824B50">
              <w:rPr>
                <w:sz w:val="20"/>
                <w:szCs w:val="20"/>
              </w:rPr>
              <w:t>Маулида</w:t>
            </w:r>
            <w:proofErr w:type="spellEnd"/>
            <w:r w:rsidRPr="00824B50">
              <w:rPr>
                <w:sz w:val="20"/>
                <w:szCs w:val="20"/>
              </w:rPr>
              <w:t xml:space="preserve"> является напоминание мусульманам о роли </w:t>
            </w:r>
            <w:proofErr w:type="spellStart"/>
            <w:r w:rsidRPr="00824B50">
              <w:rPr>
                <w:sz w:val="20"/>
                <w:szCs w:val="20"/>
              </w:rPr>
              <w:t>Мухаммада</w:t>
            </w:r>
            <w:proofErr w:type="spellEnd"/>
            <w:r w:rsidRPr="00824B50">
              <w:rPr>
                <w:sz w:val="20"/>
                <w:szCs w:val="20"/>
              </w:rPr>
              <w:t xml:space="preserve"> в жизни мусульманской общины, о его наследии и примере для всех мусульман. Образование и духовно-нравственное воспитание людей, укрепление духовных ценностей молодого поколения.</w:t>
            </w:r>
          </w:p>
          <w:p w:rsidR="00904545" w:rsidRPr="008E400B" w:rsidRDefault="00904545" w:rsidP="003B6ABC">
            <w:pPr>
              <w:pStyle w:val="ab"/>
              <w:jc w:val="both"/>
              <w:rPr>
                <w:sz w:val="20"/>
                <w:szCs w:val="20"/>
              </w:rPr>
            </w:pPr>
            <w:r w:rsidRPr="00824B50">
              <w:rPr>
                <w:sz w:val="20"/>
                <w:szCs w:val="20"/>
              </w:rPr>
              <w:t xml:space="preserve">Количество зрителей: 330 чел. Организатором мероприятия являлась </w:t>
            </w:r>
            <w:hyperlink r:id="rId6" w:history="1">
              <w:r w:rsidRPr="008E400B">
                <w:rPr>
                  <w:sz w:val="20"/>
                  <w:szCs w:val="20"/>
                </w:rPr>
                <w:t>Местная мусульманская религиозная организация города Урая</w:t>
              </w:r>
            </w:hyperlink>
            <w:r w:rsidRPr="008E400B">
              <w:rPr>
                <w:sz w:val="20"/>
                <w:szCs w:val="20"/>
              </w:rPr>
              <w:t>.</w:t>
            </w:r>
          </w:p>
          <w:p w:rsidR="00904545" w:rsidRPr="008E400B" w:rsidRDefault="00904545" w:rsidP="008E400B">
            <w:pPr>
              <w:pStyle w:val="ab"/>
              <w:ind w:firstLine="355"/>
              <w:jc w:val="both"/>
              <w:rPr>
                <w:sz w:val="20"/>
                <w:szCs w:val="20"/>
              </w:rPr>
            </w:pPr>
            <w:r w:rsidRPr="008E400B">
              <w:rPr>
                <w:sz w:val="20"/>
                <w:szCs w:val="20"/>
              </w:rPr>
              <w:t>3. С 17.03 по 22.03.2017 годы</w:t>
            </w:r>
            <w:proofErr w:type="gramStart"/>
            <w:r w:rsidRPr="008E400B">
              <w:rPr>
                <w:sz w:val="20"/>
                <w:szCs w:val="20"/>
              </w:rPr>
              <w:t>.</w:t>
            </w:r>
            <w:proofErr w:type="gramEnd"/>
            <w:r w:rsidRPr="008E400B">
              <w:rPr>
                <w:sz w:val="20"/>
                <w:szCs w:val="20"/>
              </w:rPr>
              <w:t xml:space="preserve"> </w:t>
            </w:r>
            <w:proofErr w:type="gramStart"/>
            <w:r w:rsidRPr="008E400B">
              <w:rPr>
                <w:sz w:val="20"/>
                <w:szCs w:val="20"/>
              </w:rPr>
              <w:t>о</w:t>
            </w:r>
            <w:proofErr w:type="gramEnd"/>
            <w:r w:rsidRPr="008E400B">
              <w:rPr>
                <w:sz w:val="20"/>
                <w:szCs w:val="20"/>
              </w:rPr>
              <w:t>рганизована информационно – просветительская выставка «</w:t>
            </w:r>
            <w:proofErr w:type="spellStart"/>
            <w:r w:rsidRPr="008E400B">
              <w:rPr>
                <w:sz w:val="20"/>
                <w:szCs w:val="20"/>
              </w:rPr>
              <w:t>Ассолом</w:t>
            </w:r>
            <w:proofErr w:type="spellEnd"/>
            <w:r w:rsidRPr="008E400B">
              <w:rPr>
                <w:sz w:val="20"/>
                <w:szCs w:val="20"/>
              </w:rPr>
              <w:t xml:space="preserve">, </w:t>
            </w:r>
            <w:proofErr w:type="spellStart"/>
            <w:r w:rsidRPr="008E400B">
              <w:rPr>
                <w:sz w:val="20"/>
                <w:szCs w:val="20"/>
              </w:rPr>
              <w:t>Навруз</w:t>
            </w:r>
            <w:proofErr w:type="spellEnd"/>
            <w:r w:rsidRPr="008E400B">
              <w:rPr>
                <w:sz w:val="20"/>
                <w:szCs w:val="20"/>
              </w:rPr>
              <w:t xml:space="preserve">!». </w:t>
            </w:r>
            <w:proofErr w:type="spellStart"/>
            <w:r w:rsidRPr="008E400B">
              <w:rPr>
                <w:rStyle w:val="ad"/>
                <w:b w:val="0"/>
                <w:sz w:val="20"/>
                <w:szCs w:val="20"/>
              </w:rPr>
              <w:t>Навруз</w:t>
            </w:r>
            <w:proofErr w:type="spellEnd"/>
            <w:r w:rsidRPr="008E400B">
              <w:rPr>
                <w:rStyle w:val="ad"/>
                <w:b w:val="0"/>
                <w:sz w:val="20"/>
                <w:szCs w:val="20"/>
              </w:rPr>
              <w:t xml:space="preserve"> Байрам - один из самых древних и </w:t>
            </w:r>
            <w:r w:rsidRPr="008E400B">
              <w:rPr>
                <w:sz w:val="20"/>
                <w:szCs w:val="20"/>
              </w:rPr>
              <w:t xml:space="preserve">главных праздников весны и равноденствия  для многих мусульманских народов,  знаменующий начало нового </w:t>
            </w:r>
            <w:r w:rsidRPr="008E400B">
              <w:rPr>
                <w:sz w:val="20"/>
                <w:szCs w:val="20"/>
              </w:rPr>
              <w:lastRenderedPageBreak/>
              <w:t>природного цикла.</w:t>
            </w:r>
            <w:r w:rsidRPr="008E400B">
              <w:rPr>
                <w:rStyle w:val="ad"/>
                <w:b w:val="0"/>
                <w:sz w:val="20"/>
                <w:szCs w:val="20"/>
              </w:rPr>
              <w:t xml:space="preserve"> Мероприятие посетили</w:t>
            </w:r>
            <w:r w:rsidRPr="008E400B">
              <w:rPr>
                <w:sz w:val="20"/>
                <w:szCs w:val="20"/>
              </w:rPr>
              <w:t xml:space="preserve"> 150 человек</w:t>
            </w:r>
          </w:p>
          <w:p w:rsidR="00904545" w:rsidRPr="008E400B" w:rsidRDefault="00904545" w:rsidP="00F0194A">
            <w:pPr>
              <w:ind w:firstLine="355"/>
              <w:jc w:val="both"/>
              <w:rPr>
                <w:sz w:val="20"/>
                <w:szCs w:val="20"/>
              </w:rPr>
            </w:pPr>
            <w:r w:rsidRPr="008E400B">
              <w:rPr>
                <w:sz w:val="20"/>
                <w:szCs w:val="20"/>
              </w:rPr>
              <w:t xml:space="preserve">Кроме того в </w:t>
            </w:r>
            <w:r w:rsidRPr="008E400B">
              <w:rPr>
                <w:sz w:val="20"/>
                <w:szCs w:val="20"/>
                <w:lang w:val="en-US"/>
              </w:rPr>
              <w:t>I</w:t>
            </w:r>
            <w:r w:rsidRPr="008E400B">
              <w:rPr>
                <w:sz w:val="20"/>
                <w:szCs w:val="20"/>
              </w:rPr>
              <w:t xml:space="preserve"> квартале  2017 года администрацией города Урай было оказано содействие в  проведении следующих мероприятий: </w:t>
            </w:r>
          </w:p>
          <w:p w:rsidR="00904545" w:rsidRPr="008E400B" w:rsidRDefault="00904545" w:rsidP="008D238C">
            <w:pPr>
              <w:jc w:val="both"/>
              <w:rPr>
                <w:sz w:val="20"/>
                <w:szCs w:val="20"/>
              </w:rPr>
            </w:pPr>
            <w:r w:rsidRPr="008E400B">
              <w:rPr>
                <w:bCs/>
                <w:sz w:val="20"/>
                <w:szCs w:val="20"/>
              </w:rPr>
              <w:t xml:space="preserve">17.01.2017 года в </w:t>
            </w:r>
            <w:r w:rsidRPr="008E400B">
              <w:rPr>
                <w:sz w:val="20"/>
                <w:szCs w:val="20"/>
              </w:rPr>
              <w:t>Центре творческого развития и гуманитарного образования «Духовное просвещение»</w:t>
            </w:r>
            <w:r w:rsidRPr="008E400B">
              <w:rPr>
                <w:bCs/>
                <w:sz w:val="20"/>
                <w:szCs w:val="20"/>
              </w:rPr>
              <w:t xml:space="preserve"> Рождественские образовательные чтения на тему: </w:t>
            </w:r>
            <w:r w:rsidRPr="008E400B">
              <w:rPr>
                <w:sz w:val="20"/>
                <w:szCs w:val="20"/>
              </w:rPr>
              <w:t>«Современная семья в контексте актуальных социальных проблем российского общества»</w:t>
            </w:r>
            <w:r w:rsidRPr="008E400B">
              <w:rPr>
                <w:bCs/>
                <w:sz w:val="20"/>
                <w:szCs w:val="20"/>
              </w:rPr>
              <w:t>.</w:t>
            </w:r>
            <w:r w:rsidRPr="008E400B">
              <w:rPr>
                <w:sz w:val="20"/>
                <w:szCs w:val="20"/>
              </w:rPr>
              <w:t xml:space="preserve"> </w:t>
            </w:r>
          </w:p>
          <w:p w:rsidR="00904545" w:rsidRPr="00F0194A" w:rsidRDefault="00904545" w:rsidP="00F0194A">
            <w:pPr>
              <w:pStyle w:val="ab"/>
              <w:jc w:val="both"/>
              <w:rPr>
                <w:sz w:val="20"/>
                <w:szCs w:val="20"/>
              </w:rPr>
            </w:pPr>
            <w:r w:rsidRPr="00F0194A">
              <w:rPr>
                <w:sz w:val="20"/>
                <w:szCs w:val="20"/>
              </w:rPr>
              <w:t xml:space="preserve">19.01.2017 года православный праздник Крещение Господне. </w:t>
            </w:r>
          </w:p>
          <w:p w:rsidR="00904545" w:rsidRPr="00F0194A" w:rsidRDefault="00904545" w:rsidP="008D238C">
            <w:pPr>
              <w:jc w:val="both"/>
              <w:rPr>
                <w:sz w:val="20"/>
                <w:szCs w:val="20"/>
              </w:rPr>
            </w:pPr>
            <w:r w:rsidRPr="00F0194A">
              <w:rPr>
                <w:sz w:val="20"/>
                <w:szCs w:val="20"/>
              </w:rPr>
              <w:t>21.01-24.02.2017 года в Детской библиотеке - филиале книжная выставка «Богатыри земли русской».</w:t>
            </w:r>
          </w:p>
          <w:p w:rsidR="00904545" w:rsidRPr="00F0194A" w:rsidRDefault="00904545" w:rsidP="008D238C">
            <w:pPr>
              <w:jc w:val="both"/>
              <w:rPr>
                <w:sz w:val="20"/>
                <w:szCs w:val="20"/>
              </w:rPr>
            </w:pPr>
            <w:r w:rsidRPr="00F0194A">
              <w:rPr>
                <w:sz w:val="20"/>
                <w:szCs w:val="20"/>
              </w:rPr>
              <w:t>09.02.2017 года</w:t>
            </w:r>
            <w:proofErr w:type="gramStart"/>
            <w:r w:rsidRPr="00F0194A">
              <w:rPr>
                <w:sz w:val="20"/>
                <w:szCs w:val="20"/>
              </w:rPr>
              <w:t xml:space="preserve"> .</w:t>
            </w:r>
            <w:proofErr w:type="gramEnd"/>
            <w:r w:rsidRPr="00F0194A">
              <w:rPr>
                <w:sz w:val="20"/>
                <w:szCs w:val="20"/>
              </w:rPr>
              <w:t xml:space="preserve"> в БУ ПО ХМАО-Югры «Урайский политехнический колледж» круглый стол на тему «С чего начинается Родина?», с участием студентов, представителей молодежных общественных организаций и национальных диаспор города.</w:t>
            </w:r>
          </w:p>
          <w:p w:rsidR="00904545" w:rsidRPr="00897178" w:rsidRDefault="00904545" w:rsidP="008D238C">
            <w:pPr>
              <w:pStyle w:val="ab"/>
              <w:jc w:val="both"/>
              <w:rPr>
                <w:sz w:val="20"/>
                <w:szCs w:val="20"/>
              </w:rPr>
            </w:pPr>
            <w:r w:rsidRPr="00897178">
              <w:rPr>
                <w:sz w:val="20"/>
                <w:szCs w:val="20"/>
              </w:rPr>
              <w:t>15.02.2017 года «Мемориал памяти» митинг в честь 28 годовщины со дня вывода советских войск из республики Афганистан возложение цветов к Вечному огню в память о погибших в Афганистане и других локальных конфликтах.</w:t>
            </w:r>
          </w:p>
          <w:p w:rsidR="00904545" w:rsidRPr="00712795" w:rsidRDefault="00904545" w:rsidP="008D238C">
            <w:pPr>
              <w:jc w:val="both"/>
              <w:rPr>
                <w:sz w:val="20"/>
                <w:szCs w:val="20"/>
              </w:rPr>
            </w:pPr>
            <w:r w:rsidRPr="00712795">
              <w:rPr>
                <w:sz w:val="20"/>
                <w:szCs w:val="20"/>
              </w:rPr>
              <w:t>26.02.2017 года</w:t>
            </w:r>
            <w:proofErr w:type="gramStart"/>
            <w:r w:rsidRPr="00712795">
              <w:rPr>
                <w:sz w:val="20"/>
                <w:szCs w:val="20"/>
              </w:rPr>
              <w:t>.</w:t>
            </w:r>
            <w:proofErr w:type="gramEnd"/>
            <w:r w:rsidRPr="00712795">
              <w:rPr>
                <w:sz w:val="20"/>
                <w:szCs w:val="20"/>
              </w:rPr>
              <w:t xml:space="preserve"> </w:t>
            </w:r>
            <w:proofErr w:type="gramStart"/>
            <w:r w:rsidRPr="00712795">
              <w:rPr>
                <w:sz w:val="20"/>
                <w:szCs w:val="20"/>
              </w:rPr>
              <w:t>г</w:t>
            </w:r>
            <w:proofErr w:type="gramEnd"/>
            <w:r w:rsidRPr="00712795">
              <w:rPr>
                <w:sz w:val="20"/>
                <w:szCs w:val="20"/>
              </w:rPr>
              <w:t>ородская площадь «Планета звезд» праздник «Проводы русской зимы», «Масленица».</w:t>
            </w:r>
          </w:p>
          <w:p w:rsidR="00904545" w:rsidRPr="00562DE2" w:rsidRDefault="00904545" w:rsidP="008D238C">
            <w:pPr>
              <w:jc w:val="both"/>
              <w:rPr>
                <w:sz w:val="20"/>
                <w:szCs w:val="20"/>
              </w:rPr>
            </w:pPr>
            <w:r w:rsidRPr="00562DE2">
              <w:rPr>
                <w:sz w:val="20"/>
                <w:szCs w:val="20"/>
              </w:rPr>
              <w:t xml:space="preserve">28.02.2017 года МБОУ СОШ Гимназии </w:t>
            </w:r>
            <w:proofErr w:type="spellStart"/>
            <w:r w:rsidRPr="00562DE2">
              <w:rPr>
                <w:sz w:val="20"/>
                <w:szCs w:val="20"/>
              </w:rPr>
              <w:t>им.А.И.Яковлева</w:t>
            </w:r>
            <w:proofErr w:type="spellEnd"/>
            <w:r w:rsidRPr="00562DE2">
              <w:rPr>
                <w:sz w:val="20"/>
                <w:szCs w:val="20"/>
              </w:rPr>
              <w:t xml:space="preserve"> </w:t>
            </w:r>
            <w:r w:rsidRPr="00562DE2">
              <w:rPr>
                <w:sz w:val="20"/>
                <w:szCs w:val="20"/>
              </w:rPr>
              <w:lastRenderedPageBreak/>
              <w:t>«Битва хоров «Люблю тебя, моя Россия» среди учащихся.</w:t>
            </w:r>
          </w:p>
          <w:p w:rsidR="00904545" w:rsidRPr="00712795" w:rsidRDefault="00904545" w:rsidP="008D238C">
            <w:pPr>
              <w:jc w:val="both"/>
              <w:rPr>
                <w:sz w:val="20"/>
                <w:szCs w:val="20"/>
              </w:rPr>
            </w:pPr>
            <w:r w:rsidRPr="00712795">
              <w:rPr>
                <w:sz w:val="20"/>
                <w:szCs w:val="20"/>
              </w:rPr>
              <w:t>07.03.2017 года Форум общественных объединений города Урай.</w:t>
            </w:r>
          </w:p>
          <w:p w:rsidR="00904545" w:rsidRPr="00325064" w:rsidRDefault="00904545" w:rsidP="008D238C">
            <w:pPr>
              <w:jc w:val="both"/>
              <w:rPr>
                <w:sz w:val="20"/>
                <w:szCs w:val="20"/>
              </w:rPr>
            </w:pPr>
            <w:r w:rsidRPr="00325064">
              <w:rPr>
                <w:sz w:val="20"/>
                <w:szCs w:val="20"/>
              </w:rPr>
              <w:t xml:space="preserve">07.03.2017 года центральная библиотека </w:t>
            </w:r>
            <w:proofErr w:type="spellStart"/>
            <w:r w:rsidRPr="00325064">
              <w:rPr>
                <w:sz w:val="20"/>
                <w:szCs w:val="20"/>
              </w:rPr>
              <w:t>им.Л.И.Либова</w:t>
            </w:r>
            <w:proofErr w:type="spellEnd"/>
            <w:r w:rsidRPr="00325064">
              <w:rPr>
                <w:sz w:val="20"/>
                <w:szCs w:val="20"/>
              </w:rPr>
              <w:t xml:space="preserve"> с участием главы г.Урай А.В. Иванова, председателя Думы </w:t>
            </w:r>
            <w:proofErr w:type="gramStart"/>
            <w:r w:rsidRPr="00325064">
              <w:rPr>
                <w:sz w:val="20"/>
                <w:szCs w:val="20"/>
              </w:rPr>
              <w:t>г.Урай Г.</w:t>
            </w:r>
            <w:proofErr w:type="gramEnd"/>
            <w:r w:rsidRPr="00325064">
              <w:rPr>
                <w:sz w:val="20"/>
                <w:szCs w:val="20"/>
              </w:rPr>
              <w:t xml:space="preserve">П.Александровой встреча представителей национально-культурных общественных организаций и национальных диаспор города в национальной гостиной «Содружество», тема встречи стало празднование мусульманского Нового года – праздник </w:t>
            </w:r>
            <w:proofErr w:type="spellStart"/>
            <w:r w:rsidRPr="00325064">
              <w:rPr>
                <w:sz w:val="20"/>
                <w:szCs w:val="20"/>
              </w:rPr>
              <w:t>Навруз</w:t>
            </w:r>
            <w:proofErr w:type="spellEnd"/>
            <w:r w:rsidRPr="00325064">
              <w:rPr>
                <w:sz w:val="20"/>
                <w:szCs w:val="20"/>
              </w:rPr>
              <w:t xml:space="preserve">. </w:t>
            </w:r>
          </w:p>
          <w:p w:rsidR="00904545" w:rsidRPr="00897178" w:rsidRDefault="00904545" w:rsidP="008D238C">
            <w:pPr>
              <w:pStyle w:val="ab"/>
              <w:jc w:val="both"/>
              <w:rPr>
                <w:sz w:val="20"/>
                <w:szCs w:val="20"/>
              </w:rPr>
            </w:pPr>
            <w:r w:rsidRPr="00897178">
              <w:rPr>
                <w:sz w:val="20"/>
                <w:szCs w:val="20"/>
              </w:rPr>
              <w:t xml:space="preserve">18.03.2017 года ККЦК «Юность </w:t>
            </w:r>
            <w:proofErr w:type="spellStart"/>
            <w:r w:rsidRPr="00897178">
              <w:rPr>
                <w:sz w:val="20"/>
                <w:szCs w:val="20"/>
              </w:rPr>
              <w:t>Шаима</w:t>
            </w:r>
            <w:proofErr w:type="spellEnd"/>
            <w:r w:rsidRPr="00897178">
              <w:rPr>
                <w:sz w:val="20"/>
                <w:szCs w:val="20"/>
              </w:rPr>
              <w:t xml:space="preserve">» </w:t>
            </w:r>
            <w:proofErr w:type="spellStart"/>
            <w:r w:rsidRPr="00897178">
              <w:rPr>
                <w:sz w:val="20"/>
                <w:szCs w:val="20"/>
              </w:rPr>
              <w:t>урайцы</w:t>
            </w:r>
            <w:proofErr w:type="spellEnd"/>
            <w:r w:rsidRPr="00897178">
              <w:rPr>
                <w:sz w:val="20"/>
                <w:szCs w:val="20"/>
              </w:rPr>
              <w:t xml:space="preserve"> праздничные мероприятия, посвященные третьей годовщине со дня вхождения республики Крым в состав Российской Федерации. С участием представители национально-культурных общественных организаций и национальных диаспор Урая. </w:t>
            </w:r>
          </w:p>
          <w:p w:rsidR="00904545" w:rsidRDefault="00904545" w:rsidP="00897178">
            <w:pPr>
              <w:pStyle w:val="ab"/>
              <w:jc w:val="both"/>
              <w:rPr>
                <w:sz w:val="20"/>
                <w:szCs w:val="20"/>
              </w:rPr>
            </w:pPr>
            <w:r w:rsidRPr="00897178">
              <w:rPr>
                <w:sz w:val="20"/>
                <w:szCs w:val="20"/>
              </w:rPr>
              <w:t xml:space="preserve">18.03.2017 года автопробег «Под флагом России» по улицам города Урай. </w:t>
            </w:r>
          </w:p>
          <w:p w:rsidR="00904545" w:rsidRPr="0004700A" w:rsidRDefault="00904545" w:rsidP="00897178">
            <w:pPr>
              <w:pStyle w:val="ab"/>
              <w:ind w:firstLine="355"/>
              <w:jc w:val="both"/>
              <w:rPr>
                <w:color w:val="FF0000"/>
                <w:sz w:val="20"/>
                <w:szCs w:val="20"/>
              </w:rPr>
            </w:pPr>
            <w:r w:rsidRPr="0004700A">
              <w:rPr>
                <w:sz w:val="20"/>
                <w:szCs w:val="20"/>
              </w:rPr>
              <w:t>Пресс-служб</w:t>
            </w:r>
            <w:r>
              <w:rPr>
                <w:sz w:val="20"/>
                <w:szCs w:val="20"/>
              </w:rPr>
              <w:t>а</w:t>
            </w:r>
            <w:r w:rsidRPr="0004700A">
              <w:rPr>
                <w:sz w:val="20"/>
                <w:szCs w:val="20"/>
              </w:rPr>
              <w:t xml:space="preserve"> администрации города Урай совместно с городскими СМИ на регулярной основе освещает мероприятия, связанные с деятельностью религиозных организаций. Широко освещаются национальные и важные религиозные праздники и работа органов местного самоуправления по взаимодействию с общественными некоммерческими и </w:t>
            </w:r>
            <w:r w:rsidRPr="0004700A">
              <w:rPr>
                <w:sz w:val="20"/>
                <w:szCs w:val="20"/>
              </w:rPr>
              <w:lastRenderedPageBreak/>
              <w:t>религиозными организациями на территории Урая.</w:t>
            </w:r>
          </w:p>
        </w:tc>
      </w:tr>
      <w:tr w:rsidR="00904545" w:rsidRPr="004339D5" w:rsidTr="00855291">
        <w:trPr>
          <w:trHeight w:val="131"/>
        </w:trPr>
        <w:tc>
          <w:tcPr>
            <w:tcW w:w="568" w:type="dxa"/>
          </w:tcPr>
          <w:p w:rsidR="00904545" w:rsidRDefault="00904545" w:rsidP="001628F7">
            <w:r w:rsidRPr="00F53591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506" w:type="dxa"/>
            <w:gridSpan w:val="2"/>
          </w:tcPr>
          <w:p w:rsidR="00904545" w:rsidRPr="00EE3660" w:rsidRDefault="00904545" w:rsidP="001628F7">
            <w:pPr>
              <w:rPr>
                <w:sz w:val="20"/>
                <w:szCs w:val="20"/>
              </w:rPr>
            </w:pPr>
            <w:r w:rsidRPr="00EE3660">
              <w:rPr>
                <w:rFonts w:eastAsia="Calibri"/>
                <w:sz w:val="20"/>
                <w:szCs w:val="20"/>
              </w:rPr>
              <w:t xml:space="preserve">Осуществление мониторинга социальных сетей и иных информационных порталов </w:t>
            </w:r>
            <w:proofErr w:type="spellStart"/>
            <w:proofErr w:type="gramStart"/>
            <w:r w:rsidRPr="00EE3660">
              <w:rPr>
                <w:rFonts w:eastAsia="Calibri"/>
                <w:sz w:val="20"/>
                <w:szCs w:val="20"/>
              </w:rPr>
              <w:t>Интернет-пространства</w:t>
            </w:r>
            <w:proofErr w:type="spellEnd"/>
            <w:proofErr w:type="gramEnd"/>
            <w:r w:rsidRPr="00EE3660">
              <w:rPr>
                <w:rFonts w:eastAsia="Calibri"/>
                <w:sz w:val="20"/>
                <w:szCs w:val="20"/>
              </w:rPr>
              <w:t xml:space="preserve"> на предмет предупреждения, выявления действий экстремисткой направленности, возникновения межнациональной напряженности на территории муниципального образования город Урай</w:t>
            </w:r>
          </w:p>
        </w:tc>
        <w:tc>
          <w:tcPr>
            <w:tcW w:w="1605" w:type="dxa"/>
          </w:tcPr>
          <w:p w:rsidR="00904545" w:rsidRPr="004339D5" w:rsidRDefault="00904545" w:rsidP="001628F7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904545" w:rsidRPr="00EE3660" w:rsidRDefault="00904545" w:rsidP="001628F7">
            <w:pPr>
              <w:jc w:val="both"/>
              <w:rPr>
                <w:sz w:val="20"/>
                <w:szCs w:val="20"/>
              </w:rPr>
            </w:pPr>
            <w:r w:rsidRPr="00EE3660">
              <w:rPr>
                <w:sz w:val="20"/>
                <w:szCs w:val="20"/>
              </w:rPr>
              <w:t>управление по культуре и молодежной политике администрации города Урай</w:t>
            </w:r>
          </w:p>
          <w:p w:rsidR="00904545" w:rsidRPr="00EE3660" w:rsidRDefault="00904545" w:rsidP="001628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t>Не требуют финансирования</w:t>
            </w:r>
          </w:p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Default="00904545" w:rsidP="001628F7">
            <w:pPr>
              <w:pStyle w:val="ConsPlusNonformat"/>
              <w:ind w:firstLine="213"/>
              <w:jc w:val="both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Для проверки эффективности применяемой защиты в образовательных учреждениях регулярно проводятся проверки как специальными комиссиями из сотрудников управления образования, так и сотрудниками прокуратуры города Урай.</w:t>
            </w:r>
          </w:p>
          <w:p w:rsidR="00904545" w:rsidRPr="004339D5" w:rsidRDefault="00904545" w:rsidP="004339D5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>В ЦБС МАУ «Культура» работа по предотвращению  нарушений ФЗ № 114 «О противодействии экстремистской деятельности» в Централизованной библиотечной системе регламентирована: выявление доступа к запрещенным Интернет-ресурсам проводится путем перехода по ссылкам, в точном соответствии с адресом сайта, указанному в Федеральном списке</w:t>
            </w:r>
          </w:p>
          <w:p w:rsidR="00904545" w:rsidRPr="004339D5" w:rsidRDefault="00904545" w:rsidP="003B6ABC">
            <w:pPr>
              <w:ind w:firstLine="213"/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>За 1 квартал 2017 года выявлено 3 запрещенных Интернет ресурса, внесенных в Федеральный список экстремистских материалов. На обнаруженные материалы были составлены акты, направлены уведомления, доступ к сайтам был заблокирован провайдером - ООО "</w:t>
            </w:r>
            <w:proofErr w:type="spellStart"/>
            <w:r w:rsidRPr="004339D5">
              <w:rPr>
                <w:sz w:val="20"/>
                <w:szCs w:val="20"/>
              </w:rPr>
              <w:t>ПиП</w:t>
            </w:r>
            <w:proofErr w:type="spellEnd"/>
            <w:r w:rsidRPr="004339D5">
              <w:rPr>
                <w:sz w:val="20"/>
                <w:szCs w:val="20"/>
              </w:rPr>
              <w:t>".</w:t>
            </w:r>
          </w:p>
        </w:tc>
      </w:tr>
      <w:tr w:rsidR="00904545" w:rsidRPr="00A536BF" w:rsidTr="00855291">
        <w:trPr>
          <w:trHeight w:val="387"/>
        </w:trPr>
        <w:tc>
          <w:tcPr>
            <w:tcW w:w="568" w:type="dxa"/>
          </w:tcPr>
          <w:p w:rsidR="00904545" w:rsidRDefault="00904545" w:rsidP="001628F7">
            <w:r w:rsidRPr="00F53591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12</w:t>
            </w:r>
          </w:p>
          <w:p w:rsidR="00904545" w:rsidRDefault="00904545" w:rsidP="001628F7"/>
        </w:tc>
        <w:tc>
          <w:tcPr>
            <w:tcW w:w="2506" w:type="dxa"/>
            <w:gridSpan w:val="2"/>
          </w:tcPr>
          <w:p w:rsidR="00904545" w:rsidRPr="00EE3660" w:rsidRDefault="00904545" w:rsidP="001628F7">
            <w:pPr>
              <w:rPr>
                <w:sz w:val="20"/>
                <w:szCs w:val="20"/>
              </w:rPr>
            </w:pPr>
            <w:r w:rsidRPr="00EE3660">
              <w:rPr>
                <w:rFonts w:eastAsia="Calibri"/>
                <w:sz w:val="20"/>
                <w:szCs w:val="20"/>
              </w:rPr>
              <w:t>Освещение в средствах массовой информации вопросов профилактики и противодействия радикальным религиозным течениям</w:t>
            </w:r>
          </w:p>
        </w:tc>
        <w:tc>
          <w:tcPr>
            <w:tcW w:w="1605" w:type="dxa"/>
          </w:tcPr>
          <w:p w:rsidR="00904545" w:rsidRPr="00EE3660" w:rsidRDefault="00904545" w:rsidP="001628F7">
            <w:pPr>
              <w:jc w:val="both"/>
              <w:rPr>
                <w:sz w:val="20"/>
                <w:szCs w:val="20"/>
              </w:rPr>
            </w:pPr>
            <w:r w:rsidRPr="00EE3660">
              <w:rPr>
                <w:sz w:val="20"/>
                <w:szCs w:val="20"/>
              </w:rPr>
              <w:t>отдел по работе с обращениями граждан администрации города Урай; пресс-служба администрации города Урай</w:t>
            </w:r>
          </w:p>
        </w:tc>
        <w:tc>
          <w:tcPr>
            <w:tcW w:w="1509" w:type="dxa"/>
          </w:tcPr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50F">
              <w:rPr>
                <w:rFonts w:ascii="Times New Roman" w:hAnsi="Times New Roman" w:cs="Times New Roman"/>
              </w:rPr>
              <w:t>Не требуют финансирования</w:t>
            </w:r>
          </w:p>
          <w:p w:rsidR="00904545" w:rsidRPr="0016750F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</w:tcPr>
          <w:p w:rsidR="00904545" w:rsidRPr="006C22D9" w:rsidRDefault="00904545" w:rsidP="001628F7">
            <w:pPr>
              <w:ind w:firstLine="213"/>
              <w:jc w:val="both"/>
              <w:rPr>
                <w:color w:val="FF0000"/>
                <w:sz w:val="20"/>
                <w:szCs w:val="20"/>
              </w:rPr>
            </w:pPr>
            <w:r w:rsidRPr="006C22D9">
              <w:rPr>
                <w:sz w:val="20"/>
                <w:szCs w:val="20"/>
              </w:rPr>
              <w:t xml:space="preserve">В СМИ города Урай размещается информация о традиционных религиозных течениях, о национальных традициях, праздниках, о  работе органов местного самоуправления в сфере противодействия экстремизму, материалы о деятельности общественных некоммерческих и религиозных организаций Урая, Югры. Через знакомство граждан с традиционными религиозными </w:t>
            </w:r>
            <w:r w:rsidRPr="006C22D9">
              <w:rPr>
                <w:sz w:val="20"/>
                <w:szCs w:val="20"/>
              </w:rPr>
              <w:lastRenderedPageBreak/>
              <w:t xml:space="preserve">организациями ведется противодействие </w:t>
            </w:r>
            <w:r w:rsidRPr="006C22D9">
              <w:rPr>
                <w:rFonts w:eastAsia="Calibri"/>
                <w:sz w:val="20"/>
                <w:szCs w:val="20"/>
              </w:rPr>
              <w:t>радикальным религиозным течениям.</w:t>
            </w:r>
          </w:p>
        </w:tc>
      </w:tr>
      <w:tr w:rsidR="00904545" w:rsidRPr="00A536BF" w:rsidTr="00855291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</w:tcPr>
          <w:p w:rsidR="00904545" w:rsidRDefault="00904545" w:rsidP="001628F7">
            <w:r w:rsidRPr="00F53591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:rsidR="00904545" w:rsidRPr="00EE3660" w:rsidRDefault="00904545" w:rsidP="001628F7">
            <w:pPr>
              <w:rPr>
                <w:rFonts w:eastAsia="Calibri"/>
                <w:sz w:val="20"/>
                <w:szCs w:val="20"/>
              </w:rPr>
            </w:pPr>
            <w:r w:rsidRPr="00EE3660">
              <w:rPr>
                <w:rFonts w:eastAsia="Calibri"/>
                <w:sz w:val="20"/>
                <w:szCs w:val="20"/>
              </w:rPr>
              <w:t xml:space="preserve">Осуществление работы по установке </w:t>
            </w:r>
            <w:proofErr w:type="spellStart"/>
            <w:r w:rsidRPr="00EE3660">
              <w:rPr>
                <w:rFonts w:eastAsia="Calibri"/>
                <w:sz w:val="20"/>
                <w:szCs w:val="20"/>
              </w:rPr>
              <w:t>контент-фильтров</w:t>
            </w:r>
            <w:proofErr w:type="spellEnd"/>
            <w:r w:rsidRPr="00EE3660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Pr="00EE3660">
              <w:rPr>
                <w:rFonts w:eastAsia="Calibri"/>
                <w:sz w:val="20"/>
                <w:szCs w:val="20"/>
              </w:rPr>
              <w:t>блокирующих</w:t>
            </w:r>
            <w:proofErr w:type="gramEnd"/>
            <w:r w:rsidRPr="00EE3660">
              <w:rPr>
                <w:rFonts w:eastAsia="Calibri"/>
                <w:sz w:val="20"/>
                <w:szCs w:val="20"/>
              </w:rPr>
              <w:t xml:space="preserve"> доступ к Интернет-ресурсам экстремисткой направленности </w:t>
            </w:r>
          </w:p>
          <w:p w:rsidR="00904545" w:rsidRPr="00EE3660" w:rsidRDefault="00904545" w:rsidP="001628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04545" w:rsidRPr="004339D5" w:rsidRDefault="00904545" w:rsidP="001628F7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904545" w:rsidRPr="004339D5" w:rsidRDefault="00904545" w:rsidP="001628F7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>управление по культуре и молодежной политике администрации города Урай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904545" w:rsidRPr="004339D5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9D5">
              <w:rPr>
                <w:rFonts w:ascii="Times New Roman" w:hAnsi="Times New Roman" w:cs="Times New Roman"/>
              </w:rPr>
              <w:t>Не требуют финансирования</w:t>
            </w:r>
          </w:p>
          <w:p w:rsidR="00904545" w:rsidRPr="004339D5" w:rsidRDefault="00904545" w:rsidP="00162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04545" w:rsidRPr="004339D5" w:rsidRDefault="00904545" w:rsidP="004339D5">
            <w:pPr>
              <w:ind w:firstLine="213"/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В образовательных организациях города Урай построена трехуровневая система </w:t>
            </w:r>
            <w:proofErr w:type="gramStart"/>
            <w:r w:rsidRPr="004339D5">
              <w:rPr>
                <w:sz w:val="20"/>
                <w:szCs w:val="20"/>
              </w:rPr>
              <w:t>программной</w:t>
            </w:r>
            <w:proofErr w:type="gramEnd"/>
            <w:r w:rsidRPr="004339D5">
              <w:rPr>
                <w:sz w:val="20"/>
                <w:szCs w:val="20"/>
              </w:rPr>
              <w:t xml:space="preserve"> </w:t>
            </w:r>
            <w:proofErr w:type="spellStart"/>
            <w:r w:rsidRPr="004339D5">
              <w:rPr>
                <w:sz w:val="20"/>
                <w:szCs w:val="20"/>
              </w:rPr>
              <w:t>контентной</w:t>
            </w:r>
            <w:proofErr w:type="spellEnd"/>
            <w:r w:rsidRPr="004339D5">
              <w:rPr>
                <w:sz w:val="20"/>
                <w:szCs w:val="20"/>
              </w:rPr>
              <w:t xml:space="preserve"> фильтрация, в том числе:</w:t>
            </w:r>
          </w:p>
          <w:p w:rsidR="00904545" w:rsidRPr="004339D5" w:rsidRDefault="00904545" w:rsidP="004339D5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-общая сетевая </w:t>
            </w:r>
            <w:proofErr w:type="spellStart"/>
            <w:r w:rsidRPr="004339D5">
              <w:rPr>
                <w:sz w:val="20"/>
                <w:szCs w:val="20"/>
              </w:rPr>
              <w:t>контентная</w:t>
            </w:r>
            <w:proofErr w:type="spellEnd"/>
            <w:r w:rsidRPr="004339D5">
              <w:rPr>
                <w:sz w:val="20"/>
                <w:szCs w:val="20"/>
              </w:rPr>
              <w:t xml:space="preserve"> фильтрация, осуществляемая провайдером (белые списки);</w:t>
            </w:r>
          </w:p>
          <w:p w:rsidR="00904545" w:rsidRPr="004339D5" w:rsidRDefault="00904545" w:rsidP="004339D5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-техническая защита в организации посредством </w:t>
            </w:r>
            <w:proofErr w:type="spellStart"/>
            <w:proofErr w:type="gramStart"/>
            <w:r w:rsidRPr="004339D5">
              <w:rPr>
                <w:sz w:val="20"/>
                <w:szCs w:val="20"/>
              </w:rPr>
              <w:t>интернет-шлюза</w:t>
            </w:r>
            <w:proofErr w:type="spellEnd"/>
            <w:proofErr w:type="gramEnd"/>
            <w:r w:rsidRPr="004339D5">
              <w:rPr>
                <w:sz w:val="20"/>
                <w:szCs w:val="20"/>
              </w:rPr>
              <w:t xml:space="preserve"> на входе интернета в образовательную организацию;</w:t>
            </w:r>
          </w:p>
          <w:p w:rsidR="00904545" w:rsidRPr="004339D5" w:rsidRDefault="00904545" w:rsidP="004339D5">
            <w:pPr>
              <w:jc w:val="both"/>
              <w:rPr>
                <w:sz w:val="20"/>
                <w:szCs w:val="20"/>
              </w:rPr>
            </w:pPr>
            <w:r w:rsidRPr="004339D5">
              <w:rPr>
                <w:sz w:val="20"/>
                <w:szCs w:val="20"/>
              </w:rPr>
              <w:t xml:space="preserve">-на автоматизированных рабочих местах учащихся общеобразовательных организаций, настроен модуль </w:t>
            </w:r>
            <w:proofErr w:type="spellStart"/>
            <w:r w:rsidRPr="004339D5">
              <w:rPr>
                <w:sz w:val="20"/>
                <w:szCs w:val="20"/>
              </w:rPr>
              <w:t>контентной</w:t>
            </w:r>
            <w:proofErr w:type="spellEnd"/>
            <w:r w:rsidRPr="004339D5">
              <w:rPr>
                <w:sz w:val="20"/>
                <w:szCs w:val="20"/>
              </w:rPr>
              <w:t xml:space="preserve"> фильтрации Касперского  </w:t>
            </w:r>
            <w:r w:rsidRPr="004339D5">
              <w:rPr>
                <w:sz w:val="20"/>
                <w:szCs w:val="20"/>
                <w:lang w:val="en-US"/>
              </w:rPr>
              <w:t>Endpoint</w:t>
            </w:r>
            <w:r w:rsidRPr="004339D5">
              <w:rPr>
                <w:sz w:val="20"/>
                <w:szCs w:val="20"/>
              </w:rPr>
              <w:t xml:space="preserve"> </w:t>
            </w:r>
            <w:r w:rsidRPr="004339D5">
              <w:rPr>
                <w:sz w:val="20"/>
                <w:szCs w:val="20"/>
                <w:lang w:val="en-US"/>
              </w:rPr>
              <w:t>Security</w:t>
            </w:r>
            <w:r w:rsidRPr="004339D5">
              <w:rPr>
                <w:sz w:val="20"/>
                <w:szCs w:val="20"/>
              </w:rPr>
              <w:t xml:space="preserve"> для Бизнеса. </w:t>
            </w:r>
            <w:r w:rsidRPr="004339D5">
              <w:rPr>
                <w:rStyle w:val="410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4339D5">
              <w:rPr>
                <w:rStyle w:val="410"/>
                <w:sz w:val="20"/>
                <w:szCs w:val="20"/>
                <w:lang w:eastAsia="en-US"/>
              </w:rPr>
              <w:t>целях</w:t>
            </w:r>
            <w:proofErr w:type="gramEnd"/>
            <w:r w:rsidRPr="004339D5">
              <w:rPr>
                <w:rStyle w:val="410"/>
                <w:sz w:val="20"/>
                <w:szCs w:val="20"/>
                <w:lang w:eastAsia="en-US"/>
              </w:rPr>
              <w:t xml:space="preserve"> недопущения несанкционированного доступа учащимися к запрещенным сайтам, преподавателем при проведении учебного процесса постоянно осуществляется контроль, все учащиеся постоянно находятся под присмотром и в поле зрения. В </w:t>
            </w:r>
            <w:proofErr w:type="gramStart"/>
            <w:r w:rsidRPr="004339D5">
              <w:rPr>
                <w:rStyle w:val="410"/>
                <w:sz w:val="20"/>
                <w:szCs w:val="20"/>
                <w:lang w:eastAsia="en-US"/>
              </w:rPr>
              <w:t>перерывах</w:t>
            </w:r>
            <w:proofErr w:type="gramEnd"/>
            <w:r w:rsidRPr="004339D5">
              <w:rPr>
                <w:rStyle w:val="410"/>
                <w:sz w:val="20"/>
                <w:szCs w:val="20"/>
                <w:lang w:eastAsia="en-US"/>
              </w:rPr>
              <w:t xml:space="preserve"> (переменах) между уроками у учащихся отсутствует возможность пользования компьютерами, поскольку все учащиеся выходят из класса. Таким образом, исключается возможность учащимися пользоваться компьютерами бесконтрольно. </w:t>
            </w:r>
            <w:r w:rsidRPr="004339D5">
              <w:rPr>
                <w:sz w:val="20"/>
                <w:szCs w:val="20"/>
              </w:rPr>
              <w:t xml:space="preserve">В </w:t>
            </w:r>
            <w:proofErr w:type="gramStart"/>
            <w:r w:rsidRPr="004339D5">
              <w:rPr>
                <w:sz w:val="20"/>
                <w:szCs w:val="20"/>
              </w:rPr>
              <w:t>договорах</w:t>
            </w:r>
            <w:proofErr w:type="gramEnd"/>
            <w:r w:rsidRPr="004339D5">
              <w:rPr>
                <w:sz w:val="20"/>
                <w:szCs w:val="20"/>
              </w:rPr>
              <w:t xml:space="preserve"> на оказание/предоставление </w:t>
            </w:r>
            <w:proofErr w:type="spellStart"/>
            <w:r w:rsidRPr="004339D5">
              <w:rPr>
                <w:sz w:val="20"/>
                <w:szCs w:val="20"/>
              </w:rPr>
              <w:t>телематических</w:t>
            </w:r>
            <w:proofErr w:type="spellEnd"/>
            <w:r w:rsidRPr="004339D5">
              <w:rPr>
                <w:sz w:val="20"/>
                <w:szCs w:val="20"/>
              </w:rPr>
              <w:t xml:space="preserve"> услуг связи, заключенном образовательными организациями с провайдером дополнительно содержатся </w:t>
            </w:r>
            <w:r w:rsidRPr="004339D5">
              <w:rPr>
                <w:sz w:val="20"/>
                <w:szCs w:val="20"/>
              </w:rPr>
              <w:lastRenderedPageBreak/>
              <w:t xml:space="preserve">условия об осуществлении </w:t>
            </w:r>
            <w:proofErr w:type="spellStart"/>
            <w:r w:rsidRPr="004339D5">
              <w:rPr>
                <w:sz w:val="20"/>
                <w:szCs w:val="20"/>
              </w:rPr>
              <w:t>контентной</w:t>
            </w:r>
            <w:proofErr w:type="spellEnd"/>
            <w:r w:rsidRPr="004339D5">
              <w:rPr>
                <w:sz w:val="20"/>
                <w:szCs w:val="20"/>
              </w:rPr>
              <w:t xml:space="preserve"> фильтрации при предоставлении услуг Интернет, а также, провайдер использует список сайтов сети Интернет, разрешённых для посещения учащимися в общеобразовательных организациях, при ограничении доступа к сайтам, содержащих информацию о распространении </w:t>
            </w:r>
            <w:proofErr w:type="spellStart"/>
            <w:r w:rsidRPr="004339D5">
              <w:rPr>
                <w:sz w:val="20"/>
                <w:szCs w:val="20"/>
              </w:rPr>
              <w:t>психоактивных</w:t>
            </w:r>
            <w:proofErr w:type="spellEnd"/>
            <w:r w:rsidRPr="004339D5">
              <w:rPr>
                <w:sz w:val="20"/>
                <w:szCs w:val="20"/>
              </w:rPr>
              <w:t xml:space="preserve"> веществ.</w:t>
            </w:r>
          </w:p>
          <w:p w:rsidR="00904545" w:rsidRPr="006C22D9" w:rsidRDefault="00904545" w:rsidP="004339D5">
            <w:pPr>
              <w:pStyle w:val="ab"/>
              <w:ind w:firstLine="355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4339D5">
              <w:rPr>
                <w:sz w:val="20"/>
                <w:szCs w:val="20"/>
              </w:rPr>
              <w:t xml:space="preserve">В Централизованной  библиотечной системе  МАУ «Культура» установлена </w:t>
            </w:r>
            <w:proofErr w:type="spellStart"/>
            <w:r w:rsidRPr="004339D5">
              <w:rPr>
                <w:sz w:val="20"/>
                <w:szCs w:val="20"/>
              </w:rPr>
              <w:t>контентная</w:t>
            </w:r>
            <w:proofErr w:type="spellEnd"/>
            <w:r w:rsidRPr="004339D5">
              <w:rPr>
                <w:sz w:val="20"/>
                <w:szCs w:val="20"/>
              </w:rPr>
              <w:t xml:space="preserve">  фильтрация на пользовательские  компьютеры  в </w:t>
            </w:r>
            <w:proofErr w:type="spellStart"/>
            <w:r w:rsidRPr="004339D5">
              <w:rPr>
                <w:sz w:val="20"/>
                <w:szCs w:val="20"/>
              </w:rPr>
              <w:t>ЦОДах</w:t>
            </w:r>
            <w:proofErr w:type="spellEnd"/>
            <w:r w:rsidRPr="004339D5">
              <w:rPr>
                <w:sz w:val="20"/>
                <w:szCs w:val="20"/>
              </w:rPr>
              <w:t xml:space="preserve">  на уровне провайдера  ООО «</w:t>
            </w:r>
            <w:proofErr w:type="spellStart"/>
            <w:r w:rsidRPr="004339D5">
              <w:rPr>
                <w:sz w:val="20"/>
                <w:szCs w:val="20"/>
              </w:rPr>
              <w:t>ПиП</w:t>
            </w:r>
            <w:proofErr w:type="spellEnd"/>
            <w:r w:rsidRPr="004339D5">
              <w:rPr>
                <w:sz w:val="20"/>
                <w:szCs w:val="20"/>
              </w:rPr>
              <w:t>» при помощи сервиса S</w:t>
            </w:r>
            <w:r w:rsidRPr="004339D5">
              <w:rPr>
                <w:sz w:val="20"/>
                <w:szCs w:val="20"/>
                <w:lang w:val="en-US"/>
              </w:rPr>
              <w:t>KY</w:t>
            </w:r>
            <w:r w:rsidRPr="004339D5">
              <w:rPr>
                <w:sz w:val="20"/>
                <w:szCs w:val="20"/>
              </w:rPr>
              <w:t xml:space="preserve"> </w:t>
            </w:r>
            <w:r w:rsidRPr="004339D5">
              <w:rPr>
                <w:sz w:val="20"/>
                <w:szCs w:val="20"/>
                <w:lang w:val="en-US"/>
              </w:rPr>
              <w:t>DNS</w:t>
            </w:r>
            <w:r w:rsidRPr="004339D5">
              <w:rPr>
                <w:sz w:val="20"/>
                <w:szCs w:val="20"/>
              </w:rPr>
              <w:t xml:space="preserve"> (фильтруются сайты с запрещенным </w:t>
            </w:r>
            <w:proofErr w:type="spellStart"/>
            <w:r w:rsidRPr="004339D5">
              <w:rPr>
                <w:sz w:val="20"/>
                <w:szCs w:val="20"/>
              </w:rPr>
              <w:t>контентом</w:t>
            </w:r>
            <w:proofErr w:type="spellEnd"/>
            <w:r w:rsidRPr="004339D5">
              <w:rPr>
                <w:sz w:val="20"/>
                <w:szCs w:val="20"/>
              </w:rPr>
              <w:t xml:space="preserve"> и  документы  ФСЭМ –  федеральный список экстремистских материалов.</w:t>
            </w:r>
            <w:r w:rsidRPr="006C22D9"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904545" w:rsidRPr="00851B2E" w:rsidTr="00855291">
        <w:trPr>
          <w:trHeight w:val="243"/>
        </w:trPr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26486E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0057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10 673,6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10 673,6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2701,9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45" w:rsidRPr="00851B2E" w:rsidRDefault="00904545" w:rsidP="001628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04545" w:rsidRPr="00851B2E" w:rsidTr="00855291">
        <w:trPr>
          <w:trHeight w:val="217"/>
        </w:trPr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26486E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E">
              <w:rPr>
                <w:rFonts w:ascii="Times New Roman" w:hAnsi="Times New Roman" w:cs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9 089,4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9 089,4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2481,0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45" w:rsidRPr="00851B2E" w:rsidRDefault="00904545" w:rsidP="001628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04545" w:rsidRPr="00851B2E" w:rsidTr="00855291">
        <w:trPr>
          <w:trHeight w:val="224"/>
        </w:trPr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26486E" w:rsidRDefault="00904545" w:rsidP="001628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86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D37A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1 584,2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1 584,2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97178" w:rsidRDefault="00904545" w:rsidP="001628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78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45" w:rsidRPr="00851B2E" w:rsidRDefault="00904545" w:rsidP="001628F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04545" w:rsidTr="00855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851" w:type="dxa"/>
          <w:wAfter w:w="567" w:type="dxa"/>
          <w:trHeight w:val="1484"/>
        </w:trPr>
        <w:tc>
          <w:tcPr>
            <w:tcW w:w="10632" w:type="dxa"/>
            <w:gridSpan w:val="6"/>
          </w:tcPr>
          <w:p w:rsidR="00904545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D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BD7D81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BD7D81">
              <w:rPr>
                <w:rFonts w:ascii="Times New Roman" w:hAnsi="Times New Roman" w:cs="Times New Roman"/>
                <w:sz w:val="24"/>
                <w:szCs w:val="24"/>
              </w:rPr>
              <w:t xml:space="preserve"> защиты </w:t>
            </w: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D81">
              <w:rPr>
                <w:rFonts w:ascii="Times New Roman" w:hAnsi="Times New Roman" w:cs="Times New Roman"/>
                <w:sz w:val="24"/>
                <w:szCs w:val="24"/>
              </w:rPr>
              <w:t>населения администрации города Урай</w:t>
            </w: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D81">
              <w:rPr>
                <w:rFonts w:ascii="Times New Roman" w:hAnsi="Times New Roman" w:cs="Times New Roman"/>
                <w:sz w:val="24"/>
                <w:szCs w:val="24"/>
              </w:rPr>
              <w:t>______________________ Е.А.Казанцев</w:t>
            </w:r>
          </w:p>
          <w:p w:rsidR="00904545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545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545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545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4"/>
          </w:tcPr>
          <w:p w:rsidR="00904545" w:rsidRDefault="00904545" w:rsidP="001628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Default="00904545" w:rsidP="001628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45" w:rsidRPr="00BD7D81" w:rsidRDefault="00904545" w:rsidP="001628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8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D8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D8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D81">
              <w:rPr>
                <w:rFonts w:ascii="Times New Roman" w:hAnsi="Times New Roman" w:cs="Times New Roman"/>
                <w:sz w:val="24"/>
                <w:szCs w:val="24"/>
              </w:rPr>
              <w:t>__________________ И.В.Хусаинова</w:t>
            </w: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545" w:rsidTr="00904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gridAfter w:val="1"/>
          <w:wBefore w:w="851" w:type="dxa"/>
          <w:wAfter w:w="567" w:type="dxa"/>
          <w:trHeight w:val="142"/>
        </w:trPr>
        <w:tc>
          <w:tcPr>
            <w:tcW w:w="10641" w:type="dxa"/>
            <w:gridSpan w:val="7"/>
          </w:tcPr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D7D81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D7D81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отдела </w:t>
            </w:r>
            <w:proofErr w:type="gramStart"/>
            <w:r w:rsidRPr="00BD7D81">
              <w:rPr>
                <w:rFonts w:ascii="Times New Roman" w:hAnsi="Times New Roman" w:cs="Times New Roman"/>
                <w:sz w:val="16"/>
                <w:szCs w:val="16"/>
              </w:rPr>
              <w:t>гражданской</w:t>
            </w:r>
            <w:proofErr w:type="gramEnd"/>
            <w:r w:rsidRPr="00BD7D81">
              <w:rPr>
                <w:rFonts w:ascii="Times New Roman" w:hAnsi="Times New Roman" w:cs="Times New Roman"/>
                <w:sz w:val="16"/>
                <w:szCs w:val="16"/>
              </w:rPr>
              <w:t xml:space="preserve"> защиты </w:t>
            </w:r>
          </w:p>
          <w:p w:rsidR="00904545" w:rsidRPr="00BD7D81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D7D81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населения администрации города Урай </w:t>
            </w:r>
          </w:p>
          <w:p w:rsidR="00904545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D7D81">
              <w:rPr>
                <w:rFonts w:ascii="Times New Roman" w:hAnsi="Times New Roman" w:cs="Times New Roman"/>
                <w:sz w:val="16"/>
                <w:szCs w:val="16"/>
              </w:rPr>
              <w:t xml:space="preserve">Боровиков Дмитрий Витальевич, </w:t>
            </w:r>
          </w:p>
          <w:p w:rsidR="00904545" w:rsidRPr="001628F7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D7D81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1628F7">
              <w:rPr>
                <w:rFonts w:ascii="Times New Roman" w:hAnsi="Times New Roman" w:cs="Times New Roman"/>
                <w:sz w:val="16"/>
                <w:szCs w:val="16"/>
              </w:rPr>
              <w:t>. 8(34676)33-297</w:t>
            </w:r>
          </w:p>
          <w:p w:rsidR="00904545" w:rsidRPr="001628F7" w:rsidRDefault="00904545" w:rsidP="001628F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628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628F7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BorovikovDV</w:t>
            </w:r>
            <w:proofErr w:type="spellEnd"/>
            <w:r w:rsidRPr="001628F7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uray</w:t>
            </w:r>
            <w:proofErr w:type="spellEnd"/>
            <w:r w:rsidRPr="001628F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904545" w:rsidRPr="001628F7" w:rsidRDefault="00904545" w:rsidP="001628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</w:tcPr>
          <w:p w:rsidR="00904545" w:rsidRPr="00BD7D81" w:rsidRDefault="00904545" w:rsidP="001628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«_____» _______________ 2016 г.</w:t>
            </w:r>
          </w:p>
        </w:tc>
      </w:tr>
    </w:tbl>
    <w:p w:rsidR="00397DD1" w:rsidRPr="0009595B" w:rsidRDefault="00855291" w:rsidP="00397DD1">
      <w:pPr>
        <w:pStyle w:val="ConsPlusNonformat"/>
        <w:widowControl/>
        <w:ind w:left="12331" w:firstLine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97DD1" w:rsidRPr="0009595B">
        <w:rPr>
          <w:rFonts w:ascii="Times New Roman" w:hAnsi="Times New Roman" w:cs="Times New Roman"/>
          <w:sz w:val="24"/>
          <w:szCs w:val="24"/>
        </w:rPr>
        <w:t>Утверждаю</w:t>
      </w:r>
    </w:p>
    <w:p w:rsidR="00397DD1" w:rsidRPr="0009595B" w:rsidRDefault="00397DD1" w:rsidP="00397DD1">
      <w:pPr>
        <w:pStyle w:val="ConsPlusNonformat"/>
        <w:widowControl/>
        <w:ind w:left="11623" w:firstLine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главы</w:t>
      </w:r>
      <w:r w:rsidRPr="00173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</w:p>
    <w:p w:rsidR="00397DD1" w:rsidRDefault="00397DD1" w:rsidP="00397DD1">
      <w:pPr>
        <w:pStyle w:val="ConsPlusNonformat"/>
        <w:widowControl/>
        <w:ind w:left="10915"/>
        <w:rPr>
          <w:rFonts w:ascii="Times New Roman" w:hAnsi="Times New Roman" w:cs="Times New Roman"/>
          <w:sz w:val="24"/>
          <w:szCs w:val="24"/>
        </w:rPr>
      </w:pPr>
    </w:p>
    <w:p w:rsidR="00397DD1" w:rsidRDefault="00397DD1" w:rsidP="00397DD1">
      <w:pPr>
        <w:pStyle w:val="ConsPlusNonformat"/>
        <w:widowControl/>
        <w:ind w:left="11623" w:firstLine="413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И.А.Козлов</w:t>
      </w:r>
    </w:p>
    <w:p w:rsidR="00397DD1" w:rsidRDefault="00397DD1" w:rsidP="00397DD1">
      <w:pPr>
        <w:pStyle w:val="ConsPlusNonformat"/>
        <w:widowControl/>
        <w:ind w:left="10915"/>
        <w:rPr>
          <w:rFonts w:ascii="Times New Roman" w:hAnsi="Times New Roman" w:cs="Times New Roman"/>
          <w:sz w:val="24"/>
          <w:szCs w:val="24"/>
        </w:rPr>
      </w:pPr>
    </w:p>
    <w:p w:rsidR="00397DD1" w:rsidRPr="00855291" w:rsidRDefault="00397DD1" w:rsidP="0039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7DD1" w:rsidRPr="00855291" w:rsidRDefault="00397DD1" w:rsidP="0039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7DD1" w:rsidRPr="00855291" w:rsidRDefault="00397DD1" w:rsidP="0039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7DD1" w:rsidRPr="0009595B" w:rsidRDefault="00397DD1" w:rsidP="0039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ОТЧЕТ</w:t>
      </w:r>
    </w:p>
    <w:p w:rsidR="00397DD1" w:rsidRPr="002C24FF" w:rsidRDefault="00397DD1" w:rsidP="00397D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о достижении целевых показателей за</w:t>
      </w:r>
      <w:r>
        <w:rPr>
          <w:rFonts w:ascii="Times New Roman" w:hAnsi="Times New Roman" w:cs="Times New Roman"/>
          <w:sz w:val="24"/>
          <w:szCs w:val="24"/>
        </w:rPr>
        <w:t xml:space="preserve"> 1 квартал 20</w:t>
      </w:r>
      <w:r w:rsidRPr="003735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года</w:t>
      </w:r>
    </w:p>
    <w:p w:rsidR="00397DD1" w:rsidRDefault="00397DD1" w:rsidP="00397DD1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C24FF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2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«Профилактика правонарушений на территории города Урай» на 2015-2017 годы</w:t>
      </w:r>
    </w:p>
    <w:p w:rsidR="00006B5C" w:rsidRDefault="00006B5C" w:rsidP="00F2101E">
      <w:pPr>
        <w:jc w:val="right"/>
      </w:pPr>
    </w:p>
    <w:tbl>
      <w:tblPr>
        <w:tblpPr w:leftFromText="180" w:rightFromText="180" w:vertAnchor="text" w:horzAnchor="margin" w:tblpY="479"/>
        <w:tblW w:w="160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61"/>
        <w:gridCol w:w="1038"/>
        <w:gridCol w:w="1893"/>
        <w:gridCol w:w="1984"/>
        <w:gridCol w:w="1560"/>
        <w:gridCol w:w="4157"/>
      </w:tblGrid>
      <w:tr w:rsidR="00A536BF" w:rsidRPr="0009595B" w:rsidTr="00D37AB5">
        <w:trPr>
          <w:cantSplit/>
          <w:trHeight w:val="553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F" w:rsidRPr="0009595B" w:rsidRDefault="00A536BF" w:rsidP="00A536BF">
            <w:r w:rsidRPr="0009595B">
              <w:t>Наименование целевого показателя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F" w:rsidRPr="0009595B" w:rsidRDefault="00A536BF" w:rsidP="00A53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F" w:rsidRPr="0009595B" w:rsidRDefault="00A536BF" w:rsidP="00A53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BF" w:rsidRPr="0009595B" w:rsidRDefault="00A536BF" w:rsidP="00A53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F" w:rsidRPr="0009595B" w:rsidRDefault="00A536BF" w:rsidP="00A53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36BF" w:rsidRPr="0009595B" w:rsidRDefault="00A536BF" w:rsidP="00A53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(обоснование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показателей)</w:t>
            </w: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both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 xml:space="preserve">Доля уличных преступлений в числе зарегистрированных общеуголовных преступлений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3B246F" w:rsidRDefault="00D37AB5" w:rsidP="00D37AB5">
            <w:pPr>
              <w:jc w:val="center"/>
            </w:pPr>
            <w:r w:rsidRPr="003B246F">
              <w:t>16,7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21,</w:t>
            </w:r>
            <w:r w:rsidRPr="00D37AB5">
              <w:rPr>
                <w:rFonts w:ascii="Times New Roman" w:hAnsi="Times New Roman" w:cs="Times New Roman"/>
                <w:highlight w:val="yellow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+3,</w:t>
            </w:r>
            <w:r w:rsidRPr="00D37AB5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09595B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B5" w:rsidRPr="0009595B" w:rsidTr="001628F7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A26434" w:rsidRDefault="00D37AB5" w:rsidP="00D37AB5">
            <w:pPr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 xml:space="preserve">Уровень общеуголовной преступности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на 10 тыс. населения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4D67FE" w:rsidRDefault="00D37AB5" w:rsidP="00D37AB5">
            <w:pPr>
              <w:jc w:val="center"/>
            </w:pPr>
            <w:r w:rsidRPr="004D67FE">
              <w:t>141,0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184,</w:t>
            </w:r>
            <w:r w:rsidRPr="00D37AB5"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+42,</w:t>
            </w:r>
            <w:r w:rsidRPr="00D37AB5"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09595B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both"/>
              <w:rPr>
                <w:sz w:val="20"/>
                <w:szCs w:val="20"/>
              </w:rPr>
            </w:pPr>
            <w:r w:rsidRPr="00EC1218">
              <w:rPr>
                <w:sz w:val="20"/>
                <w:szCs w:val="20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EC1218">
              <w:rPr>
                <w:sz w:val="20"/>
                <w:szCs w:val="20"/>
              </w:rPr>
              <w:t>КоАП</w:t>
            </w:r>
            <w:proofErr w:type="spellEnd"/>
            <w:r w:rsidRPr="00EC1218">
              <w:rPr>
                <w:sz w:val="20"/>
                <w:szCs w:val="20"/>
              </w:rPr>
              <w:t xml:space="preserve"> РФ), в общем количестве таких правонарушений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39636E" w:rsidRDefault="00D37AB5" w:rsidP="00D37AB5">
            <w:pPr>
              <w:jc w:val="center"/>
            </w:pPr>
            <w:r>
              <w:rPr>
                <w:lang w:val="en-US"/>
              </w:rPr>
              <w:t>7</w:t>
            </w:r>
            <w:r w:rsidRPr="0039636E"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11,9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+5,0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1628F7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both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Доля учащихся 6-11 классов образовательных организаций охваченных мероприятиями, направленными на формирование стойкой</w:t>
            </w:r>
          </w:p>
          <w:p w:rsidR="00D37AB5" w:rsidRPr="00A26434" w:rsidRDefault="00D37AB5" w:rsidP="00D37AB5">
            <w:pPr>
              <w:jc w:val="both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 xml:space="preserve">негативной установки по отношению к употреблению </w:t>
            </w:r>
            <w:proofErr w:type="spellStart"/>
            <w:r w:rsidRPr="00A26434">
              <w:rPr>
                <w:sz w:val="20"/>
                <w:szCs w:val="20"/>
              </w:rPr>
              <w:t>психоактивных</w:t>
            </w:r>
            <w:proofErr w:type="spellEnd"/>
            <w:r w:rsidRPr="00A26434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4D67FE" w:rsidRDefault="00D37AB5" w:rsidP="00D37AB5">
            <w:pPr>
              <w:jc w:val="center"/>
            </w:pPr>
            <w:r w:rsidRPr="004D67FE"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1628F7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D1" w:rsidRPr="0009595B" w:rsidTr="001628F7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D1" w:rsidRPr="00A26434" w:rsidRDefault="00397DD1" w:rsidP="00397DD1">
            <w:pPr>
              <w:jc w:val="both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Доля несовершеннолетних, находящихся в социально опасном положении, снятых с учета в связи с положительной динамикой, от общего числа состоящих на учете на конец отчетного периода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D1" w:rsidRPr="00A26434" w:rsidRDefault="00397DD1" w:rsidP="00397DD1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D1" w:rsidRPr="004327DC" w:rsidRDefault="00397DD1" w:rsidP="00397DD1">
            <w:pPr>
              <w:jc w:val="center"/>
            </w:pPr>
            <w:r w:rsidRPr="004327DC">
              <w:t>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D1" w:rsidRPr="005E04AD" w:rsidRDefault="00397DD1" w:rsidP="00397D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04AD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D1" w:rsidRPr="00D37AB5" w:rsidRDefault="00397DD1" w:rsidP="00397D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D1" w:rsidRPr="001628F7" w:rsidRDefault="00397DD1" w:rsidP="00397D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D1" w:rsidRPr="0009595B" w:rsidTr="001628F7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D1" w:rsidRPr="00A26434" w:rsidRDefault="00397DD1" w:rsidP="00397DD1">
            <w:pPr>
              <w:jc w:val="both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Доля семей, находящихся в социально опасном положении, снятых с учета в связи с положительной динамикой, от общего числа состоящих на учете на конец отчетного периода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D1" w:rsidRPr="00A26434" w:rsidRDefault="00397DD1" w:rsidP="00397DD1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D1" w:rsidRPr="004327DC" w:rsidRDefault="00397DD1" w:rsidP="00397DD1">
            <w:pPr>
              <w:jc w:val="center"/>
            </w:pPr>
            <w:r w:rsidRPr="004327DC"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D1" w:rsidRPr="00D37AB5" w:rsidRDefault="00397DD1" w:rsidP="00397D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04A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D1" w:rsidRPr="00D37AB5" w:rsidRDefault="00397DD1" w:rsidP="00397D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D1" w:rsidRPr="001628F7" w:rsidRDefault="00397DD1" w:rsidP="00397D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both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 xml:space="preserve">Доля учащихся  образовательных организаций охваченных мероприятиями Подпрограммы </w:t>
            </w:r>
            <w:r w:rsidRPr="00A26434">
              <w:rPr>
                <w:sz w:val="20"/>
                <w:szCs w:val="20"/>
                <w:lang w:val="en-US"/>
              </w:rPr>
              <w:t>III</w:t>
            </w:r>
            <w:r w:rsidRPr="00A26434">
              <w:rPr>
                <w:sz w:val="20"/>
                <w:szCs w:val="20"/>
              </w:rPr>
              <w:t xml:space="preserve"> «Профилактика терроризма и  экстремизма»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4D67FE" w:rsidRDefault="00D37AB5" w:rsidP="00D37AB5">
            <w:pPr>
              <w:jc w:val="center"/>
            </w:pPr>
            <w:r w:rsidRPr="004D67FE">
              <w:t>69,0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87,6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+21,6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1628F7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both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lastRenderedPageBreak/>
              <w:t>Количество рассмотренных дел об административных правонарушениях,  составленных должностными лицами администрации города Урай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шт.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4D67FE" w:rsidRDefault="00D37AB5" w:rsidP="00D37AB5">
            <w:pPr>
              <w:jc w:val="center"/>
            </w:pPr>
            <w:r>
              <w:t>125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+101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1628F7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both"/>
              <w:rPr>
                <w:sz w:val="20"/>
                <w:szCs w:val="20"/>
              </w:rPr>
            </w:pPr>
            <w:proofErr w:type="gramStart"/>
            <w:r w:rsidRPr="00A26434">
              <w:rPr>
                <w:sz w:val="20"/>
                <w:szCs w:val="20"/>
              </w:rPr>
              <w:t xml:space="preserve">Доля взысканных штрафов, от общего числа наложенных административной комиссией муниципального образования город Урай  </w:t>
            </w:r>
            <w:proofErr w:type="gram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4D67FE" w:rsidRDefault="00D37AB5" w:rsidP="00D37AB5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1628F7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28F7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1628F7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B5" w:rsidRPr="0009595B" w:rsidTr="001628F7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A26434" w:rsidRDefault="00D37AB5" w:rsidP="00D37AB5">
            <w:pPr>
              <w:jc w:val="both"/>
              <w:rPr>
                <w:sz w:val="20"/>
                <w:szCs w:val="20"/>
              </w:rPr>
            </w:pPr>
            <w:r w:rsidRPr="00EC1218">
              <w:rPr>
                <w:sz w:val="20"/>
                <w:szCs w:val="20"/>
              </w:rPr>
              <w:t xml:space="preserve">Доля административных правонарушений, предусмотренных ст.12.9, 12.12, 12.19 </w:t>
            </w:r>
            <w:proofErr w:type="spellStart"/>
            <w:r w:rsidRPr="00EC1218">
              <w:rPr>
                <w:sz w:val="20"/>
                <w:szCs w:val="20"/>
              </w:rPr>
              <w:t>КоАП</w:t>
            </w:r>
            <w:proofErr w:type="spellEnd"/>
            <w:r w:rsidRPr="00EC1218">
              <w:rPr>
                <w:sz w:val="20"/>
                <w:szCs w:val="20"/>
              </w:rPr>
              <w:t xml:space="preserve"> РФ, выявленных с помощью технических средств фот</w:t>
            </w:r>
            <w:proofErr w:type="gramStart"/>
            <w:r w:rsidRPr="00EC1218">
              <w:rPr>
                <w:sz w:val="20"/>
                <w:szCs w:val="20"/>
              </w:rPr>
              <w:t>о-</w:t>
            </w:r>
            <w:proofErr w:type="gramEnd"/>
            <w:r w:rsidRPr="00EC1218">
              <w:rPr>
                <w:sz w:val="20"/>
                <w:szCs w:val="20"/>
              </w:rPr>
              <w:t xml:space="preserve">, </w:t>
            </w:r>
            <w:proofErr w:type="spellStart"/>
            <w:r w:rsidRPr="00EC1218">
              <w:rPr>
                <w:sz w:val="20"/>
                <w:szCs w:val="20"/>
              </w:rPr>
              <w:t>видеофиксации</w:t>
            </w:r>
            <w:proofErr w:type="spellEnd"/>
            <w:r w:rsidRPr="00EC1218">
              <w:rPr>
                <w:sz w:val="20"/>
                <w:szCs w:val="20"/>
              </w:rPr>
              <w:t>, работающих в автоматическом режиме, в общем количестве таких правонарушений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CE489A" w:rsidRDefault="00D37AB5" w:rsidP="00D37AB5">
            <w:pPr>
              <w:jc w:val="center"/>
            </w:pPr>
            <w:r w:rsidRPr="00CE489A">
              <w:t>4</w:t>
            </w:r>
            <w: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28,1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-1,9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A9293E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both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A26434" w:rsidRDefault="00D37AB5" w:rsidP="00D37AB5">
            <w:pPr>
              <w:jc w:val="center"/>
              <w:rPr>
                <w:sz w:val="20"/>
                <w:szCs w:val="20"/>
              </w:rPr>
            </w:pPr>
            <w:r w:rsidRPr="00A26434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4D67FE" w:rsidRDefault="00D37AB5" w:rsidP="00D37AB5">
            <w:pPr>
              <w:jc w:val="center"/>
            </w:pPr>
            <w: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2,6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7AB5">
              <w:rPr>
                <w:rFonts w:ascii="Times New Roman" w:hAnsi="Times New Roman" w:cs="Times New Roman"/>
                <w:highlight w:val="yellow"/>
              </w:rPr>
              <w:t>+1,4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09595B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791707" w:rsidRDefault="00D37AB5" w:rsidP="00D37AB5">
            <w:pPr>
              <w:jc w:val="both"/>
              <w:rPr>
                <w:sz w:val="20"/>
                <w:szCs w:val="20"/>
              </w:rPr>
            </w:pPr>
            <w:r w:rsidRPr="00791707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отношений*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791707" w:rsidRDefault="00D37AB5" w:rsidP="00D37AB5">
            <w:pPr>
              <w:jc w:val="center"/>
              <w:rPr>
                <w:sz w:val="20"/>
                <w:szCs w:val="20"/>
              </w:rPr>
            </w:pPr>
            <w:r w:rsidRPr="00791707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Default="00D37AB5" w:rsidP="00D37AB5">
            <w:pPr>
              <w:jc w:val="center"/>
            </w:pPr>
            <w:r>
              <w:t>71,5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Pr="0009595B" w:rsidRDefault="00D37AB5" w:rsidP="00D37A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за 2017 год</w:t>
            </w: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791707" w:rsidRDefault="00D37AB5" w:rsidP="00D37AB5">
            <w:pPr>
              <w:jc w:val="both"/>
              <w:rPr>
                <w:sz w:val="20"/>
                <w:szCs w:val="20"/>
              </w:rPr>
            </w:pPr>
            <w:r w:rsidRPr="00791707">
              <w:rPr>
                <w:sz w:val="20"/>
                <w:szCs w:val="20"/>
              </w:rPr>
              <w:t>Доля граждан, положительно оценивающих состояние межконфессиональных отношений*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791707" w:rsidRDefault="00D37AB5" w:rsidP="00D37AB5">
            <w:pPr>
              <w:jc w:val="center"/>
              <w:rPr>
                <w:sz w:val="20"/>
                <w:szCs w:val="20"/>
              </w:rPr>
            </w:pPr>
            <w:r w:rsidRPr="00791707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Default="00D37AB5" w:rsidP="00D37AB5">
            <w:pPr>
              <w:jc w:val="center"/>
            </w:pPr>
            <w:r w:rsidRPr="003938CD">
              <w:t>8</w:t>
            </w:r>
            <w:r>
              <w:t>5</w:t>
            </w:r>
            <w:r w:rsidRPr="003938CD">
              <w:t>,</w:t>
            </w: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Default="00D37AB5">
            <w:r w:rsidRPr="00E105D9">
              <w:t>Показатель определяется за 2017 год</w:t>
            </w:r>
          </w:p>
        </w:tc>
      </w:tr>
      <w:tr w:rsidR="00D37AB5" w:rsidRPr="0009595B" w:rsidTr="0088127A">
        <w:trPr>
          <w:cantSplit/>
          <w:trHeight w:val="360"/>
        </w:trPr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791707" w:rsidRDefault="00D37AB5" w:rsidP="00D37AB5">
            <w:pPr>
              <w:jc w:val="both"/>
              <w:rPr>
                <w:sz w:val="20"/>
                <w:szCs w:val="20"/>
              </w:rPr>
            </w:pPr>
            <w:r w:rsidRPr="00791707">
              <w:rPr>
                <w:sz w:val="20"/>
                <w:szCs w:val="20"/>
              </w:rPr>
              <w:t>Уровень толерантного отношения граждан к представителям другой национальности*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791707" w:rsidRDefault="00D37AB5" w:rsidP="00D37AB5">
            <w:pPr>
              <w:jc w:val="center"/>
              <w:rPr>
                <w:sz w:val="20"/>
                <w:szCs w:val="20"/>
              </w:rPr>
            </w:pPr>
            <w:r w:rsidRPr="00791707">
              <w:rPr>
                <w:sz w:val="20"/>
                <w:szCs w:val="20"/>
              </w:rPr>
              <w:t>%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4D67FE" w:rsidRDefault="00D37AB5" w:rsidP="00D37AB5">
            <w:pPr>
              <w:jc w:val="center"/>
            </w:pPr>
            <w:r>
              <w:t>76,8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AB5" w:rsidRPr="00D37AB5" w:rsidRDefault="00D37AB5" w:rsidP="00D37A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B5" w:rsidRDefault="00D37AB5">
            <w:r w:rsidRPr="00E105D9">
              <w:t>Показатель определяется за 2017 год</w:t>
            </w:r>
          </w:p>
        </w:tc>
      </w:tr>
    </w:tbl>
    <w:p w:rsidR="00397DD1" w:rsidRDefault="00397DD1" w:rsidP="00397DD1">
      <w:pPr>
        <w:ind w:right="253"/>
        <w:rPr>
          <w:sz w:val="20"/>
          <w:szCs w:val="20"/>
        </w:rPr>
      </w:pPr>
    </w:p>
    <w:p w:rsidR="00397DD1" w:rsidRPr="00A26434" w:rsidRDefault="00397DD1" w:rsidP="00397DD1">
      <w:pPr>
        <w:ind w:right="253"/>
        <w:rPr>
          <w:sz w:val="20"/>
          <w:szCs w:val="20"/>
        </w:rPr>
      </w:pPr>
      <w:r w:rsidRPr="00A26434">
        <w:rPr>
          <w:sz w:val="20"/>
          <w:szCs w:val="20"/>
        </w:rPr>
        <w:t>Примечание:</w:t>
      </w:r>
    </w:p>
    <w:p w:rsidR="00397DD1" w:rsidRPr="00A26434" w:rsidRDefault="00397DD1" w:rsidP="00397DD1">
      <w:pPr>
        <w:rPr>
          <w:sz w:val="20"/>
          <w:szCs w:val="20"/>
        </w:rPr>
      </w:pPr>
      <w:r w:rsidRPr="00A26434">
        <w:rPr>
          <w:sz w:val="20"/>
          <w:szCs w:val="20"/>
        </w:rPr>
        <w:t xml:space="preserve">* - по данным социологического исследования состояния межнациональных и межконфессиональных отношений </w:t>
      </w:r>
      <w:proofErr w:type="gramStart"/>
      <w:r w:rsidRPr="00A26434">
        <w:rPr>
          <w:sz w:val="20"/>
          <w:szCs w:val="20"/>
        </w:rPr>
        <w:t>в</w:t>
      </w:r>
      <w:proofErr w:type="gramEnd"/>
      <w:r w:rsidRPr="00A26434">
        <w:rPr>
          <w:sz w:val="20"/>
          <w:szCs w:val="20"/>
        </w:rPr>
        <w:t xml:space="preserve"> </w:t>
      </w:r>
      <w:proofErr w:type="gramStart"/>
      <w:r w:rsidRPr="00A26434">
        <w:rPr>
          <w:sz w:val="20"/>
          <w:szCs w:val="20"/>
        </w:rPr>
        <w:t>Ханты-Мансийском</w:t>
      </w:r>
      <w:proofErr w:type="gramEnd"/>
      <w:r w:rsidRPr="00A26434">
        <w:rPr>
          <w:sz w:val="20"/>
          <w:szCs w:val="20"/>
        </w:rPr>
        <w:t xml:space="preserve"> автономном округе – </w:t>
      </w:r>
      <w:proofErr w:type="spellStart"/>
      <w:r w:rsidRPr="00A26434">
        <w:rPr>
          <w:sz w:val="20"/>
          <w:szCs w:val="20"/>
        </w:rPr>
        <w:t>Югре</w:t>
      </w:r>
      <w:proofErr w:type="spellEnd"/>
      <w:r w:rsidRPr="00A26434">
        <w:rPr>
          <w:sz w:val="20"/>
          <w:szCs w:val="20"/>
        </w:rPr>
        <w:t>.</w:t>
      </w:r>
    </w:p>
    <w:p w:rsidR="00397DD1" w:rsidRDefault="00397DD1" w:rsidP="00397DD1"/>
    <w:tbl>
      <w:tblPr>
        <w:tblW w:w="499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5861"/>
      </w:tblGrid>
      <w:tr w:rsidR="00397DD1" w:rsidRPr="00C30BE0" w:rsidTr="001628F7">
        <w:trPr>
          <w:cantSplit/>
          <w:trHeight w:val="414"/>
        </w:trPr>
        <w:tc>
          <w:tcPr>
            <w:tcW w:w="5000" w:type="pct"/>
          </w:tcPr>
          <w:p w:rsidR="00397DD1" w:rsidRDefault="00397DD1" w:rsidP="001628F7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D1" w:rsidRDefault="00397DD1" w:rsidP="001628F7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C30BE0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C30BE0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  <w:p w:rsidR="00397DD1" w:rsidRPr="00C30BE0" w:rsidRDefault="00397DD1" w:rsidP="001628F7">
            <w:pPr>
              <w:pStyle w:val="ConsPlusNormal"/>
              <w:widowControl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E0">
              <w:rPr>
                <w:rFonts w:ascii="Times New Roman" w:hAnsi="Times New Roman" w:cs="Times New Roman"/>
                <w:sz w:val="24"/>
                <w:szCs w:val="24"/>
              </w:rPr>
              <w:t>населения администрации города Урай</w:t>
            </w:r>
            <w:r w:rsidRPr="00C30B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B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B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0B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Е.А.Казанцев</w:t>
            </w:r>
          </w:p>
        </w:tc>
      </w:tr>
      <w:tr w:rsidR="00397DD1" w:rsidRPr="0026486E" w:rsidTr="001628F7">
        <w:trPr>
          <w:cantSplit/>
          <w:trHeight w:val="414"/>
        </w:trPr>
        <w:tc>
          <w:tcPr>
            <w:tcW w:w="5000" w:type="pct"/>
          </w:tcPr>
          <w:p w:rsidR="00397DD1" w:rsidRDefault="00397DD1" w:rsidP="001628F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7DD1" w:rsidRDefault="00397DD1" w:rsidP="001628F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7DD1" w:rsidRDefault="00397DD1" w:rsidP="001628F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7DD1" w:rsidRPr="00254120" w:rsidRDefault="00397DD1" w:rsidP="001628F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4120">
              <w:rPr>
                <w:sz w:val="16"/>
                <w:szCs w:val="16"/>
              </w:rPr>
              <w:t>Исполнитель:</w:t>
            </w:r>
          </w:p>
          <w:p w:rsidR="00397DD1" w:rsidRPr="00254120" w:rsidRDefault="00397DD1" w:rsidP="001628F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4120">
              <w:rPr>
                <w:sz w:val="16"/>
                <w:szCs w:val="16"/>
              </w:rPr>
              <w:t xml:space="preserve">Специалист-эксперт отдела </w:t>
            </w:r>
            <w:proofErr w:type="gramStart"/>
            <w:r w:rsidRPr="00254120">
              <w:rPr>
                <w:sz w:val="16"/>
                <w:szCs w:val="16"/>
              </w:rPr>
              <w:t>гражданской</w:t>
            </w:r>
            <w:proofErr w:type="gramEnd"/>
            <w:r w:rsidRPr="00254120">
              <w:rPr>
                <w:sz w:val="16"/>
                <w:szCs w:val="16"/>
              </w:rPr>
              <w:t xml:space="preserve"> защиты</w:t>
            </w:r>
          </w:p>
          <w:p w:rsidR="00397DD1" w:rsidRPr="00254120" w:rsidRDefault="00397DD1" w:rsidP="001628F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4120">
              <w:rPr>
                <w:sz w:val="16"/>
                <w:szCs w:val="16"/>
              </w:rPr>
              <w:t>населения администрации города Урай</w:t>
            </w:r>
          </w:p>
          <w:p w:rsidR="00397DD1" w:rsidRDefault="00397DD1" w:rsidP="001628F7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4120">
              <w:rPr>
                <w:sz w:val="16"/>
                <w:szCs w:val="16"/>
              </w:rPr>
              <w:t>Боровиков Дмитрий Витальевич</w:t>
            </w:r>
            <w:proofErr w:type="gramStart"/>
            <w:r w:rsidRPr="002541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 w:rsidRPr="00254120">
              <w:rPr>
                <w:sz w:val="16"/>
                <w:szCs w:val="16"/>
              </w:rPr>
              <w:t xml:space="preserve"> </w:t>
            </w:r>
          </w:p>
          <w:p w:rsidR="00397DD1" w:rsidRPr="0026486E" w:rsidRDefault="00397DD1" w:rsidP="001628F7">
            <w:pPr>
              <w:jc w:val="both"/>
              <w:rPr>
                <w:sz w:val="16"/>
                <w:szCs w:val="16"/>
              </w:rPr>
            </w:pPr>
            <w:r w:rsidRPr="00254120">
              <w:rPr>
                <w:sz w:val="16"/>
                <w:szCs w:val="16"/>
              </w:rPr>
              <w:t>телефон (34676)3-32-9</w:t>
            </w:r>
            <w:r>
              <w:rPr>
                <w:sz w:val="16"/>
                <w:szCs w:val="16"/>
              </w:rPr>
              <w:t xml:space="preserve">7, </w:t>
            </w:r>
            <w:r>
              <w:rPr>
                <w:sz w:val="16"/>
                <w:szCs w:val="16"/>
                <w:lang w:val="en-US"/>
              </w:rPr>
              <w:t>e</w:t>
            </w:r>
            <w:r w:rsidRPr="0026486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26486E"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BorovikovDV</w:t>
            </w:r>
            <w:proofErr w:type="spellEnd"/>
            <w:r w:rsidRPr="0026486E"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uray</w:t>
            </w:r>
            <w:proofErr w:type="spellEnd"/>
            <w:r w:rsidRPr="0026486E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97DD1" w:rsidRPr="0026486E" w:rsidRDefault="00397DD1" w:rsidP="001628F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06B5C" w:rsidRPr="00F53591" w:rsidRDefault="00006B5C" w:rsidP="00F2101E">
      <w:pPr>
        <w:jc w:val="right"/>
      </w:pPr>
    </w:p>
    <w:sectPr w:rsidR="00006B5C" w:rsidRPr="00F53591" w:rsidSect="00855291">
      <w:pgSz w:w="16838" w:h="11906" w:orient="landscape"/>
      <w:pgMar w:top="993" w:right="567" w:bottom="426" w:left="5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45"/>
    <w:multiLevelType w:val="hybridMultilevel"/>
    <w:tmpl w:val="9DE25A62"/>
    <w:lvl w:ilvl="0" w:tplc="1BDAD5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0641B6"/>
    <w:multiLevelType w:val="hybridMultilevel"/>
    <w:tmpl w:val="BCE6685E"/>
    <w:lvl w:ilvl="0" w:tplc="76787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952A5CA">
      <w:numFmt w:val="none"/>
      <w:lvlText w:val=""/>
      <w:lvlJc w:val="left"/>
      <w:pPr>
        <w:tabs>
          <w:tab w:val="num" w:pos="360"/>
        </w:tabs>
      </w:pPr>
    </w:lvl>
    <w:lvl w:ilvl="2" w:tplc="A5AC6A20">
      <w:numFmt w:val="none"/>
      <w:lvlText w:val=""/>
      <w:lvlJc w:val="left"/>
      <w:pPr>
        <w:tabs>
          <w:tab w:val="num" w:pos="360"/>
        </w:tabs>
      </w:pPr>
    </w:lvl>
    <w:lvl w:ilvl="3" w:tplc="E592CA34">
      <w:numFmt w:val="none"/>
      <w:lvlText w:val=""/>
      <w:lvlJc w:val="left"/>
      <w:pPr>
        <w:tabs>
          <w:tab w:val="num" w:pos="360"/>
        </w:tabs>
      </w:pPr>
    </w:lvl>
    <w:lvl w:ilvl="4" w:tplc="A2063F32">
      <w:numFmt w:val="none"/>
      <w:lvlText w:val=""/>
      <w:lvlJc w:val="left"/>
      <w:pPr>
        <w:tabs>
          <w:tab w:val="num" w:pos="360"/>
        </w:tabs>
      </w:pPr>
    </w:lvl>
    <w:lvl w:ilvl="5" w:tplc="C88AF8CA">
      <w:numFmt w:val="none"/>
      <w:lvlText w:val=""/>
      <w:lvlJc w:val="left"/>
      <w:pPr>
        <w:tabs>
          <w:tab w:val="num" w:pos="360"/>
        </w:tabs>
      </w:pPr>
    </w:lvl>
    <w:lvl w:ilvl="6" w:tplc="E5709E34">
      <w:numFmt w:val="none"/>
      <w:lvlText w:val=""/>
      <w:lvlJc w:val="left"/>
      <w:pPr>
        <w:tabs>
          <w:tab w:val="num" w:pos="360"/>
        </w:tabs>
      </w:pPr>
    </w:lvl>
    <w:lvl w:ilvl="7" w:tplc="AEFA5624">
      <w:numFmt w:val="none"/>
      <w:lvlText w:val=""/>
      <w:lvlJc w:val="left"/>
      <w:pPr>
        <w:tabs>
          <w:tab w:val="num" w:pos="360"/>
        </w:tabs>
      </w:pPr>
    </w:lvl>
    <w:lvl w:ilvl="8" w:tplc="353EF6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C125B91"/>
    <w:multiLevelType w:val="hybridMultilevel"/>
    <w:tmpl w:val="E1BED5C6"/>
    <w:lvl w:ilvl="0" w:tplc="4C70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54977"/>
    <w:multiLevelType w:val="hybridMultilevel"/>
    <w:tmpl w:val="B4E8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E14AA"/>
    <w:multiLevelType w:val="hybridMultilevel"/>
    <w:tmpl w:val="0050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B2E14"/>
    <w:multiLevelType w:val="hybridMultilevel"/>
    <w:tmpl w:val="3C421FC8"/>
    <w:lvl w:ilvl="0" w:tplc="F2BE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77097C"/>
    <w:multiLevelType w:val="hybridMultilevel"/>
    <w:tmpl w:val="3056D896"/>
    <w:lvl w:ilvl="0" w:tplc="4C70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62096"/>
    <w:multiLevelType w:val="hybridMultilevel"/>
    <w:tmpl w:val="49CA4972"/>
    <w:lvl w:ilvl="0" w:tplc="1E9A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36173"/>
    <w:multiLevelType w:val="hybridMultilevel"/>
    <w:tmpl w:val="B8F06500"/>
    <w:lvl w:ilvl="0" w:tplc="7CBCC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04E308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511C5"/>
    <w:multiLevelType w:val="hybridMultilevel"/>
    <w:tmpl w:val="CAA003AA"/>
    <w:lvl w:ilvl="0" w:tplc="8124C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ED2E9B"/>
    <w:multiLevelType w:val="hybridMultilevel"/>
    <w:tmpl w:val="6DB8A008"/>
    <w:lvl w:ilvl="0" w:tplc="F2BE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190D07"/>
    <w:multiLevelType w:val="hybridMultilevel"/>
    <w:tmpl w:val="23DC1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855BBB"/>
    <w:multiLevelType w:val="hybridMultilevel"/>
    <w:tmpl w:val="9EC20E1A"/>
    <w:lvl w:ilvl="0" w:tplc="F2BE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61C04"/>
    <w:multiLevelType w:val="hybridMultilevel"/>
    <w:tmpl w:val="C8944D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435F4B"/>
    <w:multiLevelType w:val="hybridMultilevel"/>
    <w:tmpl w:val="7854BF7E"/>
    <w:lvl w:ilvl="0" w:tplc="8124C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compat/>
  <w:docVars>
    <w:docVar w:name="BossProviderVariable" w:val="25_01_2006!1f3420ca-1e9d-453b-a95d-3af3169c6ef0"/>
  </w:docVars>
  <w:rsids>
    <w:rsidRoot w:val="006524C3"/>
    <w:rsid w:val="000045FA"/>
    <w:rsid w:val="0000577E"/>
    <w:rsid w:val="00006B5C"/>
    <w:rsid w:val="000073B9"/>
    <w:rsid w:val="00007948"/>
    <w:rsid w:val="00032553"/>
    <w:rsid w:val="0004700A"/>
    <w:rsid w:val="00062164"/>
    <w:rsid w:val="0007466B"/>
    <w:rsid w:val="00085186"/>
    <w:rsid w:val="0008566D"/>
    <w:rsid w:val="00090E62"/>
    <w:rsid w:val="00094F6D"/>
    <w:rsid w:val="000959D3"/>
    <w:rsid w:val="00097B9A"/>
    <w:rsid w:val="000A4BD5"/>
    <w:rsid w:val="000B37D7"/>
    <w:rsid w:val="000C21AD"/>
    <w:rsid w:val="000C6B16"/>
    <w:rsid w:val="000D2938"/>
    <w:rsid w:val="000D38E6"/>
    <w:rsid w:val="000D5BC3"/>
    <w:rsid w:val="000D6F7B"/>
    <w:rsid w:val="00105369"/>
    <w:rsid w:val="00110BB9"/>
    <w:rsid w:val="00112154"/>
    <w:rsid w:val="001247BA"/>
    <w:rsid w:val="00125ABA"/>
    <w:rsid w:val="0013115D"/>
    <w:rsid w:val="001554B3"/>
    <w:rsid w:val="001628F7"/>
    <w:rsid w:val="00164912"/>
    <w:rsid w:val="0016750F"/>
    <w:rsid w:val="001722C7"/>
    <w:rsid w:val="0017671C"/>
    <w:rsid w:val="00176954"/>
    <w:rsid w:val="0017758E"/>
    <w:rsid w:val="0018051D"/>
    <w:rsid w:val="00184B37"/>
    <w:rsid w:val="00184F08"/>
    <w:rsid w:val="0018741A"/>
    <w:rsid w:val="001878B4"/>
    <w:rsid w:val="001B5616"/>
    <w:rsid w:val="001C3DA5"/>
    <w:rsid w:val="001D7934"/>
    <w:rsid w:val="001F1827"/>
    <w:rsid w:val="0021090B"/>
    <w:rsid w:val="00237747"/>
    <w:rsid w:val="00251ED3"/>
    <w:rsid w:val="002843A6"/>
    <w:rsid w:val="002861BB"/>
    <w:rsid w:val="00296115"/>
    <w:rsid w:val="002B360E"/>
    <w:rsid w:val="002B63B0"/>
    <w:rsid w:val="002C16EA"/>
    <w:rsid w:val="002C5E0D"/>
    <w:rsid w:val="002D0E68"/>
    <w:rsid w:val="002D23EA"/>
    <w:rsid w:val="002D710E"/>
    <w:rsid w:val="002E6235"/>
    <w:rsid w:val="002F08F3"/>
    <w:rsid w:val="002F776C"/>
    <w:rsid w:val="0031206C"/>
    <w:rsid w:val="00316595"/>
    <w:rsid w:val="00324C74"/>
    <w:rsid w:val="00325064"/>
    <w:rsid w:val="0034256D"/>
    <w:rsid w:val="00362336"/>
    <w:rsid w:val="00381B85"/>
    <w:rsid w:val="003863A6"/>
    <w:rsid w:val="00397DD1"/>
    <w:rsid w:val="003A3C4A"/>
    <w:rsid w:val="003B6ABC"/>
    <w:rsid w:val="003C5F84"/>
    <w:rsid w:val="003D3406"/>
    <w:rsid w:val="003E42A4"/>
    <w:rsid w:val="003F1030"/>
    <w:rsid w:val="003F1CCB"/>
    <w:rsid w:val="00403415"/>
    <w:rsid w:val="00423A09"/>
    <w:rsid w:val="00425583"/>
    <w:rsid w:val="004339D5"/>
    <w:rsid w:val="00444F82"/>
    <w:rsid w:val="00474E38"/>
    <w:rsid w:val="00477816"/>
    <w:rsid w:val="004822CD"/>
    <w:rsid w:val="004908D9"/>
    <w:rsid w:val="00496AB2"/>
    <w:rsid w:val="004B0859"/>
    <w:rsid w:val="004B4413"/>
    <w:rsid w:val="004C34CE"/>
    <w:rsid w:val="004E7F07"/>
    <w:rsid w:val="004F0975"/>
    <w:rsid w:val="004F0F9E"/>
    <w:rsid w:val="00502112"/>
    <w:rsid w:val="00513692"/>
    <w:rsid w:val="00524E65"/>
    <w:rsid w:val="005348F9"/>
    <w:rsid w:val="00542343"/>
    <w:rsid w:val="00546760"/>
    <w:rsid w:val="00562DE2"/>
    <w:rsid w:val="00564600"/>
    <w:rsid w:val="00567EBA"/>
    <w:rsid w:val="00574377"/>
    <w:rsid w:val="00580599"/>
    <w:rsid w:val="0059716D"/>
    <w:rsid w:val="005A09F6"/>
    <w:rsid w:val="005C6C36"/>
    <w:rsid w:val="005C7BF1"/>
    <w:rsid w:val="005D3524"/>
    <w:rsid w:val="005D68A5"/>
    <w:rsid w:val="005F07DB"/>
    <w:rsid w:val="005F1F5A"/>
    <w:rsid w:val="00603947"/>
    <w:rsid w:val="006524C3"/>
    <w:rsid w:val="00681F42"/>
    <w:rsid w:val="006A1C9E"/>
    <w:rsid w:val="006A4C6C"/>
    <w:rsid w:val="006A5094"/>
    <w:rsid w:val="006B0617"/>
    <w:rsid w:val="006C22D9"/>
    <w:rsid w:val="006E1051"/>
    <w:rsid w:val="006E4A0F"/>
    <w:rsid w:val="006F0227"/>
    <w:rsid w:val="006F4175"/>
    <w:rsid w:val="006F667F"/>
    <w:rsid w:val="00706B9E"/>
    <w:rsid w:val="007103D9"/>
    <w:rsid w:val="00712795"/>
    <w:rsid w:val="00715C2E"/>
    <w:rsid w:val="0072349A"/>
    <w:rsid w:val="00726F05"/>
    <w:rsid w:val="00734EA6"/>
    <w:rsid w:val="0074081A"/>
    <w:rsid w:val="007502FA"/>
    <w:rsid w:val="007566CF"/>
    <w:rsid w:val="00756E1E"/>
    <w:rsid w:val="00775E2B"/>
    <w:rsid w:val="00781545"/>
    <w:rsid w:val="00794016"/>
    <w:rsid w:val="007B6458"/>
    <w:rsid w:val="007C643E"/>
    <w:rsid w:val="007D3B6A"/>
    <w:rsid w:val="007E5462"/>
    <w:rsid w:val="008050E5"/>
    <w:rsid w:val="0081482C"/>
    <w:rsid w:val="00822BFF"/>
    <w:rsid w:val="00824B50"/>
    <w:rsid w:val="00826624"/>
    <w:rsid w:val="00827353"/>
    <w:rsid w:val="0083298B"/>
    <w:rsid w:val="00844A96"/>
    <w:rsid w:val="0085243D"/>
    <w:rsid w:val="00855291"/>
    <w:rsid w:val="008725DD"/>
    <w:rsid w:val="00877694"/>
    <w:rsid w:val="0088127A"/>
    <w:rsid w:val="008912F0"/>
    <w:rsid w:val="008914F6"/>
    <w:rsid w:val="0089199B"/>
    <w:rsid w:val="00897178"/>
    <w:rsid w:val="008B6FC0"/>
    <w:rsid w:val="008D07D3"/>
    <w:rsid w:val="008D238C"/>
    <w:rsid w:val="008D268C"/>
    <w:rsid w:val="008D2BBF"/>
    <w:rsid w:val="008E0ABC"/>
    <w:rsid w:val="008E400B"/>
    <w:rsid w:val="008E7F7C"/>
    <w:rsid w:val="008F3B90"/>
    <w:rsid w:val="00904545"/>
    <w:rsid w:val="00904674"/>
    <w:rsid w:val="009104AD"/>
    <w:rsid w:val="00917674"/>
    <w:rsid w:val="00923336"/>
    <w:rsid w:val="00926256"/>
    <w:rsid w:val="009361D8"/>
    <w:rsid w:val="00980F14"/>
    <w:rsid w:val="00990462"/>
    <w:rsid w:val="00992BB6"/>
    <w:rsid w:val="00994597"/>
    <w:rsid w:val="00994A6D"/>
    <w:rsid w:val="009A224D"/>
    <w:rsid w:val="009A4C39"/>
    <w:rsid w:val="009B0F14"/>
    <w:rsid w:val="009B71B0"/>
    <w:rsid w:val="009C04A8"/>
    <w:rsid w:val="009D64C9"/>
    <w:rsid w:val="009E6AAC"/>
    <w:rsid w:val="00A16FDB"/>
    <w:rsid w:val="00A30627"/>
    <w:rsid w:val="00A42AF5"/>
    <w:rsid w:val="00A47FB3"/>
    <w:rsid w:val="00A53134"/>
    <w:rsid w:val="00A536BF"/>
    <w:rsid w:val="00A62C22"/>
    <w:rsid w:val="00A653EA"/>
    <w:rsid w:val="00A81449"/>
    <w:rsid w:val="00A9293E"/>
    <w:rsid w:val="00AA19CA"/>
    <w:rsid w:val="00AC3328"/>
    <w:rsid w:val="00AC42F9"/>
    <w:rsid w:val="00AC5D38"/>
    <w:rsid w:val="00AE51DB"/>
    <w:rsid w:val="00AF60D5"/>
    <w:rsid w:val="00B21DC5"/>
    <w:rsid w:val="00B226A6"/>
    <w:rsid w:val="00B259FD"/>
    <w:rsid w:val="00B26F7E"/>
    <w:rsid w:val="00B36AEE"/>
    <w:rsid w:val="00B40B50"/>
    <w:rsid w:val="00B40D89"/>
    <w:rsid w:val="00B42FCB"/>
    <w:rsid w:val="00B4661A"/>
    <w:rsid w:val="00B56460"/>
    <w:rsid w:val="00B60865"/>
    <w:rsid w:val="00B62050"/>
    <w:rsid w:val="00B6603D"/>
    <w:rsid w:val="00B70C61"/>
    <w:rsid w:val="00B73A44"/>
    <w:rsid w:val="00B745B3"/>
    <w:rsid w:val="00B91BAB"/>
    <w:rsid w:val="00B91F9B"/>
    <w:rsid w:val="00B93E7C"/>
    <w:rsid w:val="00BA25A8"/>
    <w:rsid w:val="00BA5F4C"/>
    <w:rsid w:val="00BB2F51"/>
    <w:rsid w:val="00BC542A"/>
    <w:rsid w:val="00BD5BEF"/>
    <w:rsid w:val="00BE01C6"/>
    <w:rsid w:val="00C14660"/>
    <w:rsid w:val="00C25A5E"/>
    <w:rsid w:val="00C71C27"/>
    <w:rsid w:val="00CA035C"/>
    <w:rsid w:val="00CA5512"/>
    <w:rsid w:val="00CB60BF"/>
    <w:rsid w:val="00CC0045"/>
    <w:rsid w:val="00CC22B1"/>
    <w:rsid w:val="00CD4B9E"/>
    <w:rsid w:val="00CD4D91"/>
    <w:rsid w:val="00CE27E6"/>
    <w:rsid w:val="00CE421E"/>
    <w:rsid w:val="00D15806"/>
    <w:rsid w:val="00D320A9"/>
    <w:rsid w:val="00D347BC"/>
    <w:rsid w:val="00D37AB5"/>
    <w:rsid w:val="00D41EBE"/>
    <w:rsid w:val="00D50914"/>
    <w:rsid w:val="00D52988"/>
    <w:rsid w:val="00D603DE"/>
    <w:rsid w:val="00D62C92"/>
    <w:rsid w:val="00D92864"/>
    <w:rsid w:val="00DA1281"/>
    <w:rsid w:val="00DA5F96"/>
    <w:rsid w:val="00DB1FC2"/>
    <w:rsid w:val="00DB4616"/>
    <w:rsid w:val="00DC451E"/>
    <w:rsid w:val="00DD1040"/>
    <w:rsid w:val="00DD15E9"/>
    <w:rsid w:val="00DD36CB"/>
    <w:rsid w:val="00DE1342"/>
    <w:rsid w:val="00DF1B0F"/>
    <w:rsid w:val="00DF5CA5"/>
    <w:rsid w:val="00E16401"/>
    <w:rsid w:val="00E5334D"/>
    <w:rsid w:val="00E845AB"/>
    <w:rsid w:val="00E85BCD"/>
    <w:rsid w:val="00E86A19"/>
    <w:rsid w:val="00E91166"/>
    <w:rsid w:val="00EB7F46"/>
    <w:rsid w:val="00EC5CF4"/>
    <w:rsid w:val="00ED2E41"/>
    <w:rsid w:val="00EE3660"/>
    <w:rsid w:val="00EE6FDE"/>
    <w:rsid w:val="00EF4B9E"/>
    <w:rsid w:val="00EF6D6B"/>
    <w:rsid w:val="00F0194A"/>
    <w:rsid w:val="00F052D5"/>
    <w:rsid w:val="00F2101E"/>
    <w:rsid w:val="00F27490"/>
    <w:rsid w:val="00F30C7B"/>
    <w:rsid w:val="00F35F45"/>
    <w:rsid w:val="00F36599"/>
    <w:rsid w:val="00F53591"/>
    <w:rsid w:val="00F8034D"/>
    <w:rsid w:val="00F82FDF"/>
    <w:rsid w:val="00F90B7E"/>
    <w:rsid w:val="00FA61FB"/>
    <w:rsid w:val="00FC1932"/>
    <w:rsid w:val="00FD3A63"/>
    <w:rsid w:val="00FE1EDF"/>
    <w:rsid w:val="00FE617A"/>
    <w:rsid w:val="00FE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8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3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24C3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6524C3"/>
    <w:pPr>
      <w:ind w:left="3119" w:hanging="2977"/>
    </w:pPr>
    <w:rPr>
      <w:szCs w:val="20"/>
    </w:rPr>
  </w:style>
  <w:style w:type="paragraph" w:customStyle="1" w:styleId="11">
    <w:name w:val="1"/>
    <w:basedOn w:val="a"/>
    <w:rsid w:val="00980F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36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BF1"/>
    <w:pPr>
      <w:spacing w:before="100" w:beforeAutospacing="1" w:after="100" w:afterAutospacing="1"/>
      <w:jc w:val="both"/>
    </w:pPr>
  </w:style>
  <w:style w:type="paragraph" w:styleId="3">
    <w:name w:val="Body Text 3"/>
    <w:basedOn w:val="a"/>
    <w:link w:val="30"/>
    <w:rsid w:val="00474E38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qFormat/>
    <w:rsid w:val="00474E38"/>
    <w:pPr>
      <w:jc w:val="center"/>
    </w:pPr>
    <w:rPr>
      <w:sz w:val="32"/>
      <w:szCs w:val="20"/>
    </w:rPr>
  </w:style>
  <w:style w:type="paragraph" w:styleId="a7">
    <w:name w:val="Balloon Text"/>
    <w:basedOn w:val="a"/>
    <w:link w:val="a8"/>
    <w:rsid w:val="00EE6F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6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3A63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FD3A63"/>
    <w:rPr>
      <w:sz w:val="24"/>
    </w:rPr>
  </w:style>
  <w:style w:type="character" w:customStyle="1" w:styleId="30">
    <w:name w:val="Основной текст 3 Знак"/>
    <w:basedOn w:val="a0"/>
    <w:link w:val="3"/>
    <w:rsid w:val="00FD3A63"/>
    <w:rPr>
      <w:sz w:val="16"/>
      <w:szCs w:val="16"/>
    </w:rPr>
  </w:style>
  <w:style w:type="character" w:customStyle="1" w:styleId="a6">
    <w:name w:val="Название Знак"/>
    <w:basedOn w:val="a0"/>
    <w:link w:val="a5"/>
    <w:rsid w:val="00FD3A63"/>
    <w:rPr>
      <w:sz w:val="32"/>
    </w:rPr>
  </w:style>
  <w:style w:type="paragraph" w:customStyle="1" w:styleId="ConsPlusNormal">
    <w:name w:val="ConsPlusNormal"/>
    <w:rsid w:val="00007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E366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List Paragraph"/>
    <w:basedOn w:val="a"/>
    <w:link w:val="aa"/>
    <w:uiPriority w:val="34"/>
    <w:qFormat/>
    <w:rsid w:val="007502FA"/>
    <w:pPr>
      <w:ind w:left="708"/>
    </w:pPr>
  </w:style>
  <w:style w:type="paragraph" w:customStyle="1" w:styleId="ConsPlusNonformat">
    <w:name w:val="ConsPlusNonformat"/>
    <w:uiPriority w:val="99"/>
    <w:rsid w:val="00750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0">
    <w:name w:val="Основной текст (4) + 10"/>
    <w:aliases w:val="5 pt,Интервал 0 pt"/>
    <w:rsid w:val="007502FA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a">
    <w:name w:val="Абзац списка Знак"/>
    <w:basedOn w:val="a0"/>
    <w:link w:val="a9"/>
    <w:uiPriority w:val="34"/>
    <w:rsid w:val="007502FA"/>
    <w:rPr>
      <w:sz w:val="24"/>
      <w:szCs w:val="24"/>
    </w:rPr>
  </w:style>
  <w:style w:type="paragraph" w:styleId="ab">
    <w:name w:val="No Spacing"/>
    <w:link w:val="ac"/>
    <w:uiPriority w:val="1"/>
    <w:qFormat/>
    <w:rsid w:val="00DA1281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DA1281"/>
    <w:rPr>
      <w:sz w:val="24"/>
      <w:szCs w:val="24"/>
    </w:rPr>
  </w:style>
  <w:style w:type="character" w:customStyle="1" w:styleId="resh-link">
    <w:name w:val="resh-link"/>
    <w:basedOn w:val="a0"/>
    <w:rsid w:val="00A536BF"/>
  </w:style>
  <w:style w:type="character" w:customStyle="1" w:styleId="FontStyle27">
    <w:name w:val="Font Style27"/>
    <w:basedOn w:val="a0"/>
    <w:uiPriority w:val="99"/>
    <w:rsid w:val="00A536BF"/>
    <w:rPr>
      <w:rFonts w:ascii="Times New Roman" w:hAnsi="Times New Roman" w:cs="Times New Roman"/>
      <w:sz w:val="26"/>
      <w:szCs w:val="26"/>
    </w:rPr>
  </w:style>
  <w:style w:type="character" w:styleId="ad">
    <w:name w:val="Strong"/>
    <w:basedOn w:val="a0"/>
    <w:uiPriority w:val="22"/>
    <w:qFormat/>
    <w:rsid w:val="003B6ABC"/>
    <w:rPr>
      <w:b/>
      <w:bCs/>
    </w:rPr>
  </w:style>
  <w:style w:type="character" w:styleId="ae">
    <w:name w:val="Hyperlink"/>
    <w:basedOn w:val="a0"/>
    <w:uiPriority w:val="99"/>
    <w:unhideWhenUsed/>
    <w:rsid w:val="003B6ABC"/>
    <w:rPr>
      <w:color w:val="0000FF"/>
      <w:u w:val="single"/>
    </w:rPr>
  </w:style>
  <w:style w:type="paragraph" w:styleId="22">
    <w:name w:val="Body Text 2"/>
    <w:basedOn w:val="a"/>
    <w:link w:val="23"/>
    <w:rsid w:val="006C22D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C22D9"/>
    <w:rPr>
      <w:sz w:val="24"/>
      <w:szCs w:val="24"/>
    </w:rPr>
  </w:style>
  <w:style w:type="paragraph" w:styleId="af">
    <w:name w:val="Subtitle"/>
    <w:basedOn w:val="a"/>
    <w:next w:val="a"/>
    <w:link w:val="af0"/>
    <w:qFormat/>
    <w:rsid w:val="0090454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904545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ay.ru/institution/mestnaya-musulmanskaya-religioznaya-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1A355-7848-458B-B218-28EE1D3E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22</Pages>
  <Words>4904</Words>
  <Characters>27958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32797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consultantplus://offline/ref=165B33528274487567F281CF6CB5D8E540D1618005F2DD5B31783F9BB6B51A7CDC0EDF2133F87CD1z6Z8I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GOCHS1</dc:creator>
  <cp:keywords/>
  <dc:description/>
  <cp:lastModifiedBy>Пользователь</cp:lastModifiedBy>
  <cp:revision>9</cp:revision>
  <cp:lastPrinted>2017-04-13T07:19:00Z</cp:lastPrinted>
  <dcterms:created xsi:type="dcterms:W3CDTF">2014-12-12T04:18:00Z</dcterms:created>
  <dcterms:modified xsi:type="dcterms:W3CDTF">2017-04-13T09:12:00Z</dcterms:modified>
</cp:coreProperties>
</file>